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1331F5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256AD">
        <w:rPr>
          <w:rFonts w:ascii="Times New Roman" w:hAnsi="Times New Roman"/>
          <w:sz w:val="28"/>
          <w:szCs w:val="28"/>
          <w:lang w:val="uk-UA"/>
        </w:rPr>
        <w:t>5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56AD">
        <w:rPr>
          <w:rFonts w:ascii="Times New Roman" w:hAnsi="Times New Roman"/>
          <w:sz w:val="28"/>
          <w:szCs w:val="28"/>
          <w:lang w:val="uk-UA"/>
        </w:rPr>
        <w:t>серп</w:t>
      </w:r>
      <w:r w:rsidR="000903E0">
        <w:rPr>
          <w:rFonts w:ascii="Times New Roman" w:hAnsi="Times New Roman"/>
          <w:sz w:val="28"/>
          <w:szCs w:val="28"/>
          <w:lang w:val="uk-UA"/>
        </w:rPr>
        <w:t>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 w:rsidR="00CB6FEF">
        <w:rPr>
          <w:rFonts w:ascii="Times New Roman" w:hAnsi="Times New Roman"/>
          <w:sz w:val="28"/>
          <w:szCs w:val="28"/>
          <w:lang w:val="uk-UA"/>
        </w:rPr>
        <w:t>4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 w:rsidR="00A256AD">
        <w:rPr>
          <w:rFonts w:ascii="Times New Roman" w:hAnsi="Times New Roman"/>
          <w:sz w:val="28"/>
          <w:szCs w:val="28"/>
          <w:lang w:val="uk-UA"/>
        </w:rPr>
        <w:t>113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Про</w:t>
      </w:r>
      <w:r w:rsidR="001331F5">
        <w:rPr>
          <w:rFonts w:ascii="Times New Roman" w:hAnsi="Times New Roman"/>
          <w:sz w:val="28"/>
          <w:szCs w:val="28"/>
          <w:lang w:val="uk-UA"/>
        </w:rPr>
        <w:t xml:space="preserve"> внесення змін до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паспортів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бюджетних  програм на 20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 w:rsidR="00CB6FEF">
        <w:rPr>
          <w:rFonts w:ascii="Times New Roman" w:hAnsi="Times New Roman"/>
          <w:sz w:val="28"/>
          <w:szCs w:val="28"/>
          <w:lang w:val="uk-UA"/>
        </w:rPr>
        <w:t>4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1E1D70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E1D70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Державний бюджет України на 20</w:t>
      </w:r>
      <w:r w:rsidR="00A0071F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C733C3">
        <w:rPr>
          <w:rFonts w:ascii="Times New Roman" w:hAnsi="Times New Roman"/>
          <w:sz w:val="28"/>
          <w:szCs w:val="28"/>
          <w:lang w:val="uk-UA"/>
        </w:rPr>
        <w:t>4</w:t>
      </w:r>
      <w:r w:rsidR="00631627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>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 w:rsidRPr="001E1D70">
        <w:rPr>
          <w:rFonts w:ascii="Times New Roman" w:hAnsi="Times New Roman"/>
          <w:sz w:val="28"/>
          <w:szCs w:val="28"/>
          <w:lang w:val="en-US"/>
        </w:rPr>
        <w:t>VIII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167C00" w:rsidRPr="001E1D70">
        <w:rPr>
          <w:rFonts w:ascii="Times New Roman" w:hAnsi="Times New Roman"/>
          <w:sz w:val="28"/>
          <w:szCs w:val="28"/>
          <w:lang w:val="uk-UA"/>
        </w:rPr>
        <w:t>0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8</w:t>
      </w:r>
      <w:r w:rsidRPr="001E1D70">
        <w:rPr>
          <w:rFonts w:ascii="Times New Roman" w:hAnsi="Times New Roman"/>
          <w:sz w:val="28"/>
          <w:szCs w:val="28"/>
          <w:lang w:val="uk-UA"/>
        </w:rPr>
        <w:t>.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12.202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3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1E1D70">
        <w:rPr>
          <w:rFonts w:ascii="Times New Roman" w:hAnsi="Times New Roman"/>
          <w:sz w:val="28"/>
          <w:szCs w:val="28"/>
          <w:lang w:val="uk-UA"/>
        </w:rPr>
        <w:t>№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>-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35</w:t>
      </w:r>
      <w:r w:rsidRPr="001E1D7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3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>«Про затвердження пр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 w:rsidRPr="001E1D70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4</w:t>
      </w:r>
      <w:r w:rsidR="00F20805">
        <w:rPr>
          <w:rFonts w:ascii="Times New Roman" w:hAnsi="Times New Roman"/>
          <w:sz w:val="28"/>
          <w:szCs w:val="28"/>
          <w:lang w:val="uk-UA"/>
        </w:rPr>
        <w:t xml:space="preserve"> рік» та</w:t>
      </w:r>
      <w:r w:rsidR="007C3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>№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167C00" w:rsidRPr="001E1D70">
        <w:rPr>
          <w:rFonts w:ascii="Times New Roman" w:hAnsi="Times New Roman"/>
          <w:sz w:val="28"/>
          <w:szCs w:val="28"/>
          <w:lang w:val="uk-UA"/>
        </w:rPr>
        <w:t>-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35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3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>«Про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4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 xml:space="preserve"> (Код бюджету 2553800000)</w:t>
      </w:r>
      <w:r w:rsidR="007C3FBA">
        <w:rPr>
          <w:rFonts w:ascii="Times New Roman" w:hAnsi="Times New Roman"/>
          <w:sz w:val="28"/>
          <w:szCs w:val="28"/>
          <w:lang w:val="uk-UA"/>
        </w:rPr>
        <w:t>»</w:t>
      </w:r>
      <w:r w:rsidR="00F20805">
        <w:rPr>
          <w:rFonts w:ascii="Times New Roman" w:hAnsi="Times New Roman"/>
          <w:sz w:val="28"/>
          <w:szCs w:val="28"/>
          <w:lang w:val="uk-UA"/>
        </w:rPr>
        <w:t>,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7C3FBA" w:rsidRPr="001E1D70">
        <w:rPr>
          <w:rFonts w:ascii="Times New Roman" w:hAnsi="Times New Roman"/>
          <w:sz w:val="28"/>
          <w:szCs w:val="28"/>
          <w:lang w:val="en-US"/>
        </w:rPr>
        <w:t>VIII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 скликання  від 08.</w:t>
      </w:r>
      <w:r w:rsidR="007C3FBA">
        <w:rPr>
          <w:rFonts w:ascii="Times New Roman" w:hAnsi="Times New Roman"/>
          <w:sz w:val="28"/>
          <w:szCs w:val="28"/>
          <w:lang w:val="uk-UA"/>
        </w:rPr>
        <w:t>0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>2.202</w:t>
      </w:r>
      <w:r w:rsidR="007C3FBA">
        <w:rPr>
          <w:rFonts w:ascii="Times New Roman" w:hAnsi="Times New Roman"/>
          <w:sz w:val="28"/>
          <w:szCs w:val="28"/>
          <w:lang w:val="uk-UA"/>
        </w:rPr>
        <w:t>4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7C3FBA">
        <w:rPr>
          <w:rFonts w:ascii="Times New Roman" w:hAnsi="Times New Roman"/>
          <w:sz w:val="28"/>
          <w:szCs w:val="28"/>
          <w:lang w:val="uk-UA"/>
        </w:rPr>
        <w:t>7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>-</w:t>
      </w:r>
      <w:r w:rsidR="007C3FBA">
        <w:rPr>
          <w:rFonts w:ascii="Times New Roman" w:hAnsi="Times New Roman"/>
          <w:sz w:val="28"/>
          <w:szCs w:val="28"/>
          <w:lang w:val="uk-UA"/>
        </w:rPr>
        <w:t>36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>/202</w:t>
      </w:r>
      <w:r w:rsidR="007C3FBA">
        <w:rPr>
          <w:rFonts w:ascii="Times New Roman" w:hAnsi="Times New Roman"/>
          <w:sz w:val="28"/>
          <w:szCs w:val="28"/>
          <w:lang w:val="uk-UA"/>
        </w:rPr>
        <w:t>4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FBA">
        <w:rPr>
          <w:rFonts w:ascii="Times New Roman" w:hAnsi="Times New Roman"/>
          <w:sz w:val="28"/>
          <w:szCs w:val="28"/>
          <w:lang w:val="uk-UA"/>
        </w:rPr>
        <w:t>«</w:t>
      </w:r>
      <w:r w:rsidR="007C3FBA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7C3FBA">
        <w:rPr>
          <w:rFonts w:ascii="Times New Roman" w:hAnsi="Times New Roman"/>
          <w:sz w:val="28"/>
          <w:lang w:val="en-US"/>
        </w:rPr>
        <w:t>V</w:t>
      </w:r>
      <w:r w:rsidR="007C3FBA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7C3FBA">
        <w:rPr>
          <w:rFonts w:ascii="Times New Roman" w:hAnsi="Times New Roman"/>
          <w:sz w:val="28"/>
          <w:szCs w:val="28"/>
          <w:lang w:val="uk-UA"/>
        </w:rPr>
        <w:t xml:space="preserve">Про бюджет Ніжинської міської  територіальної громади на 2024 рік  (код бюджету </w:t>
      </w:r>
      <w:r w:rsidR="007C3FBA" w:rsidRPr="00844057">
        <w:rPr>
          <w:rFonts w:ascii="Times New Roman" w:hAnsi="Times New Roman"/>
          <w:sz w:val="28"/>
          <w:szCs w:val="28"/>
          <w:lang w:val="uk-UA"/>
        </w:rPr>
        <w:t>2553800000</w:t>
      </w:r>
      <w:r w:rsidR="007C3FBA" w:rsidRPr="00E031DD">
        <w:rPr>
          <w:rFonts w:ascii="Times New Roman" w:hAnsi="Times New Roman"/>
          <w:sz w:val="28"/>
          <w:szCs w:val="28"/>
          <w:lang w:val="uk-UA"/>
        </w:rPr>
        <w:t>)»</w:t>
      </w:r>
      <w:r w:rsidR="00F20805" w:rsidRPr="00E031D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03E0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0903E0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0903E0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11.06.2024 року № 6-38/2024 «</w:t>
      </w:r>
      <w:r w:rsidR="000903E0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0903E0" w:rsidRPr="00E031DD">
        <w:rPr>
          <w:rFonts w:ascii="Times New Roman" w:hAnsi="Times New Roman"/>
          <w:sz w:val="28"/>
          <w:lang w:val="en-US"/>
        </w:rPr>
        <w:t>V</w:t>
      </w:r>
      <w:r w:rsidR="000903E0" w:rsidRPr="00E031DD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0903E0" w:rsidRPr="00E031DD">
        <w:rPr>
          <w:rFonts w:ascii="Times New Roman" w:hAnsi="Times New Roman"/>
          <w:sz w:val="28"/>
          <w:szCs w:val="28"/>
          <w:lang w:val="uk-UA"/>
        </w:rPr>
        <w:t xml:space="preserve">Про бюджет Ніжинської міської  територіальної громади на 2024 рік  (код бюджету 2553800000)», 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A256AD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A256AD">
        <w:rPr>
          <w:rFonts w:ascii="Times New Roman" w:hAnsi="Times New Roman"/>
          <w:sz w:val="28"/>
          <w:szCs w:val="28"/>
          <w:lang w:val="uk-UA"/>
        </w:rPr>
        <w:t>06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>.0</w:t>
      </w:r>
      <w:r w:rsidR="00A256AD">
        <w:rPr>
          <w:rFonts w:ascii="Times New Roman" w:hAnsi="Times New Roman"/>
          <w:sz w:val="28"/>
          <w:szCs w:val="28"/>
          <w:lang w:val="uk-UA"/>
        </w:rPr>
        <w:t>8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 xml:space="preserve">.2024 року № </w:t>
      </w:r>
      <w:r w:rsidR="00A256AD">
        <w:rPr>
          <w:rFonts w:ascii="Times New Roman" w:hAnsi="Times New Roman"/>
          <w:sz w:val="28"/>
          <w:szCs w:val="28"/>
          <w:lang w:val="uk-UA"/>
        </w:rPr>
        <w:t>8-39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>/2024 «</w:t>
      </w:r>
      <w:r w:rsidR="00A256AD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A256AD" w:rsidRPr="00E031DD">
        <w:rPr>
          <w:rFonts w:ascii="Times New Roman" w:hAnsi="Times New Roman"/>
          <w:sz w:val="28"/>
          <w:lang w:val="en-US"/>
        </w:rPr>
        <w:t>V</w:t>
      </w:r>
      <w:r w:rsidR="00A256AD" w:rsidRPr="00E031DD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 xml:space="preserve">Про бюджет Ніжинської міської  територіальної громади на 2024 рік  (код бюджету 2553800000)», </w:t>
      </w:r>
      <w:r w:rsidR="00F20805" w:rsidRPr="00E031DD">
        <w:rPr>
          <w:rFonts w:ascii="Times New Roman" w:hAnsi="Times New Roman"/>
          <w:sz w:val="28"/>
          <w:szCs w:val="28"/>
          <w:lang w:val="uk-UA"/>
        </w:rPr>
        <w:t>наказую:</w:t>
      </w:r>
      <w:r w:rsidR="007C3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5CC0" w:rsidRPr="001E1D7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33C3" w:rsidRPr="00F662F0" w:rsidRDefault="00C733C3" w:rsidP="00F662F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62F0"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2024 рік Управління  комунального майна та земельних відносин  Ніжинської  міської  ради Чернігівської області</w:t>
      </w:r>
      <w:r w:rsidR="00F662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62F0">
        <w:rPr>
          <w:rFonts w:ascii="Times New Roman" w:hAnsi="Times New Roman"/>
          <w:sz w:val="28"/>
          <w:szCs w:val="28"/>
          <w:lang w:val="uk-UA"/>
        </w:rPr>
        <w:t>за  КПКВ 31101</w:t>
      </w:r>
      <w:r w:rsidR="00AE47FE">
        <w:rPr>
          <w:rFonts w:ascii="Times New Roman" w:hAnsi="Times New Roman"/>
          <w:sz w:val="28"/>
          <w:szCs w:val="28"/>
          <w:lang w:val="uk-UA"/>
        </w:rPr>
        <w:t>8</w:t>
      </w:r>
      <w:r w:rsidRPr="00F662F0">
        <w:rPr>
          <w:rFonts w:ascii="Times New Roman" w:hAnsi="Times New Roman"/>
          <w:sz w:val="28"/>
          <w:szCs w:val="28"/>
          <w:lang w:val="uk-UA"/>
        </w:rPr>
        <w:t xml:space="preserve">0, </w:t>
      </w:r>
      <w:r w:rsidR="000903E0">
        <w:rPr>
          <w:rFonts w:ascii="Times New Roman" w:hAnsi="Times New Roman"/>
          <w:sz w:val="28"/>
          <w:szCs w:val="28"/>
          <w:lang w:val="uk-UA"/>
        </w:rPr>
        <w:t xml:space="preserve">3117130 </w:t>
      </w:r>
      <w:r w:rsidRPr="00F662F0">
        <w:rPr>
          <w:rFonts w:ascii="Times New Roman" w:hAnsi="Times New Roman"/>
          <w:sz w:val="28"/>
          <w:szCs w:val="28"/>
          <w:lang w:val="uk-UA"/>
        </w:rPr>
        <w:t xml:space="preserve">в новій редакції, що додаються.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03E0" w:rsidRPr="00AE47FE" w:rsidRDefault="004D75CD" w:rsidP="00AE47FE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03E0">
        <w:rPr>
          <w:rFonts w:ascii="Times New Roman" w:hAnsi="Times New Roman"/>
          <w:sz w:val="28"/>
          <w:szCs w:val="28"/>
          <w:lang w:val="uk-UA"/>
        </w:rPr>
        <w:t>Начальник  Управління комунального</w:t>
      </w:r>
    </w:p>
    <w:p w:rsidR="004D75CD" w:rsidRPr="001C5CC0" w:rsidRDefault="000903E0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майна та земельних відносин    </w:t>
      </w:r>
      <w:r w:rsidR="004D75CD" w:rsidRPr="001C5CC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E031DD" w:rsidRDefault="00165248" w:rsidP="00BB646E">
      <w:pPr>
        <w:rPr>
          <w:sz w:val="28"/>
          <w:szCs w:val="28"/>
          <w:lang w:val="uk-UA"/>
        </w:rPr>
      </w:pPr>
    </w:p>
    <w:sectPr w:rsidR="00165248" w:rsidRPr="00E031DD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908"/>
    <w:multiLevelType w:val="hybridMultilevel"/>
    <w:tmpl w:val="CCA8DF7E"/>
    <w:lvl w:ilvl="0" w:tplc="C33C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31269"/>
    <w:rsid w:val="000322D4"/>
    <w:rsid w:val="00043556"/>
    <w:rsid w:val="00045D55"/>
    <w:rsid w:val="000903E0"/>
    <w:rsid w:val="000B2659"/>
    <w:rsid w:val="000B7C9B"/>
    <w:rsid w:val="000F1C2F"/>
    <w:rsid w:val="000F1CBD"/>
    <w:rsid w:val="001331F5"/>
    <w:rsid w:val="00165248"/>
    <w:rsid w:val="00167C00"/>
    <w:rsid w:val="001A47AF"/>
    <w:rsid w:val="001C2C10"/>
    <w:rsid w:val="001C5CC0"/>
    <w:rsid w:val="001E1D70"/>
    <w:rsid w:val="001E3549"/>
    <w:rsid w:val="002022BA"/>
    <w:rsid w:val="002135A9"/>
    <w:rsid w:val="00225F84"/>
    <w:rsid w:val="002946E1"/>
    <w:rsid w:val="0029731D"/>
    <w:rsid w:val="002C7934"/>
    <w:rsid w:val="00317521"/>
    <w:rsid w:val="00331C70"/>
    <w:rsid w:val="00333E90"/>
    <w:rsid w:val="00354140"/>
    <w:rsid w:val="00361BE4"/>
    <w:rsid w:val="00391CDE"/>
    <w:rsid w:val="003A4792"/>
    <w:rsid w:val="003B6400"/>
    <w:rsid w:val="00434905"/>
    <w:rsid w:val="004D75CD"/>
    <w:rsid w:val="0052677E"/>
    <w:rsid w:val="00631627"/>
    <w:rsid w:val="006A63DE"/>
    <w:rsid w:val="006D77E7"/>
    <w:rsid w:val="00733ABE"/>
    <w:rsid w:val="00741957"/>
    <w:rsid w:val="00754A4F"/>
    <w:rsid w:val="00771F6E"/>
    <w:rsid w:val="007B7F8A"/>
    <w:rsid w:val="007C3FBA"/>
    <w:rsid w:val="007F190C"/>
    <w:rsid w:val="007F47D2"/>
    <w:rsid w:val="00824FCD"/>
    <w:rsid w:val="00844057"/>
    <w:rsid w:val="0085699E"/>
    <w:rsid w:val="008D1F55"/>
    <w:rsid w:val="008F69E5"/>
    <w:rsid w:val="00910C7A"/>
    <w:rsid w:val="00916766"/>
    <w:rsid w:val="00947CF2"/>
    <w:rsid w:val="0095369A"/>
    <w:rsid w:val="0096636B"/>
    <w:rsid w:val="009C69A7"/>
    <w:rsid w:val="009E521C"/>
    <w:rsid w:val="009F3CA0"/>
    <w:rsid w:val="00A0071F"/>
    <w:rsid w:val="00A256AD"/>
    <w:rsid w:val="00A305C9"/>
    <w:rsid w:val="00A46726"/>
    <w:rsid w:val="00A84019"/>
    <w:rsid w:val="00AB030E"/>
    <w:rsid w:val="00AB2A7B"/>
    <w:rsid w:val="00AE47FE"/>
    <w:rsid w:val="00AF57CC"/>
    <w:rsid w:val="00AF7094"/>
    <w:rsid w:val="00B009C7"/>
    <w:rsid w:val="00B27924"/>
    <w:rsid w:val="00B61768"/>
    <w:rsid w:val="00B873FC"/>
    <w:rsid w:val="00B95256"/>
    <w:rsid w:val="00BB2CA1"/>
    <w:rsid w:val="00BB646E"/>
    <w:rsid w:val="00BD65CB"/>
    <w:rsid w:val="00C045B6"/>
    <w:rsid w:val="00C0715B"/>
    <w:rsid w:val="00C150CC"/>
    <w:rsid w:val="00C1787F"/>
    <w:rsid w:val="00C36043"/>
    <w:rsid w:val="00C57855"/>
    <w:rsid w:val="00C628CC"/>
    <w:rsid w:val="00C733C3"/>
    <w:rsid w:val="00C92B2A"/>
    <w:rsid w:val="00CB6FEF"/>
    <w:rsid w:val="00D002C1"/>
    <w:rsid w:val="00D530F5"/>
    <w:rsid w:val="00DA7DC8"/>
    <w:rsid w:val="00DB551E"/>
    <w:rsid w:val="00DB70E2"/>
    <w:rsid w:val="00DC2675"/>
    <w:rsid w:val="00DC5326"/>
    <w:rsid w:val="00DD3FA2"/>
    <w:rsid w:val="00DF1A4A"/>
    <w:rsid w:val="00E031DD"/>
    <w:rsid w:val="00E1709C"/>
    <w:rsid w:val="00EB2D94"/>
    <w:rsid w:val="00EC4936"/>
    <w:rsid w:val="00ED251F"/>
    <w:rsid w:val="00ED7750"/>
    <w:rsid w:val="00F20805"/>
    <w:rsid w:val="00F30153"/>
    <w:rsid w:val="00F662F0"/>
    <w:rsid w:val="00FB6694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E03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5527-BC31-4F7E-965F-C5C49782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2024-02-14T14:13:00Z</cp:lastPrinted>
  <dcterms:created xsi:type="dcterms:W3CDTF">2024-08-15T13:18:00Z</dcterms:created>
  <dcterms:modified xsi:type="dcterms:W3CDTF">2024-08-15T13:20:00Z</dcterms:modified>
</cp:coreProperties>
</file>