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E3F2" w14:textId="77777777" w:rsidR="00AE1997" w:rsidRPr="00B558BB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E64A24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5B8B80C0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1D7248A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5A16CFF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CDF2238" w14:textId="77777777" w:rsidR="00AE1997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77777777" w:rsidR="00AE1997" w:rsidRPr="00BB614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5A826054" w14:textId="77777777" w:rsidR="00AE1997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B6579F" w14:textId="70F28C32" w:rsidR="00AE1997" w:rsidRPr="00AE1997" w:rsidRDefault="00AE1997" w:rsidP="003768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666373">
        <w:rPr>
          <w:rFonts w:ascii="Times New Roman" w:hAnsi="Times New Roman"/>
          <w:sz w:val="28"/>
          <w:szCs w:val="28"/>
          <w:lang w:val="uk-UA"/>
        </w:rPr>
        <w:t xml:space="preserve">05 жовтня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37683C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37683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CD5C9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D5C9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CD5C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373">
        <w:rPr>
          <w:rFonts w:ascii="Times New Roman" w:hAnsi="Times New Roman"/>
          <w:sz w:val="28"/>
          <w:szCs w:val="28"/>
          <w:lang w:val="uk-UA"/>
        </w:rPr>
        <w:t>442</w:t>
      </w:r>
    </w:p>
    <w:p w14:paraId="2C4C5830" w14:textId="77777777" w:rsidR="00AE1997" w:rsidRDefault="00AE1997" w:rsidP="0037683C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0887AAC4" w14:textId="77777777" w:rsidR="007F20C0" w:rsidRPr="007F20C0" w:rsidRDefault="00AE1997" w:rsidP="0037683C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Про внесення змін до рішен</w:t>
      </w:r>
      <w:r w:rsidR="0037683C"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ня</w:t>
      </w:r>
      <w:r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виконавчого </w:t>
      </w:r>
    </w:p>
    <w:p w14:paraId="1005B1D7" w14:textId="77777777" w:rsidR="007F20C0" w:rsidRPr="007F20C0" w:rsidRDefault="00733EEE" w:rsidP="007F20C0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к</w:t>
      </w:r>
      <w:r w:rsidR="00AE1997"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омітету</w:t>
      </w:r>
      <w:r w:rsidR="008E4009"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="00AE1997"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Ніжинської міської ради</w:t>
      </w:r>
      <w:r w:rsidR="007F20C0"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№ 348 </w:t>
      </w:r>
    </w:p>
    <w:p w14:paraId="095C2C8F" w14:textId="56798C3C" w:rsidR="007F20C0" w:rsidRPr="007F20C0" w:rsidRDefault="007F20C0" w:rsidP="007F20C0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від 11.08.2023 р. «Про фінансування заходів </w:t>
      </w:r>
    </w:p>
    <w:p w14:paraId="7EF1017A" w14:textId="77777777" w:rsidR="007F20C0" w:rsidRDefault="007F20C0" w:rsidP="007F20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7F20C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Програми розвитку культури,  мистецтва  і </w:t>
      </w:r>
    </w:p>
    <w:p w14:paraId="7A56280A" w14:textId="7ED290EA" w:rsidR="00733EEE" w:rsidRPr="007F20C0" w:rsidRDefault="007F20C0" w:rsidP="007F20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7F20C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охорони культурної спадщини на 2023 рік»</w:t>
      </w:r>
    </w:p>
    <w:p w14:paraId="5A87E376" w14:textId="77777777" w:rsidR="007F20C0" w:rsidRPr="007F20C0" w:rsidRDefault="007F20C0" w:rsidP="003768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68CA761" w14:textId="77777777" w:rsidR="007F20C0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104">
        <w:rPr>
          <w:rFonts w:ascii="Times New Roman" w:hAnsi="Times New Roman"/>
          <w:sz w:val="28"/>
          <w:szCs w:val="28"/>
          <w:lang w:val="uk-UA"/>
        </w:rPr>
        <w:t xml:space="preserve">Відповідно до ст. ст. 32, 40, 42, </w:t>
      </w:r>
      <w:r w:rsidR="00B85BC4">
        <w:rPr>
          <w:rFonts w:ascii="Times New Roman" w:hAnsi="Times New Roman"/>
          <w:sz w:val="28"/>
          <w:szCs w:val="28"/>
          <w:lang w:val="uk-UA"/>
        </w:rPr>
        <w:t xml:space="preserve">53, </w:t>
      </w:r>
      <w:r w:rsidRPr="00645104">
        <w:rPr>
          <w:rFonts w:ascii="Times New Roman" w:hAnsi="Times New Roman"/>
          <w:sz w:val="28"/>
          <w:szCs w:val="28"/>
          <w:lang w:val="uk-UA"/>
        </w:rPr>
        <w:t xml:space="preserve">59  Закону України «Про місцеве самоврядування в Україні», </w:t>
      </w:r>
      <w:bookmarkStart w:id="0" w:name="_Hlk147226804"/>
      <w:r w:rsidRPr="00645104">
        <w:rPr>
          <w:rFonts w:ascii="Times New Roman" w:hAnsi="Times New Roman"/>
          <w:sz w:val="28"/>
          <w:szCs w:val="28"/>
          <w:lang w:val="uk-UA"/>
        </w:rPr>
        <w:t>Регламенту виконавчого комітету Ніжинської міської ради VІІІ скликання, затвердженого рішенням Ніжинської міської ради Чернігівської області від 24</w:t>
      </w:r>
      <w:r w:rsidR="007F20C0">
        <w:rPr>
          <w:rFonts w:ascii="Times New Roman" w:hAnsi="Times New Roman"/>
          <w:sz w:val="28"/>
          <w:szCs w:val="28"/>
          <w:lang w:val="uk-UA"/>
        </w:rPr>
        <w:t xml:space="preserve"> грудня </w:t>
      </w:r>
      <w:r w:rsidRPr="00645104">
        <w:rPr>
          <w:rFonts w:ascii="Times New Roman" w:hAnsi="Times New Roman"/>
          <w:sz w:val="28"/>
          <w:szCs w:val="28"/>
          <w:lang w:val="uk-UA"/>
        </w:rPr>
        <w:t>2020</w:t>
      </w:r>
      <w:r w:rsidR="007F20C0">
        <w:rPr>
          <w:rFonts w:ascii="Times New Roman" w:hAnsi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/>
          <w:sz w:val="28"/>
          <w:szCs w:val="28"/>
          <w:lang w:val="uk-UA"/>
        </w:rPr>
        <w:t xml:space="preserve"> № 27-4/2020 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та враховуючи звернення управління культури і туризму Ніжинської міської ради щодо </w:t>
      </w:r>
      <w:r w:rsidR="000D424E" w:rsidRPr="000D424E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програми </w:t>
      </w:r>
      <w:r w:rsidR="0037683C" w:rsidRPr="0037683C">
        <w:rPr>
          <w:rFonts w:ascii="Times New Roman" w:hAnsi="Times New Roman" w:cs="Times New Roman"/>
          <w:sz w:val="28"/>
          <w:szCs w:val="28"/>
          <w:lang w:val="uk-UA"/>
        </w:rPr>
        <w:t xml:space="preserve">розвитку культури, мистецтва і охорони культурної спадщини на 2023 рік, затвердженої рішенням Ніжинської міської ради  від </w:t>
      </w:r>
    </w:p>
    <w:p w14:paraId="564B1339" w14:textId="6C0F6F31" w:rsidR="00AE1997" w:rsidRDefault="0037683C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83C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7F20C0"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 w:rsidRPr="0037683C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7F20C0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37683C">
        <w:rPr>
          <w:rFonts w:ascii="Times New Roman" w:hAnsi="Times New Roman" w:cs="Times New Roman"/>
          <w:sz w:val="28"/>
          <w:szCs w:val="28"/>
          <w:lang w:val="uk-UA"/>
        </w:rPr>
        <w:t>№ 3-26/2022 «Про затвердження  програм місцевого/регіонального значення на 2023 рік» (зі змінами)</w:t>
      </w:r>
      <w:r w:rsidR="00AE1997">
        <w:rPr>
          <w:rFonts w:ascii="Times New Roman" w:hAnsi="Times New Roman" w:cs="Times New Roman"/>
          <w:sz w:val="28"/>
          <w:szCs w:val="28"/>
          <w:lang w:val="uk-UA"/>
        </w:rPr>
        <w:t>, а також повернутих в бюджет коштів по прийнят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0D424E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AE1997">
        <w:rPr>
          <w:rFonts w:ascii="Times New Roman" w:hAnsi="Times New Roman" w:cs="Times New Roman"/>
          <w:sz w:val="28"/>
          <w:szCs w:val="28"/>
          <w:lang w:val="uk-UA"/>
        </w:rPr>
        <w:t>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E1997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комітету, як</w:t>
      </w:r>
      <w:r w:rsidR="000D424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E1997">
        <w:rPr>
          <w:rFonts w:ascii="Times New Roman" w:hAnsi="Times New Roman" w:cs="Times New Roman"/>
          <w:sz w:val="28"/>
          <w:szCs w:val="28"/>
          <w:lang w:val="uk-UA"/>
        </w:rPr>
        <w:t xml:space="preserve"> вже не потребу</w:t>
      </w:r>
      <w:r w:rsidR="000D424E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AE1997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по тим чи іншим причинам, і в як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E1997">
        <w:rPr>
          <w:rFonts w:ascii="Times New Roman" w:hAnsi="Times New Roman" w:cs="Times New Roman"/>
          <w:sz w:val="28"/>
          <w:szCs w:val="28"/>
          <w:lang w:val="uk-UA"/>
        </w:rPr>
        <w:t xml:space="preserve"> потрібно внести зміни, виконавчий комітет Ніжинської міської ради вирішив:</w:t>
      </w:r>
    </w:p>
    <w:p w14:paraId="2729A8D5" w14:textId="77777777" w:rsidR="007F20C0" w:rsidRDefault="007F20C0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36DEFD" w14:textId="07E7578F" w:rsidR="00B27CB9" w:rsidRDefault="00AE1997" w:rsidP="003768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>1. Внести зміни в додат</w:t>
      </w:r>
      <w:r w:rsidR="0037683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>к до рішен</w:t>
      </w:r>
      <w:r w:rsidR="0037683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bookmarkStart w:id="1" w:name="_Hlk113873831"/>
      <w:r w:rsidR="003768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13875807"/>
      <w:bookmarkStart w:id="3" w:name="_Hlk147226848"/>
      <w:r w:rsidR="00B27CB9" w:rsidRPr="0037683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bookmarkEnd w:id="2"/>
      <w:r w:rsidR="0037683C" w:rsidRPr="0037683C">
        <w:rPr>
          <w:rFonts w:ascii="Times New Roman" w:hAnsi="Times New Roman" w:cs="Times New Roman"/>
          <w:sz w:val="28"/>
          <w:szCs w:val="28"/>
          <w:lang w:val="uk-UA"/>
        </w:rPr>
        <w:t>348 від 11</w:t>
      </w:r>
      <w:r w:rsidR="007F20C0">
        <w:rPr>
          <w:rFonts w:ascii="Times New Roman" w:hAnsi="Times New Roman" w:cs="Times New Roman"/>
          <w:sz w:val="28"/>
          <w:szCs w:val="28"/>
          <w:lang w:val="uk-UA"/>
        </w:rPr>
        <w:t xml:space="preserve"> серпня </w:t>
      </w:r>
      <w:r w:rsidR="0037683C" w:rsidRPr="0037683C">
        <w:rPr>
          <w:rFonts w:ascii="Times New Roman" w:hAnsi="Times New Roman" w:cs="Times New Roman"/>
          <w:sz w:val="28"/>
          <w:szCs w:val="28"/>
          <w:lang w:val="uk-UA"/>
        </w:rPr>
        <w:t>2023 р</w:t>
      </w:r>
      <w:r w:rsidR="007F20C0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37683C" w:rsidRPr="003768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7683C" w:rsidRPr="0037683C">
        <w:rPr>
          <w:rFonts w:ascii="Times New Roman" w:hAnsi="Times New Roman" w:cs="Times New Roman"/>
          <w:sz w:val="28"/>
          <w:szCs w:val="28"/>
          <w:lang w:val="uk-UA"/>
        </w:rPr>
        <w:t>Про фінансування заходів програми</w:t>
      </w:r>
      <w:r w:rsidR="007F20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83C" w:rsidRPr="0037683C">
        <w:rPr>
          <w:rFonts w:ascii="Times New Roman" w:hAnsi="Times New Roman" w:cs="Times New Roman"/>
          <w:sz w:val="28"/>
          <w:szCs w:val="28"/>
          <w:lang w:val="uk-UA"/>
        </w:rPr>
        <w:t>розвитку культури,  мистецтва  і охорони культурної спадщини на 2023 рік</w:t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>»</w:t>
      </w:r>
      <w:bookmarkEnd w:id="3"/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>, Програма розвитку культури, мистецтва і охорони культурної спадщини на 202</w:t>
      </w:r>
      <w:r w:rsidR="0037683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 рік (КПКВ 1014082):  </w:t>
      </w:r>
    </w:p>
    <w:p w14:paraId="5116C8DD" w14:textId="77777777" w:rsidR="007F20C0" w:rsidRPr="00B27CB9" w:rsidRDefault="007F20C0" w:rsidP="003768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50389A" w14:textId="3000BB2D" w:rsidR="0037683C" w:rsidRPr="0037683C" w:rsidRDefault="00B27CB9" w:rsidP="003768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CB9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1.1. </w:t>
      </w:r>
      <w:r w:rsidR="0054760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47608" w:rsidRPr="00BB1646">
        <w:rPr>
          <w:rFonts w:ascii="Times New Roman" w:hAnsi="Times New Roman" w:cs="Times New Roman"/>
          <w:sz w:val="28"/>
          <w:szCs w:val="28"/>
          <w:lang w:val="uk-UA"/>
        </w:rPr>
        <w:t>ункт «</w:t>
      </w:r>
      <w:r w:rsidR="0037683C" w:rsidRPr="0037683C">
        <w:rPr>
          <w:rFonts w:ascii="Times New Roman" w:hAnsi="Times New Roman" w:cs="Times New Roman"/>
          <w:sz w:val="28"/>
          <w:szCs w:val="28"/>
          <w:lang w:val="uk-UA"/>
        </w:rPr>
        <w:t>2. Відзначення Дня захисників та захисниць України</w:t>
      </w:r>
      <w:r w:rsidR="000C3DB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CED6CA1" w14:textId="367FDA7C" w:rsidR="00547608" w:rsidRDefault="0037683C" w:rsidP="003768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683C">
        <w:rPr>
          <w:rFonts w:ascii="Times New Roman" w:hAnsi="Times New Roman" w:cs="Times New Roman"/>
          <w:sz w:val="28"/>
          <w:szCs w:val="28"/>
          <w:lang w:val="uk-UA"/>
        </w:rPr>
        <w:t>2.1. Придбання квітів /КЕКВ 2210/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83C">
        <w:rPr>
          <w:rFonts w:ascii="Times New Roman" w:hAnsi="Times New Roman" w:cs="Times New Roman"/>
          <w:sz w:val="28"/>
          <w:szCs w:val="28"/>
          <w:lang w:val="uk-UA"/>
        </w:rPr>
        <w:t>1500,00 грн</w:t>
      </w:r>
      <w:r w:rsidR="0054760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47608" w:rsidRPr="0093252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виключити.</w:t>
      </w:r>
      <w:r w:rsidR="007F20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61EDA827" w14:textId="77777777" w:rsidR="007F20C0" w:rsidRDefault="007F20C0" w:rsidP="003768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bookmarkEnd w:id="1"/>
    <w:p w14:paraId="21AF3A63" w14:textId="77777777" w:rsidR="007F20C0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Начальнику управління культури і туризму </w:t>
      </w:r>
      <w:r w:rsidR="00AD0CA2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Бассак Т.Ф. забезпечити оприлюднення даного рішення на сайті міської ради протягом п’яти робочих днів з дня його прийняття.    </w:t>
      </w:r>
    </w:p>
    <w:p w14:paraId="2C48FEC6" w14:textId="26F86108" w:rsidR="00AE1997" w:rsidRPr="00004925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</w:t>
      </w:r>
    </w:p>
    <w:p w14:paraId="0762CF25" w14:textId="77777777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74B1706A" w14:textId="77777777" w:rsidR="00AE1997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3953FF9" w14:textId="77777777" w:rsidR="007F20C0" w:rsidRDefault="007F20C0" w:rsidP="00CD5C9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29F5A3" w14:textId="77777777" w:rsidR="007F20C0" w:rsidRDefault="007F20C0" w:rsidP="00CD5C9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FFB47E" w14:textId="77777777" w:rsidR="007F20C0" w:rsidRDefault="007F20C0" w:rsidP="00CD5C9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3F9420" w14:textId="6DB189C8" w:rsidR="00CD5C94" w:rsidRPr="00CD5C94" w:rsidRDefault="00CD5C94" w:rsidP="00CD5C9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5C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Головуючий на засіданні </w:t>
      </w:r>
    </w:p>
    <w:p w14:paraId="33227262" w14:textId="69D39EDB" w:rsidR="00CD5C94" w:rsidRPr="00CD5C94" w:rsidRDefault="000C3DBD" w:rsidP="00CD5C9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CD5C94" w:rsidRPr="00CD5C94">
        <w:rPr>
          <w:rFonts w:ascii="Times New Roman" w:eastAsia="Times New Roman" w:hAnsi="Times New Roman" w:cs="Times New Roman"/>
          <w:sz w:val="28"/>
          <w:szCs w:val="28"/>
          <w:lang w:val="uk-UA"/>
        </w:rPr>
        <w:t>иконавчого комітету</w:t>
      </w:r>
    </w:p>
    <w:p w14:paraId="4B8ADC83" w14:textId="77777777" w:rsidR="00CD5C94" w:rsidRPr="00CD5C94" w:rsidRDefault="00CD5C94" w:rsidP="00CD5C9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5C94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</w:t>
      </w:r>
    </w:p>
    <w:p w14:paraId="293A6F4C" w14:textId="77777777" w:rsidR="00CD5C94" w:rsidRPr="00CD5C94" w:rsidRDefault="00CD5C94" w:rsidP="00CD5C9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5C94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14:paraId="41CC8B0E" w14:textId="77777777" w:rsidR="00CD5C94" w:rsidRPr="00CD5C94" w:rsidRDefault="00CD5C94" w:rsidP="00CD5C9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5C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04FF9C47" w14:textId="68C145A7" w:rsidR="00375AC8" w:rsidRDefault="00CD5C94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5C94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ради</w:t>
      </w:r>
      <w:r w:rsidRPr="00CD5C9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D5C9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D5C9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D5C9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D5C9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D5C9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D5C9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C3D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CD5C94">
        <w:rPr>
          <w:rFonts w:ascii="Times New Roman" w:eastAsia="Times New Roman" w:hAnsi="Times New Roman" w:cs="Times New Roman"/>
          <w:sz w:val="28"/>
          <w:szCs w:val="28"/>
          <w:lang w:val="uk-UA"/>
        </w:rPr>
        <w:t>Федір ВОВЧЕНКО</w:t>
      </w:r>
    </w:p>
    <w:p w14:paraId="599A16E5" w14:textId="076D395E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3E8D64" w14:textId="6EC2D851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194F6" w14:textId="25EC6CD2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178AC1" w14:textId="7432FF7A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7FE4C7" w14:textId="3C789111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8620CCB" w14:textId="6491BCDB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071A2A" w14:textId="198399B9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AD073A" w14:textId="50FB1EAD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D4AE2F" w14:textId="162B2B07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E58E1" w14:textId="54445F18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00EDC4" w14:textId="64AE4E12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F5E887" w14:textId="2DE62A4F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F1D311" w14:textId="653B201F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4C234C" w14:textId="0BF2F2E1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5C542B" w14:textId="2B15B277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6C4596" w14:textId="26B691D7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05B2CE" w14:textId="06A9708A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4F2098" w14:textId="4FA2457A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50467E" w14:textId="65AD1C33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1FB4DB" w14:textId="046A17B8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1C9F5E" w14:textId="661ADBD2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6FFF1A" w14:textId="769A4CED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86210D" w14:textId="6CAEBA6C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32C51D" w14:textId="64C09105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886274" w14:textId="6D35DCB9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618437" w14:textId="261A181C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21BB3C0" w14:textId="0BCBB4D4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E4E7F5" w14:textId="08A36BAA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65FB14" w14:textId="635DE915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C3BB06" w14:textId="03EAA8BB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C57AF5A" w14:textId="2AEEE9FC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6488E0" w14:textId="77777777" w:rsidR="00787789" w:rsidRPr="00320A6A" w:rsidRDefault="00787789" w:rsidP="00787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5CE3DD1A" w14:textId="77777777" w:rsidR="00787789" w:rsidRPr="00320A6A" w:rsidRDefault="00787789" w:rsidP="00787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A62595" w14:textId="77777777" w:rsidR="00787789" w:rsidRPr="00320A6A" w:rsidRDefault="00787789" w:rsidP="00787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до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>кту рішення виконавчого комітету Ніжинської міської ради</w:t>
      </w:r>
    </w:p>
    <w:p w14:paraId="7CFC979F" w14:textId="3D35025D" w:rsidR="00787789" w:rsidRDefault="00787789" w:rsidP="007F2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F20C0" w:rsidRPr="007F20C0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Ніжинської міської ради № 348 від 11.08.2023 р. «Про фінансування заходів Програми розвитку культури,  мистецтва  і охорони культурної спадщини на 2023 рік»</w:t>
      </w:r>
      <w:r w:rsidRPr="0078778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151AE72" w14:textId="77777777" w:rsidR="00787789" w:rsidRDefault="00787789" w:rsidP="00787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9DEC4F" w14:textId="77777777" w:rsidR="00787789" w:rsidRPr="00320A6A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1. Обґрунтув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необхідності прийняття проєкту</w:t>
      </w:r>
    </w:p>
    <w:p w14:paraId="067F6294" w14:textId="77777777" w:rsidR="00787789" w:rsidRPr="00320A6A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F57878" w14:textId="5E8BEE6D" w:rsidR="00787789" w:rsidRPr="00320A6A" w:rsidRDefault="00787789" w:rsidP="0078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>кт рішення виконавчого комітету Ніжинської міської ради  «</w:t>
      </w:r>
      <w:r w:rsidR="00864A48" w:rsidRPr="00864A4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</w:t>
      </w:r>
      <w:r w:rsidR="000C3DB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64A48" w:rsidRPr="00864A48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B467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B4671">
        <w:rPr>
          <w:rFonts w:ascii="Times New Roman" w:hAnsi="Times New Roman" w:cs="Times New Roman"/>
          <w:sz w:val="28"/>
          <w:szCs w:val="28"/>
          <w:lang w:val="uk-UA"/>
        </w:rPr>
        <w:t>зро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 xml:space="preserve">блено відповідно до ст. 32, 40, 42, 59  Закону України "Про місцеве самоврядування в Україні", </w:t>
      </w:r>
      <w:r w:rsidR="000C3DBD" w:rsidRPr="000C3DBD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VІІІ скликання, затвердженого рішенням Ніжинської міської ради Чернігівської області від 24.12.2020 № 27-4/2020 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>для реалізації заходів.</w:t>
      </w:r>
    </w:p>
    <w:p w14:paraId="671B6FFA" w14:textId="77777777" w:rsidR="00787789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2A3C89A" w14:textId="77777777" w:rsidR="00787789" w:rsidRPr="00320A6A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2. Загальна характеристика і основні положення проекту</w:t>
      </w:r>
    </w:p>
    <w:p w14:paraId="00537C50" w14:textId="77777777" w:rsidR="00787789" w:rsidRPr="00320A6A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D4BDAA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Проект рішення складається з трьох пунктів:</w:t>
      </w:r>
    </w:p>
    <w:p w14:paraId="057CE9DF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24B9F9" w14:textId="4E8AEE6D" w:rsidR="00787789" w:rsidRDefault="00787789" w:rsidP="000C3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Пункт 1 містить інформацію про внесення змін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AD0CA2">
        <w:rPr>
          <w:rFonts w:ascii="Times New Roman" w:hAnsi="Times New Roman" w:cs="Times New Roman"/>
          <w:sz w:val="28"/>
          <w:szCs w:val="28"/>
          <w:lang w:val="uk-UA"/>
        </w:rPr>
        <w:t>додат</w:t>
      </w:r>
      <w:r w:rsidR="000C3DB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D0CA2">
        <w:rPr>
          <w:rFonts w:ascii="Times New Roman" w:hAnsi="Times New Roman" w:cs="Times New Roman"/>
          <w:sz w:val="28"/>
          <w:szCs w:val="28"/>
          <w:lang w:val="uk-UA"/>
        </w:rPr>
        <w:t xml:space="preserve">к до 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рішен</w:t>
      </w:r>
      <w:r w:rsidR="000C3DB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B4671">
        <w:rPr>
          <w:rFonts w:ascii="Times New Roman" w:hAnsi="Times New Roman" w:cs="Times New Roman"/>
          <w:sz w:val="28"/>
          <w:szCs w:val="28"/>
          <w:lang w:val="uk-UA"/>
        </w:rPr>
        <w:t xml:space="preserve"> вико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3DBD" w:rsidRPr="000C3DBD">
        <w:rPr>
          <w:rFonts w:ascii="Times New Roman" w:hAnsi="Times New Roman" w:cs="Times New Roman"/>
          <w:sz w:val="28"/>
          <w:szCs w:val="28"/>
          <w:lang w:val="uk-UA"/>
        </w:rPr>
        <w:t>№ 348 від 11.08.2023 р. «Про фінансування заходів програми</w:t>
      </w:r>
      <w:r w:rsidR="000C3D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3DBD" w:rsidRPr="000C3DBD">
        <w:rPr>
          <w:rFonts w:ascii="Times New Roman" w:hAnsi="Times New Roman" w:cs="Times New Roman"/>
          <w:sz w:val="28"/>
          <w:szCs w:val="28"/>
          <w:lang w:val="uk-UA"/>
        </w:rPr>
        <w:t>розвитку культури,  мистецтва  і охорони культурної спадщини на 2023 рік»</w:t>
      </w:r>
      <w:r w:rsidR="000C3D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C3DB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бул</w:t>
      </w:r>
      <w:r w:rsidR="000C3DB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прийнят</w:t>
      </w:r>
      <w:r w:rsidR="000C3DB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раніше і потребу</w:t>
      </w:r>
      <w:r w:rsidR="000C3DB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змін</w:t>
      </w:r>
      <w:r w:rsidR="00AD0CA2">
        <w:rPr>
          <w:rFonts w:ascii="Times New Roman" w:hAnsi="Times New Roman" w:cs="Times New Roman"/>
          <w:sz w:val="28"/>
          <w:szCs w:val="28"/>
          <w:lang w:val="uk-UA"/>
        </w:rPr>
        <w:t>, а саме повернення коштів в міський бюджет.</w:t>
      </w:r>
    </w:p>
    <w:p w14:paraId="2FFF5482" w14:textId="77777777" w:rsidR="00787789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59CAE7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864A4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оприлюднення даного рішення на сайті міської ради.</w:t>
      </w:r>
    </w:p>
    <w:p w14:paraId="1CC9EB4B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545AF7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864A4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виконанням даного рішення.</w:t>
      </w:r>
    </w:p>
    <w:p w14:paraId="04326A7C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2BC5BB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3. Фінансово-економічне обґрунтування </w:t>
      </w:r>
    </w:p>
    <w:p w14:paraId="334D50A1" w14:textId="24723D54" w:rsidR="00787789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DF0">
        <w:rPr>
          <w:rFonts w:ascii="Times New Roman" w:hAnsi="Times New Roman" w:cs="Times New Roman"/>
          <w:sz w:val="28"/>
          <w:szCs w:val="28"/>
          <w:lang w:val="uk-UA"/>
        </w:rPr>
        <w:t>Реалізація даного про</w:t>
      </w:r>
      <w:r w:rsidR="009B467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F1DF0">
        <w:rPr>
          <w:rFonts w:ascii="Times New Roman" w:hAnsi="Times New Roman" w:cs="Times New Roman"/>
          <w:sz w:val="28"/>
          <w:szCs w:val="28"/>
          <w:lang w:val="uk-UA"/>
        </w:rPr>
        <w:t>кту не потребує виділення коштів з місцевого бюджету.</w:t>
      </w:r>
    </w:p>
    <w:p w14:paraId="381B0515" w14:textId="77777777" w:rsidR="00787789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9ED33D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1AB87C" w14:textId="77777777" w:rsidR="00787789" w:rsidRPr="00320A6A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1B242120" w14:textId="4DA79143" w:rsidR="00787789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БАССАК</w:t>
      </w:r>
    </w:p>
    <w:p w14:paraId="307C97B3" w14:textId="36D47822" w:rsidR="009B4671" w:rsidRDefault="009B4671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117C7B" w14:textId="09E14325" w:rsidR="009B4671" w:rsidRDefault="009B4671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D9885B" w14:textId="3150E174" w:rsidR="009B4671" w:rsidRDefault="009B4671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E5E32E" w14:textId="77777777" w:rsidR="009B4671" w:rsidRDefault="009B4671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178551" w14:textId="14C1E908" w:rsidR="00787789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E1594F8" w14:textId="4D00EFB8" w:rsidR="00273F67" w:rsidRDefault="00273F67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F948FA" w14:textId="71715E35" w:rsidR="00273F67" w:rsidRDefault="00273F67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380AB8" w14:textId="72000B3C" w:rsidR="00273F67" w:rsidRDefault="00273F67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460A113" w14:textId="03E79189" w:rsidR="00644050" w:rsidRPr="00644050" w:rsidRDefault="00AE1997" w:rsidP="00E4349C">
      <w:pPr>
        <w:pStyle w:val="5"/>
        <w:rPr>
          <w:lang w:val="uk-UA"/>
        </w:rPr>
      </w:pPr>
      <w:r>
        <w:rPr>
          <w:lang w:val="uk-UA"/>
        </w:rPr>
        <w:tab/>
      </w:r>
    </w:p>
    <w:p w14:paraId="6C132267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351BBB9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03F9229F" w14:textId="77777777" w:rsidR="00AC4DD6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</w:t>
      </w:r>
    </w:p>
    <w:p w14:paraId="07B1E42A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культури і туризму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Тетяна БАССАК</w:t>
      </w:r>
    </w:p>
    <w:p w14:paraId="4E8ACDCA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059081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8581B2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4139D0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F7C861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72FF03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451EACF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фінансового управління</w:t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  <w:t xml:space="preserve">Людмила ПИСАРЕНКО </w:t>
      </w:r>
    </w:p>
    <w:p w14:paraId="44DD8047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08EFEC3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8D01F96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3587F6E" w14:textId="77777777" w:rsidR="000B653C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51D7E4E" w14:textId="77777777" w:rsidR="00AC4DD6" w:rsidRPr="00BA1913" w:rsidRDefault="000B653C" w:rsidP="000B65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C4DD6">
        <w:rPr>
          <w:rFonts w:ascii="Times New Roman" w:eastAsia="Times New Roman" w:hAnsi="Times New Roman" w:cs="Times New Roman"/>
          <w:sz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378368A4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75225C2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57F569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909B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F80240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23D7D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DB974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30773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126D2D8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9737E0A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EB709B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FD9C21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25BA397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ED9658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AC4DD6" w:rsidSect="007F20C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08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2582"/>
    <w:rsid w:val="0003322E"/>
    <w:rsid w:val="000A2472"/>
    <w:rsid w:val="000B653C"/>
    <w:rsid w:val="000C3DBD"/>
    <w:rsid w:val="000D424E"/>
    <w:rsid w:val="00107824"/>
    <w:rsid w:val="00107C5E"/>
    <w:rsid w:val="00153563"/>
    <w:rsid w:val="00170639"/>
    <w:rsid w:val="0017217B"/>
    <w:rsid w:val="001866FD"/>
    <w:rsid w:val="001C1C13"/>
    <w:rsid w:val="001C7A29"/>
    <w:rsid w:val="00217255"/>
    <w:rsid w:val="00273F67"/>
    <w:rsid w:val="00291FC9"/>
    <w:rsid w:val="002B5A54"/>
    <w:rsid w:val="002B5F82"/>
    <w:rsid w:val="002E51BB"/>
    <w:rsid w:val="002F2951"/>
    <w:rsid w:val="00304D28"/>
    <w:rsid w:val="00344CAB"/>
    <w:rsid w:val="00375AC8"/>
    <w:rsid w:val="0037683C"/>
    <w:rsid w:val="003819A5"/>
    <w:rsid w:val="003A02E8"/>
    <w:rsid w:val="003E6E7C"/>
    <w:rsid w:val="003F58C1"/>
    <w:rsid w:val="004140EF"/>
    <w:rsid w:val="004142A7"/>
    <w:rsid w:val="00427CD1"/>
    <w:rsid w:val="004824A0"/>
    <w:rsid w:val="004940D7"/>
    <w:rsid w:val="004C15E0"/>
    <w:rsid w:val="004C2535"/>
    <w:rsid w:val="004D2A2E"/>
    <w:rsid w:val="00532095"/>
    <w:rsid w:val="00547608"/>
    <w:rsid w:val="00586A27"/>
    <w:rsid w:val="00595F5A"/>
    <w:rsid w:val="005C68C0"/>
    <w:rsid w:val="005E56AE"/>
    <w:rsid w:val="00644050"/>
    <w:rsid w:val="00645104"/>
    <w:rsid w:val="00666373"/>
    <w:rsid w:val="00675E43"/>
    <w:rsid w:val="00681B9D"/>
    <w:rsid w:val="006A3CEB"/>
    <w:rsid w:val="006E7E08"/>
    <w:rsid w:val="00713A83"/>
    <w:rsid w:val="00733EEE"/>
    <w:rsid w:val="007433D4"/>
    <w:rsid w:val="00770CFB"/>
    <w:rsid w:val="00787789"/>
    <w:rsid w:val="00792A2A"/>
    <w:rsid w:val="007A1DD2"/>
    <w:rsid w:val="007F20C0"/>
    <w:rsid w:val="00800C44"/>
    <w:rsid w:val="0081021C"/>
    <w:rsid w:val="008169D3"/>
    <w:rsid w:val="008425AD"/>
    <w:rsid w:val="00864A48"/>
    <w:rsid w:val="00872C04"/>
    <w:rsid w:val="008A3CBB"/>
    <w:rsid w:val="008C0B15"/>
    <w:rsid w:val="008E4009"/>
    <w:rsid w:val="00921300"/>
    <w:rsid w:val="00932521"/>
    <w:rsid w:val="0094714D"/>
    <w:rsid w:val="009521C9"/>
    <w:rsid w:val="00997E7F"/>
    <w:rsid w:val="009B4671"/>
    <w:rsid w:val="009D6AD6"/>
    <w:rsid w:val="00A00868"/>
    <w:rsid w:val="00A70341"/>
    <w:rsid w:val="00A70B88"/>
    <w:rsid w:val="00A762B1"/>
    <w:rsid w:val="00A97CD2"/>
    <w:rsid w:val="00AB5FEB"/>
    <w:rsid w:val="00AC1ECE"/>
    <w:rsid w:val="00AC4DD6"/>
    <w:rsid w:val="00AD0CA2"/>
    <w:rsid w:val="00AE1997"/>
    <w:rsid w:val="00AF52C0"/>
    <w:rsid w:val="00B27CB9"/>
    <w:rsid w:val="00B558BB"/>
    <w:rsid w:val="00B814D0"/>
    <w:rsid w:val="00B85BC4"/>
    <w:rsid w:val="00BA1913"/>
    <w:rsid w:val="00BB1646"/>
    <w:rsid w:val="00BB3747"/>
    <w:rsid w:val="00BF1C27"/>
    <w:rsid w:val="00C42EE6"/>
    <w:rsid w:val="00C67702"/>
    <w:rsid w:val="00C72029"/>
    <w:rsid w:val="00CD5C94"/>
    <w:rsid w:val="00D46202"/>
    <w:rsid w:val="00D5684E"/>
    <w:rsid w:val="00D84761"/>
    <w:rsid w:val="00D93C99"/>
    <w:rsid w:val="00DA4A95"/>
    <w:rsid w:val="00DE777E"/>
    <w:rsid w:val="00DF5F31"/>
    <w:rsid w:val="00E04DC7"/>
    <w:rsid w:val="00E4349C"/>
    <w:rsid w:val="00E519CB"/>
    <w:rsid w:val="00E64A24"/>
    <w:rsid w:val="00E65050"/>
    <w:rsid w:val="00E6568E"/>
    <w:rsid w:val="00EC4235"/>
    <w:rsid w:val="00EC491D"/>
    <w:rsid w:val="00F064B5"/>
    <w:rsid w:val="00F56313"/>
    <w:rsid w:val="00F84EA2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2803</Words>
  <Characters>1598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2023-10-03T09:07:00Z</cp:lastPrinted>
  <dcterms:created xsi:type="dcterms:W3CDTF">2023-10-09T12:59:00Z</dcterms:created>
  <dcterms:modified xsi:type="dcterms:W3CDTF">2023-10-09T12:59:00Z</dcterms:modified>
</cp:coreProperties>
</file>