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F464E" w14:textId="0AF1222B" w:rsidR="00D2580D" w:rsidRPr="00096823" w:rsidRDefault="006E7E34" w:rsidP="00A454FB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6195F69F" wp14:editId="5123278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92150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754FC104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FACB72F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FFC3BF2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3A94A3C2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735B123B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07D74996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692EC58C" w14:textId="1AF6DABE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A454FB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A454FB">
        <w:rPr>
          <w:sz w:val="28"/>
          <w:szCs w:val="28"/>
        </w:rPr>
        <w:t>лютого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432A7B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</w:t>
      </w:r>
      <w:r w:rsidR="009D4C75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</w:t>
      </w:r>
      <w:r w:rsidR="004A4B37">
        <w:rPr>
          <w:sz w:val="28"/>
          <w:szCs w:val="28"/>
        </w:rPr>
        <w:t xml:space="preserve"> </w:t>
      </w:r>
      <w:r>
        <w:rPr>
          <w:sz w:val="28"/>
          <w:szCs w:val="28"/>
        </w:rPr>
        <w:t>м. Ніжин</w:t>
      </w:r>
      <w:r>
        <w:rPr>
          <w:sz w:val="28"/>
          <w:szCs w:val="28"/>
        </w:rPr>
        <w:tab/>
        <w:t xml:space="preserve">            </w:t>
      </w:r>
      <w:r w:rsidR="00E80F8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</w:t>
      </w:r>
      <w:r w:rsidRPr="00A454FB">
        <w:rPr>
          <w:sz w:val="28"/>
          <w:szCs w:val="28"/>
          <w:u w:val="single"/>
        </w:rPr>
        <w:t>№</w:t>
      </w:r>
      <w:r w:rsidR="00A454FB" w:rsidRPr="00A454FB">
        <w:rPr>
          <w:sz w:val="28"/>
          <w:szCs w:val="28"/>
          <w:u w:val="single"/>
        </w:rPr>
        <w:t xml:space="preserve"> 62</w:t>
      </w:r>
      <w:r>
        <w:rPr>
          <w:sz w:val="28"/>
          <w:szCs w:val="28"/>
        </w:rPr>
        <w:t xml:space="preserve"> </w:t>
      </w:r>
    </w:p>
    <w:p w14:paraId="425D85B1" w14:textId="1EE5D821" w:rsidR="00D2580D" w:rsidRDefault="00D2580D" w:rsidP="00D2580D">
      <w:pPr>
        <w:jc w:val="both"/>
        <w:rPr>
          <w:sz w:val="28"/>
          <w:szCs w:val="28"/>
        </w:rPr>
      </w:pPr>
    </w:p>
    <w:p w14:paraId="72A12F25" w14:textId="77777777" w:rsidR="00432A7B" w:rsidRDefault="00432A7B" w:rsidP="00D2580D">
      <w:pPr>
        <w:jc w:val="both"/>
        <w:rPr>
          <w:sz w:val="28"/>
          <w:szCs w:val="28"/>
        </w:rPr>
      </w:pPr>
    </w:p>
    <w:p w14:paraId="7CB8828F" w14:textId="3B43F4D5" w:rsidR="00432A7B" w:rsidRPr="00432A7B" w:rsidRDefault="00432A7B" w:rsidP="00432A7B">
      <w:pPr>
        <w:rPr>
          <w:b/>
          <w:bCs/>
          <w:sz w:val="28"/>
          <w:szCs w:val="28"/>
        </w:rPr>
      </w:pPr>
      <w:r w:rsidRPr="00432A7B">
        <w:rPr>
          <w:b/>
          <w:bCs/>
          <w:sz w:val="28"/>
          <w:szCs w:val="28"/>
        </w:rPr>
        <w:t>Про затвердження типового</w:t>
      </w:r>
    </w:p>
    <w:p w14:paraId="3730A15D" w14:textId="2821CA64" w:rsidR="00432A7B" w:rsidRPr="00432A7B" w:rsidRDefault="00432A7B" w:rsidP="00432A7B">
      <w:pPr>
        <w:rPr>
          <w:b/>
          <w:bCs/>
          <w:sz w:val="28"/>
          <w:szCs w:val="28"/>
        </w:rPr>
      </w:pPr>
      <w:r w:rsidRPr="00432A7B">
        <w:rPr>
          <w:b/>
          <w:bCs/>
          <w:sz w:val="28"/>
          <w:szCs w:val="28"/>
        </w:rPr>
        <w:t>договору найму службового</w:t>
      </w:r>
    </w:p>
    <w:p w14:paraId="456B8035" w14:textId="6F3DB48A" w:rsidR="00432A7B" w:rsidRPr="00432A7B" w:rsidRDefault="00432A7B" w:rsidP="00432A7B">
      <w:pPr>
        <w:rPr>
          <w:b/>
          <w:bCs/>
          <w:sz w:val="28"/>
          <w:szCs w:val="28"/>
        </w:rPr>
      </w:pPr>
      <w:r w:rsidRPr="00432A7B">
        <w:rPr>
          <w:b/>
          <w:bCs/>
          <w:sz w:val="28"/>
          <w:szCs w:val="28"/>
        </w:rPr>
        <w:t>жи</w:t>
      </w:r>
      <w:r w:rsidR="00755C5C">
        <w:rPr>
          <w:b/>
          <w:bCs/>
          <w:sz w:val="28"/>
          <w:szCs w:val="28"/>
        </w:rPr>
        <w:t>т</w:t>
      </w:r>
      <w:r w:rsidRPr="00432A7B">
        <w:rPr>
          <w:b/>
          <w:bCs/>
          <w:sz w:val="28"/>
          <w:szCs w:val="28"/>
        </w:rPr>
        <w:t>ло</w:t>
      </w:r>
      <w:r w:rsidR="00755C5C">
        <w:rPr>
          <w:b/>
          <w:bCs/>
          <w:sz w:val="28"/>
          <w:szCs w:val="28"/>
        </w:rPr>
        <w:t>во</w:t>
      </w:r>
      <w:r w:rsidRPr="00432A7B">
        <w:rPr>
          <w:b/>
          <w:bCs/>
          <w:sz w:val="28"/>
          <w:szCs w:val="28"/>
        </w:rPr>
        <w:t xml:space="preserve">го приміщення </w:t>
      </w:r>
    </w:p>
    <w:p w14:paraId="482246F9" w14:textId="77777777" w:rsidR="00432A7B" w:rsidRDefault="00432A7B" w:rsidP="00432A7B"/>
    <w:p w14:paraId="4A51D0C6" w14:textId="029D6A73" w:rsidR="00432A7B" w:rsidRDefault="00432A7B" w:rsidP="00432A7B">
      <w:pPr>
        <w:ind w:firstLine="708"/>
        <w:jc w:val="both"/>
        <w:rPr>
          <w:sz w:val="28"/>
          <w:szCs w:val="28"/>
        </w:rPr>
      </w:pPr>
      <w:bookmarkStart w:id="0" w:name="_Hlk127433953"/>
      <w:r w:rsidRPr="00432A7B">
        <w:rPr>
          <w:sz w:val="28"/>
          <w:szCs w:val="28"/>
        </w:rPr>
        <w:t>Відповідно до ст.ст. 30, 42, 52, 59, 73 Закону України «Про місцеве самоврядування в Україні», Відповідно до Житлового кодексу Україн</w:t>
      </w:r>
      <w:r w:rsidR="00DA11DA">
        <w:rPr>
          <w:sz w:val="28"/>
          <w:szCs w:val="28"/>
        </w:rPr>
        <w:t>и</w:t>
      </w:r>
      <w:r w:rsidRPr="00432A7B">
        <w:rPr>
          <w:sz w:val="28"/>
          <w:szCs w:val="28"/>
        </w:rPr>
        <w:t>, Положення про</w:t>
      </w:r>
      <w:r>
        <w:rPr>
          <w:sz w:val="28"/>
          <w:szCs w:val="28"/>
        </w:rPr>
        <w:t xml:space="preserve"> </w:t>
      </w:r>
      <w:r w:rsidRPr="00432A7B">
        <w:rPr>
          <w:sz w:val="28"/>
          <w:szCs w:val="28"/>
        </w:rPr>
        <w:t>порядок надання службових жилих приміщень і користування ними в</w:t>
      </w:r>
      <w:r>
        <w:rPr>
          <w:sz w:val="28"/>
          <w:szCs w:val="28"/>
        </w:rPr>
        <w:t xml:space="preserve"> </w:t>
      </w:r>
      <w:r w:rsidRPr="00432A7B">
        <w:rPr>
          <w:sz w:val="28"/>
          <w:szCs w:val="28"/>
        </w:rPr>
        <w:t>Українській РСР, затвердженого постановою Ради Міністрів Української РСР</w:t>
      </w:r>
      <w:r>
        <w:rPr>
          <w:sz w:val="28"/>
          <w:szCs w:val="28"/>
        </w:rPr>
        <w:t xml:space="preserve"> </w:t>
      </w:r>
      <w:r w:rsidRPr="00432A7B">
        <w:rPr>
          <w:sz w:val="28"/>
          <w:szCs w:val="28"/>
        </w:rPr>
        <w:t xml:space="preserve">від 4 лютого 1988 </w:t>
      </w:r>
      <w:r w:rsidR="00755C5C">
        <w:rPr>
          <w:sz w:val="28"/>
          <w:szCs w:val="28"/>
        </w:rPr>
        <w:t>№</w:t>
      </w:r>
      <w:r w:rsidRPr="00432A7B">
        <w:rPr>
          <w:sz w:val="28"/>
          <w:szCs w:val="28"/>
        </w:rPr>
        <w:t xml:space="preserve"> 37 «Про службові жилі приміщення», </w:t>
      </w:r>
      <w:bookmarkEnd w:id="0"/>
      <w:r w:rsidRPr="00432A7B">
        <w:rPr>
          <w:sz w:val="28"/>
          <w:szCs w:val="28"/>
        </w:rPr>
        <w:t>виконавчий комітет Ніжинської міської ради вирішив:</w:t>
      </w:r>
    </w:p>
    <w:p w14:paraId="00BDDEB9" w14:textId="77777777" w:rsidR="00432A7B" w:rsidRPr="00432A7B" w:rsidRDefault="00432A7B" w:rsidP="00432A7B">
      <w:pPr>
        <w:ind w:firstLine="708"/>
        <w:rPr>
          <w:sz w:val="28"/>
          <w:szCs w:val="28"/>
        </w:rPr>
      </w:pPr>
    </w:p>
    <w:p w14:paraId="025ADFA4" w14:textId="052A1034" w:rsidR="00432A7B" w:rsidRPr="00164CA1" w:rsidRDefault="00432A7B" w:rsidP="00432A7B">
      <w:pPr>
        <w:ind w:firstLine="426"/>
        <w:jc w:val="both"/>
        <w:rPr>
          <w:sz w:val="28"/>
          <w:szCs w:val="28"/>
        </w:rPr>
      </w:pPr>
      <w:r w:rsidRPr="00432A7B">
        <w:rPr>
          <w:sz w:val="28"/>
          <w:szCs w:val="28"/>
        </w:rPr>
        <w:t>1. Затвердити типовий договір найму службового жи</w:t>
      </w:r>
      <w:r w:rsidR="00755C5C">
        <w:rPr>
          <w:sz w:val="28"/>
          <w:szCs w:val="28"/>
        </w:rPr>
        <w:t>тлового</w:t>
      </w:r>
      <w:r w:rsidRPr="00432A7B">
        <w:rPr>
          <w:sz w:val="28"/>
          <w:szCs w:val="28"/>
        </w:rPr>
        <w:t xml:space="preserve"> приміщення</w:t>
      </w:r>
      <w:r w:rsidR="0085505D">
        <w:rPr>
          <w:sz w:val="28"/>
          <w:szCs w:val="28"/>
        </w:rPr>
        <w:t xml:space="preserve"> </w:t>
      </w:r>
      <w:r w:rsidR="0085505D" w:rsidRPr="00164CA1">
        <w:rPr>
          <w:sz w:val="28"/>
          <w:szCs w:val="28"/>
        </w:rPr>
        <w:t>(додається)</w:t>
      </w:r>
      <w:r w:rsidRPr="00164CA1">
        <w:rPr>
          <w:sz w:val="28"/>
          <w:szCs w:val="28"/>
        </w:rPr>
        <w:t>.</w:t>
      </w:r>
    </w:p>
    <w:p w14:paraId="0A33A583" w14:textId="19CC0C7F" w:rsidR="0085505D" w:rsidRDefault="00755C5C" w:rsidP="00432A7B">
      <w:pPr>
        <w:pStyle w:val="a8"/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 w:rsidRPr="00164CA1">
        <w:rPr>
          <w:b w:val="0"/>
          <w:sz w:val="28"/>
          <w:szCs w:val="28"/>
        </w:rPr>
        <w:t>2</w:t>
      </w:r>
      <w:r w:rsidR="00432A7B" w:rsidRPr="00164CA1">
        <w:rPr>
          <w:b w:val="0"/>
          <w:sz w:val="28"/>
          <w:szCs w:val="28"/>
        </w:rPr>
        <w:t xml:space="preserve">. </w:t>
      </w:r>
      <w:r w:rsidR="0085505D" w:rsidRPr="00164CA1">
        <w:rPr>
          <w:b w:val="0"/>
          <w:sz w:val="28"/>
          <w:szCs w:val="28"/>
        </w:rPr>
        <w:t xml:space="preserve">Уповноважити першого заступника міського голови з питань діяльності виконавчих органів ради </w:t>
      </w:r>
      <w:r w:rsidR="00704709" w:rsidRPr="00164CA1">
        <w:rPr>
          <w:b w:val="0"/>
          <w:sz w:val="28"/>
          <w:szCs w:val="28"/>
        </w:rPr>
        <w:t xml:space="preserve">Вовченка Ф.І. </w:t>
      </w:r>
      <w:r w:rsidR="0085505D" w:rsidRPr="00164CA1">
        <w:rPr>
          <w:b w:val="0"/>
          <w:sz w:val="28"/>
          <w:szCs w:val="28"/>
        </w:rPr>
        <w:t xml:space="preserve">на підписання договорів найму </w:t>
      </w:r>
      <w:r w:rsidR="0085505D" w:rsidRPr="00164CA1">
        <w:rPr>
          <w:b w:val="0"/>
          <w:bCs/>
          <w:sz w:val="28"/>
          <w:szCs w:val="28"/>
        </w:rPr>
        <w:t>службового житлового приміщення</w:t>
      </w:r>
      <w:r w:rsidR="002302FF" w:rsidRPr="00164CA1">
        <w:rPr>
          <w:b w:val="0"/>
          <w:bCs/>
          <w:sz w:val="28"/>
          <w:szCs w:val="28"/>
        </w:rPr>
        <w:t>.</w:t>
      </w:r>
    </w:p>
    <w:p w14:paraId="2C662ED4" w14:textId="75CCE0F9" w:rsidR="00432A7B" w:rsidRDefault="0085505D" w:rsidP="00432A7B">
      <w:pPr>
        <w:pStyle w:val="a8"/>
        <w:tabs>
          <w:tab w:val="left" w:pos="0"/>
        </w:tabs>
        <w:ind w:left="0" w:firstLine="426"/>
        <w:jc w:val="both"/>
        <w:rPr>
          <w:b w:val="0"/>
          <w:sz w:val="28"/>
          <w:szCs w:val="28"/>
        </w:rPr>
      </w:pPr>
      <w:r w:rsidRPr="0085505D">
        <w:rPr>
          <w:b w:val="0"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32A7B">
        <w:rPr>
          <w:b w:val="0"/>
          <w:sz w:val="28"/>
          <w:szCs w:val="28"/>
        </w:rPr>
        <w:t>Начальнику Управління комунального майна та земельних відносин Ніжинської міської ради Онокало І.А.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253A6AC7" w14:textId="29E9F169" w:rsidR="00432A7B" w:rsidRPr="00162F9A" w:rsidRDefault="0085505D" w:rsidP="00432A7B">
      <w:pPr>
        <w:tabs>
          <w:tab w:val="left" w:pos="-8080"/>
          <w:tab w:val="left" w:pos="-552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2A7B" w:rsidRPr="00162F9A">
        <w:rPr>
          <w:sz w:val="28"/>
          <w:szCs w:val="28"/>
        </w:rPr>
        <w:t xml:space="preserve">Контроль за виконанням рішення покласти на </w:t>
      </w:r>
      <w:r w:rsidR="00432A7B">
        <w:rPr>
          <w:sz w:val="28"/>
          <w:szCs w:val="28"/>
        </w:rPr>
        <w:t xml:space="preserve">першого </w:t>
      </w:r>
      <w:r w:rsidR="00432A7B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32A7B">
        <w:rPr>
          <w:sz w:val="28"/>
          <w:szCs w:val="28"/>
        </w:rPr>
        <w:t>Вовченка Ф.І</w:t>
      </w:r>
      <w:r w:rsidR="00432A7B" w:rsidRPr="00162F9A">
        <w:rPr>
          <w:sz w:val="28"/>
          <w:szCs w:val="28"/>
        </w:rPr>
        <w:t>.</w:t>
      </w:r>
    </w:p>
    <w:p w14:paraId="01E28366" w14:textId="77777777" w:rsidR="00432A7B" w:rsidRDefault="00432A7B" w:rsidP="00432A7B">
      <w:pPr>
        <w:ind w:firstLine="426"/>
        <w:jc w:val="both"/>
      </w:pPr>
    </w:p>
    <w:p w14:paraId="519E5FDD" w14:textId="77777777" w:rsidR="0083070D" w:rsidRDefault="0083070D" w:rsidP="00432A7B">
      <w:pPr>
        <w:pStyle w:val="a8"/>
        <w:tabs>
          <w:tab w:val="left" w:pos="0"/>
        </w:tabs>
        <w:ind w:left="0" w:firstLine="426"/>
        <w:jc w:val="both"/>
        <w:rPr>
          <w:b w:val="0"/>
          <w:sz w:val="28"/>
          <w:szCs w:val="28"/>
          <w:lang w:val="ru-RU"/>
        </w:rPr>
      </w:pPr>
    </w:p>
    <w:p w14:paraId="43D093B3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3BF21E1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6838523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E9765BC" w14:textId="77777777"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14:paraId="5126A4DA" w14:textId="77777777" w:rsidR="00A608CA" w:rsidRDefault="00A608CA" w:rsidP="004A4B37">
      <w:pPr>
        <w:jc w:val="both"/>
        <w:rPr>
          <w:sz w:val="28"/>
          <w:szCs w:val="28"/>
        </w:rPr>
      </w:pPr>
    </w:p>
    <w:p w14:paraId="528F2AF1" w14:textId="77777777" w:rsidR="00A608CA" w:rsidRDefault="00A608CA" w:rsidP="004A4B37">
      <w:pPr>
        <w:jc w:val="both"/>
        <w:rPr>
          <w:sz w:val="28"/>
          <w:szCs w:val="28"/>
        </w:rPr>
      </w:pPr>
    </w:p>
    <w:p w14:paraId="596F4108" w14:textId="2D4400E1" w:rsidR="00A608CA" w:rsidRDefault="00A608CA" w:rsidP="004A4B37">
      <w:pPr>
        <w:jc w:val="both"/>
        <w:rPr>
          <w:sz w:val="28"/>
          <w:szCs w:val="28"/>
        </w:rPr>
      </w:pPr>
    </w:p>
    <w:p w14:paraId="24E27D33" w14:textId="1FE9CF9E" w:rsidR="00755C5C" w:rsidRDefault="00755C5C" w:rsidP="004A4B37">
      <w:pPr>
        <w:jc w:val="both"/>
        <w:rPr>
          <w:sz w:val="28"/>
          <w:szCs w:val="28"/>
        </w:rPr>
      </w:pPr>
    </w:p>
    <w:p w14:paraId="293D2532" w14:textId="77777777" w:rsidR="00A454FB" w:rsidRDefault="00A454FB" w:rsidP="00F03CEC">
      <w:pPr>
        <w:ind w:right="560"/>
        <w:jc w:val="both"/>
        <w:rPr>
          <w:sz w:val="28"/>
          <w:szCs w:val="28"/>
        </w:rPr>
      </w:pPr>
    </w:p>
    <w:p w14:paraId="65961E57" w14:textId="0B32719C" w:rsidR="00F03CEC" w:rsidRPr="00F03CEC" w:rsidRDefault="00F03CEC" w:rsidP="00F03CEC">
      <w:pPr>
        <w:ind w:right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0C1B0E">
        <w:rPr>
          <w:sz w:val="28"/>
          <w:szCs w:val="28"/>
        </w:rPr>
        <w:t>ЗАТВЕРДЖЕНО</w:t>
      </w:r>
      <w:r>
        <w:rPr>
          <w:sz w:val="28"/>
          <w:szCs w:val="28"/>
        </w:rPr>
        <w:t xml:space="preserve"> </w:t>
      </w:r>
    </w:p>
    <w:p w14:paraId="4B16D6B5" w14:textId="77777777" w:rsidR="00F03CEC" w:rsidRDefault="00F03CEC" w:rsidP="00F03CEC">
      <w:pPr>
        <w:ind w:righ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рішенням виконавчого</w:t>
      </w:r>
    </w:p>
    <w:p w14:paraId="4637B532" w14:textId="77777777" w:rsidR="00F03CEC" w:rsidRDefault="00F03CEC" w:rsidP="00F03CEC">
      <w:pPr>
        <w:ind w:righ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комітету Ніжинської </w:t>
      </w:r>
    </w:p>
    <w:p w14:paraId="622F1807" w14:textId="77777777" w:rsidR="00F03CEC" w:rsidRDefault="00F03CEC" w:rsidP="00F03CEC">
      <w:pPr>
        <w:ind w:righ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міської ради</w:t>
      </w:r>
    </w:p>
    <w:p w14:paraId="43B9AEB7" w14:textId="0B88CFCB" w:rsidR="00F03CEC" w:rsidRPr="005043C8" w:rsidRDefault="00F03CEC" w:rsidP="00F03CEC">
      <w:pPr>
        <w:ind w:right="8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«</w:t>
      </w:r>
      <w:r w:rsidR="00A454FB" w:rsidRPr="00A454FB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A454FB">
        <w:rPr>
          <w:sz w:val="28"/>
          <w:szCs w:val="28"/>
        </w:rPr>
        <w:t xml:space="preserve"> лютого </w:t>
      </w:r>
      <w:r>
        <w:rPr>
          <w:sz w:val="28"/>
          <w:szCs w:val="28"/>
        </w:rPr>
        <w:t>2023 року №</w:t>
      </w:r>
      <w:r w:rsidR="00A454FB">
        <w:rPr>
          <w:sz w:val="28"/>
          <w:szCs w:val="28"/>
        </w:rPr>
        <w:t xml:space="preserve"> </w:t>
      </w:r>
      <w:bookmarkStart w:id="1" w:name="_GoBack"/>
      <w:bookmarkEnd w:id="1"/>
      <w:r w:rsidR="00A454FB">
        <w:rPr>
          <w:sz w:val="28"/>
          <w:szCs w:val="28"/>
        </w:rPr>
        <w:t>62</w:t>
      </w:r>
      <w:r w:rsidRPr="005043C8">
        <w:rPr>
          <w:sz w:val="28"/>
          <w:szCs w:val="28"/>
        </w:rPr>
        <w:t xml:space="preserve">   </w:t>
      </w:r>
      <w:r w:rsidRPr="005043C8">
        <w:rPr>
          <w:sz w:val="28"/>
          <w:szCs w:val="28"/>
          <w:u w:val="single"/>
        </w:rPr>
        <w:t xml:space="preserve">      </w:t>
      </w:r>
    </w:p>
    <w:p w14:paraId="45708B15" w14:textId="77777777" w:rsidR="00F03CEC" w:rsidRDefault="00F03CEC" w:rsidP="00F03CEC">
      <w:pPr>
        <w:ind w:right="840"/>
        <w:jc w:val="both"/>
        <w:rPr>
          <w:sz w:val="28"/>
          <w:szCs w:val="28"/>
        </w:rPr>
      </w:pPr>
    </w:p>
    <w:p w14:paraId="09946DFD" w14:textId="77777777" w:rsidR="00F03CEC" w:rsidRPr="00681952" w:rsidRDefault="00F03CEC" w:rsidP="00F03CEC">
      <w:pPr>
        <w:jc w:val="right"/>
        <w:rPr>
          <w:sz w:val="16"/>
          <w:szCs w:val="16"/>
        </w:rPr>
      </w:pPr>
      <w:r w:rsidRPr="0069051C">
        <w:rPr>
          <w:color w:val="C0C0C0"/>
          <w:sz w:val="16"/>
          <w:szCs w:val="16"/>
        </w:rPr>
        <w:br/>
      </w:r>
    </w:p>
    <w:p w14:paraId="1E4C2FB8" w14:textId="77777777" w:rsidR="00F03CEC" w:rsidRDefault="00F03CEC" w:rsidP="00F03CEC">
      <w:pPr>
        <w:jc w:val="center"/>
        <w:rPr>
          <w:b/>
          <w:bCs/>
          <w:bdr w:val="none" w:sz="0" w:space="0" w:color="auto" w:frame="1"/>
        </w:rPr>
      </w:pPr>
      <w:bookmarkStart w:id="2" w:name="o50"/>
      <w:bookmarkEnd w:id="2"/>
      <w:r>
        <w:rPr>
          <w:b/>
          <w:bCs/>
          <w:bdr w:val="none" w:sz="0" w:space="0" w:color="auto" w:frame="1"/>
        </w:rPr>
        <w:t>Д О Г О В І Р</w:t>
      </w:r>
    </w:p>
    <w:p w14:paraId="6BCF7125" w14:textId="77777777" w:rsidR="00F03CEC" w:rsidRPr="00CF7F93" w:rsidRDefault="00F03CEC" w:rsidP="00F03CEC">
      <w:pPr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найму службового  житлового  приміщення</w:t>
      </w:r>
    </w:p>
    <w:p w14:paraId="10348757" w14:textId="77777777" w:rsidR="00F03CEC" w:rsidRPr="00767D54" w:rsidRDefault="00F03CEC" w:rsidP="00F03CEC">
      <w:pPr>
        <w:jc w:val="both"/>
        <w:rPr>
          <w:sz w:val="16"/>
          <w:szCs w:val="16"/>
        </w:rPr>
      </w:pPr>
    </w:p>
    <w:p w14:paraId="4A38C17D" w14:textId="77777777" w:rsidR="00F03CEC" w:rsidRDefault="00F03CEC" w:rsidP="00F03CEC">
      <w:pPr>
        <w:jc w:val="both"/>
      </w:pPr>
      <w:bookmarkStart w:id="3" w:name="o51"/>
      <w:bookmarkEnd w:id="3"/>
      <w:r>
        <w:t xml:space="preserve">місто Ніжин                                                                            «___»______________20__ р. </w:t>
      </w:r>
      <w:r>
        <w:br/>
      </w:r>
      <w:r w:rsidRPr="00252A93">
        <w:rPr>
          <w:sz w:val="16"/>
          <w:szCs w:val="16"/>
        </w:rPr>
        <w:t xml:space="preserve">    </w:t>
      </w:r>
      <w:r>
        <w:t xml:space="preserve">                                                                                                 </w:t>
      </w:r>
      <w:r w:rsidRPr="00252A93">
        <w:rPr>
          <w:sz w:val="16"/>
          <w:szCs w:val="16"/>
        </w:rPr>
        <w:t xml:space="preserve">      </w:t>
      </w:r>
    </w:p>
    <w:p w14:paraId="7E63AAAE" w14:textId="77777777" w:rsidR="00F03CEC" w:rsidRPr="00605ED4" w:rsidRDefault="00F03CEC" w:rsidP="00F03CEC">
      <w:pPr>
        <w:spacing w:line="276" w:lineRule="auto"/>
        <w:ind w:firstLine="709"/>
        <w:jc w:val="both"/>
        <w:rPr>
          <w:sz w:val="16"/>
          <w:szCs w:val="16"/>
        </w:rPr>
      </w:pPr>
      <w:bookmarkStart w:id="4" w:name="o52"/>
      <w:bookmarkEnd w:id="4"/>
      <w:r>
        <w:t>Виконавчий комітет Ніжинської міської ради,</w:t>
      </w:r>
      <w:r w:rsidRPr="00605ED4">
        <w:t xml:space="preserve"> в особі </w:t>
      </w:r>
      <w:bookmarkStart w:id="5" w:name="o53"/>
      <w:bookmarkEnd w:id="5"/>
      <w:r>
        <w:t>першого заступника міського голови з питань діяльності виконавчих органів ради Вовченка Федора Івановича,</w:t>
      </w:r>
      <w:r w:rsidRPr="00605ED4">
        <w:t xml:space="preserve"> </w:t>
      </w:r>
      <w:r>
        <w:t>що</w:t>
      </w:r>
      <w:r w:rsidRPr="00605ED4">
        <w:t xml:space="preserve"> діє на підставі </w:t>
      </w:r>
      <w:bookmarkStart w:id="6" w:name="o54"/>
      <w:bookmarkEnd w:id="6"/>
      <w:r>
        <w:t xml:space="preserve">Закону України «Про місцеве самоврядування» </w:t>
      </w:r>
      <w:r w:rsidRPr="00605ED4">
        <w:t xml:space="preserve"> </w:t>
      </w:r>
      <w:r w:rsidRPr="00605ED4">
        <w:rPr>
          <w:i/>
          <w:iCs/>
          <w:bdr w:val="none" w:sz="0" w:space="0" w:color="auto" w:frame="1"/>
        </w:rPr>
        <w:t>(далі - Наймодавець) з однієї сторони і громадяни</w:t>
      </w:r>
      <w:bookmarkStart w:id="7" w:name="o55"/>
      <w:bookmarkEnd w:id="7"/>
      <w:r w:rsidRPr="00605ED4">
        <w:rPr>
          <w:i/>
          <w:iCs/>
          <w:bdr w:val="none" w:sz="0" w:space="0" w:color="auto" w:frame="1"/>
        </w:rPr>
        <w:t>н</w:t>
      </w:r>
      <w:r>
        <w:t>________________________________________________________</w:t>
      </w:r>
      <w:r w:rsidRPr="00605ED4">
        <w:t xml:space="preserve"> </w:t>
      </w:r>
      <w:bookmarkStart w:id="8" w:name="o56"/>
      <w:bookmarkEnd w:id="8"/>
      <w:r w:rsidRPr="00605ED4">
        <w:rPr>
          <w:i/>
          <w:iCs/>
          <w:bdr w:val="none" w:sz="0" w:space="0" w:color="auto" w:frame="1"/>
        </w:rPr>
        <w:t>(далі - Наймач) з другої сторони на підставі</w:t>
      </w:r>
      <w:bookmarkStart w:id="9" w:name="o57"/>
      <w:bookmarkEnd w:id="9"/>
      <w:r w:rsidRPr="00605ED4">
        <w:t xml:space="preserve"> _________________________________________</w:t>
      </w:r>
      <w:r>
        <w:t>____________________________________</w:t>
      </w:r>
      <w:r w:rsidRPr="00605ED4">
        <w:t xml:space="preserve"> </w:t>
      </w:r>
      <w:r w:rsidRPr="00605ED4">
        <w:br/>
        <w:t xml:space="preserve">                                                                                   </w:t>
      </w:r>
      <w:r w:rsidRPr="00605ED4">
        <w:rPr>
          <w:sz w:val="16"/>
          <w:szCs w:val="16"/>
        </w:rPr>
        <w:t>(назва документа на право поселення)</w:t>
      </w:r>
    </w:p>
    <w:p w14:paraId="5097BFFC" w14:textId="77777777" w:rsidR="00F03CEC" w:rsidRPr="00605ED4" w:rsidRDefault="00F03CEC" w:rsidP="00F03CEC">
      <w:pPr>
        <w:jc w:val="both"/>
      </w:pPr>
      <w:bookmarkStart w:id="10" w:name="o58"/>
      <w:bookmarkEnd w:id="10"/>
      <w:r w:rsidRPr="00605ED4">
        <w:t>уклали цей договір про таке:</w:t>
      </w:r>
    </w:p>
    <w:p w14:paraId="68ACFA3D" w14:textId="77777777" w:rsidR="00F03CEC" w:rsidRPr="00605ED4" w:rsidRDefault="00F03CEC" w:rsidP="00F03CEC">
      <w:pPr>
        <w:jc w:val="both"/>
        <w:rPr>
          <w:sz w:val="16"/>
          <w:szCs w:val="16"/>
        </w:rPr>
      </w:pPr>
    </w:p>
    <w:p w14:paraId="4F08F23E" w14:textId="77777777" w:rsidR="00F03CEC" w:rsidRPr="00605ED4" w:rsidRDefault="00F03CEC" w:rsidP="00F03CEC">
      <w:pPr>
        <w:jc w:val="center"/>
        <w:rPr>
          <w:b/>
        </w:rPr>
      </w:pPr>
      <w:bookmarkStart w:id="11" w:name="o59"/>
      <w:bookmarkEnd w:id="11"/>
      <w:r w:rsidRPr="00605ED4">
        <w:rPr>
          <w:b/>
        </w:rPr>
        <w:t xml:space="preserve">1. Предмет договору та зобов'язання сторін </w:t>
      </w:r>
      <w:r w:rsidRPr="00605ED4">
        <w:rPr>
          <w:b/>
        </w:rPr>
        <w:br/>
      </w:r>
    </w:p>
    <w:p w14:paraId="25420692" w14:textId="77777777" w:rsidR="00F03CEC" w:rsidRPr="00605ED4" w:rsidRDefault="00F03CEC" w:rsidP="00F03CEC">
      <w:bookmarkStart w:id="12" w:name="o60"/>
      <w:bookmarkEnd w:id="12"/>
      <w:r w:rsidRPr="00605ED4">
        <w:t xml:space="preserve">     </w:t>
      </w:r>
      <w:r w:rsidRPr="004C5301">
        <w:t xml:space="preserve">1.1. Наймодавець надає Наймачу </w:t>
      </w:r>
      <w:r>
        <w:t xml:space="preserve">(і/та </w:t>
      </w:r>
      <w:r w:rsidRPr="004C5301">
        <w:t>членам його сім'ї</w:t>
      </w:r>
      <w:r>
        <w:t>)</w:t>
      </w:r>
      <w:r w:rsidRPr="004C5301">
        <w:t>:</w:t>
      </w:r>
      <w:r w:rsidRPr="00605ED4">
        <w:t xml:space="preserve"> </w:t>
      </w:r>
      <w:r w:rsidRPr="00605ED4">
        <w:br/>
      </w:r>
      <w:bookmarkStart w:id="13" w:name="o61"/>
      <w:bookmarkEnd w:id="13"/>
      <w:r w:rsidRPr="00605ED4">
        <w:t>___________________________________________________________________________</w:t>
      </w:r>
      <w:r w:rsidRPr="00605ED4">
        <w:br/>
      </w:r>
      <w:r w:rsidRPr="00605ED4">
        <w:rPr>
          <w:sz w:val="16"/>
          <w:szCs w:val="16"/>
        </w:rPr>
        <w:t xml:space="preserve">          </w:t>
      </w:r>
      <w:r w:rsidRPr="0096072E">
        <w:rPr>
          <w:sz w:val="16"/>
          <w:szCs w:val="16"/>
        </w:rPr>
        <w:t xml:space="preserve">                                                                             </w:t>
      </w:r>
      <w:r w:rsidRPr="00605ED4">
        <w:rPr>
          <w:sz w:val="16"/>
          <w:szCs w:val="16"/>
        </w:rPr>
        <w:t xml:space="preserve"> (прізвища, ім'я та по батькові членів сім'ї)</w:t>
      </w:r>
      <w:r w:rsidRPr="00605ED4">
        <w:t xml:space="preserve"> </w:t>
      </w:r>
      <w:r w:rsidRPr="00605ED4">
        <w:br/>
        <w:t>___________________________________________________________________________</w:t>
      </w:r>
    </w:p>
    <w:p w14:paraId="7102E4E7" w14:textId="77777777" w:rsidR="00F03CEC" w:rsidRPr="00605ED4" w:rsidRDefault="00F03CEC" w:rsidP="00F03CEC">
      <w:pPr>
        <w:jc w:val="both"/>
      </w:pPr>
      <w:r w:rsidRPr="00605ED4">
        <w:t xml:space="preserve">___________________________________________________________________________________________________________________________________________ у тимчасове  </w:t>
      </w:r>
      <w:bookmarkStart w:id="14" w:name="o62"/>
      <w:bookmarkEnd w:id="14"/>
      <w:r w:rsidRPr="00605ED4">
        <w:t xml:space="preserve">користування </w:t>
      </w:r>
      <w:r w:rsidRPr="00605ED4">
        <w:rPr>
          <w:bCs/>
          <w:bdr w:val="none" w:sz="0" w:space="0" w:color="auto" w:frame="1"/>
        </w:rPr>
        <w:t>службове жи</w:t>
      </w:r>
      <w:r>
        <w:rPr>
          <w:bCs/>
          <w:bdr w:val="none" w:sz="0" w:space="0" w:color="auto" w:frame="1"/>
        </w:rPr>
        <w:t>тлове</w:t>
      </w:r>
      <w:r w:rsidRPr="00605ED4">
        <w:rPr>
          <w:bCs/>
          <w:bdr w:val="none" w:sz="0" w:space="0" w:color="auto" w:frame="1"/>
        </w:rPr>
        <w:t xml:space="preserve"> приміщення</w:t>
      </w:r>
      <w:r w:rsidRPr="00605ED4" w:rsidDel="00C31F2F">
        <w:t xml:space="preserve"> </w:t>
      </w:r>
      <w:r w:rsidRPr="00605ED4">
        <w:t>________</w:t>
      </w:r>
      <w:bookmarkStart w:id="15" w:name="o63"/>
      <w:bookmarkEnd w:id="15"/>
      <w:r w:rsidRPr="00605ED4">
        <w:t>______________________________</w:t>
      </w:r>
      <w:r w:rsidRPr="00605ED4">
        <w:br/>
        <w:t xml:space="preserve">                                                       </w:t>
      </w:r>
      <w:r w:rsidRPr="00605ED4">
        <w:tab/>
      </w:r>
      <w:r w:rsidRPr="00605ED4">
        <w:tab/>
        <w:t xml:space="preserve"> </w:t>
      </w:r>
      <w:r>
        <w:t xml:space="preserve"> </w:t>
      </w:r>
      <w:r w:rsidRPr="00605ED4">
        <w:rPr>
          <w:sz w:val="16"/>
          <w:szCs w:val="16"/>
        </w:rPr>
        <w:t xml:space="preserve">(одноквартирний будинок, квартиру, частину будинку чи квартири) </w:t>
      </w:r>
    </w:p>
    <w:p w14:paraId="17147844" w14:textId="77777777" w:rsidR="00F03CEC" w:rsidRPr="00024292" w:rsidRDefault="00F03CEC" w:rsidP="00F03CEC">
      <w:pPr>
        <w:rPr>
          <w:lang w:val="ru-RU"/>
        </w:rPr>
      </w:pPr>
      <w:bookmarkStart w:id="16" w:name="o64"/>
      <w:bookmarkEnd w:id="16"/>
      <w:r w:rsidRPr="00605ED4">
        <w:t>на час виконання обов’язків, які потребують проживання в такому приміщенні за адресою:___________________________________________________________________</w:t>
      </w:r>
      <w:r w:rsidRPr="00024292">
        <w:rPr>
          <w:lang w:val="ru-RU"/>
        </w:rPr>
        <w:t>.</w:t>
      </w:r>
      <w:r w:rsidRPr="00605ED4">
        <w:t xml:space="preserve"> </w:t>
      </w:r>
      <w:r w:rsidRPr="00605ED4">
        <w:br/>
      </w:r>
    </w:p>
    <w:p w14:paraId="07569668" w14:textId="77777777" w:rsidR="00F03CEC" w:rsidRPr="00AC3711" w:rsidRDefault="00F03CEC" w:rsidP="00F03CEC">
      <w:r w:rsidRPr="00AC3711">
        <w:t>Житлове приміщення ________________________________________________________</w:t>
      </w:r>
      <w:r w:rsidRPr="00AC3711">
        <w:br/>
      </w:r>
      <w:r w:rsidRPr="00AC3711">
        <w:rPr>
          <w:sz w:val="16"/>
          <w:szCs w:val="16"/>
        </w:rPr>
        <w:t xml:space="preserve">                                                           (ізольована квартира, кімната (и) у комунальній квартирі, одноквартирний житловий будинок)</w:t>
      </w:r>
      <w:r w:rsidRPr="00AC3711">
        <w:t xml:space="preserve"> </w:t>
      </w:r>
      <w:r w:rsidRPr="00AC3711">
        <w:br/>
      </w:r>
    </w:p>
    <w:p w14:paraId="1FD4D51F" w14:textId="77777777" w:rsidR="00F03CEC" w:rsidRPr="00605ED4" w:rsidRDefault="00F03CEC" w:rsidP="00F03CEC">
      <w:pPr>
        <w:jc w:val="both"/>
      </w:pPr>
      <w:bookmarkStart w:id="17" w:name="o65"/>
      <w:bookmarkStart w:id="18" w:name="o66"/>
      <w:bookmarkStart w:id="19" w:name="o67"/>
      <w:bookmarkEnd w:id="17"/>
      <w:bookmarkEnd w:id="18"/>
      <w:bookmarkEnd w:id="19"/>
      <w:r w:rsidRPr="00605ED4">
        <w:t>загальною площею ____________ кв.  м,  що  складається  з</w:t>
      </w:r>
      <w:bookmarkStart w:id="20" w:name="o68"/>
      <w:bookmarkEnd w:id="20"/>
      <w:r w:rsidRPr="00605ED4">
        <w:t xml:space="preserve"> _____________ кімнат  житловою  площею __________ кв.  м,  у тому числі: </w:t>
      </w:r>
      <w:bookmarkStart w:id="21" w:name="o69"/>
      <w:bookmarkEnd w:id="21"/>
    </w:p>
    <w:p w14:paraId="4300C8B9" w14:textId="77777777" w:rsidR="00F03CEC" w:rsidRPr="00605ED4" w:rsidRDefault="00F03CEC" w:rsidP="00F03CEC">
      <w:pPr>
        <w:jc w:val="both"/>
      </w:pPr>
      <w:r w:rsidRPr="00605ED4">
        <w:t xml:space="preserve">кімната __________________ кв. м   кімната _________________ кв. м </w:t>
      </w:r>
      <w:r w:rsidRPr="00605ED4">
        <w:br/>
        <w:t xml:space="preserve">кімната __________________ кв. м   кімната _________________ кв. м </w:t>
      </w:r>
      <w:r w:rsidRPr="00605ED4">
        <w:br/>
        <w:t xml:space="preserve">кімната __________________ кв. м   кімната _________________ кв. м </w:t>
      </w:r>
      <w:r w:rsidRPr="00605ED4">
        <w:br/>
      </w:r>
    </w:p>
    <w:p w14:paraId="10213F78" w14:textId="77777777" w:rsidR="00F03CEC" w:rsidRPr="00605ED4" w:rsidRDefault="00F03CEC" w:rsidP="00F03CEC">
      <w:bookmarkStart w:id="22" w:name="o70"/>
      <w:bookmarkEnd w:id="22"/>
      <w:r w:rsidRPr="00605ED4">
        <w:t>____________________ кухні площею ______________ кв. м, обладнаної ____________</w:t>
      </w:r>
      <w:r w:rsidRPr="00605ED4">
        <w:br/>
        <w:t xml:space="preserve">         </w:t>
      </w:r>
      <w:r w:rsidRPr="00605ED4">
        <w:rPr>
          <w:sz w:val="16"/>
          <w:szCs w:val="16"/>
        </w:rPr>
        <w:t>(загальної,</w:t>
      </w:r>
      <w:r>
        <w:rPr>
          <w:sz w:val="16"/>
          <w:szCs w:val="16"/>
        </w:rPr>
        <w:t xml:space="preserve"> </w:t>
      </w:r>
      <w:r w:rsidRPr="00605ED4">
        <w:rPr>
          <w:sz w:val="16"/>
          <w:szCs w:val="16"/>
        </w:rPr>
        <w:t>окремої)</w:t>
      </w:r>
      <w:r w:rsidRPr="00605ED4">
        <w:t xml:space="preserve"> </w:t>
      </w:r>
      <w:r w:rsidRPr="00605ED4">
        <w:br/>
      </w:r>
      <w:bookmarkStart w:id="23" w:name="o71"/>
      <w:bookmarkEnd w:id="23"/>
      <w:r w:rsidRPr="00605ED4">
        <w:t>___________________________________________________________________________</w:t>
      </w:r>
      <w:r w:rsidRPr="00605ED4">
        <w:br/>
        <w:t xml:space="preserve">                     </w:t>
      </w:r>
      <w:r w:rsidRPr="00605ED4">
        <w:rPr>
          <w:sz w:val="16"/>
          <w:szCs w:val="16"/>
        </w:rPr>
        <w:t>(перелічити обладнання, вказавши його стан - технічно не справне, потребує ремонту, заміни)</w:t>
      </w:r>
      <w:r w:rsidRPr="00605ED4">
        <w:t xml:space="preserve"> </w:t>
      </w:r>
      <w:r w:rsidRPr="00605ED4">
        <w:br/>
      </w:r>
    </w:p>
    <w:p w14:paraId="668CA566" w14:textId="77777777" w:rsidR="00F03CEC" w:rsidRDefault="00F03CEC" w:rsidP="00F03CEC">
      <w:pPr>
        <w:rPr>
          <w:sz w:val="16"/>
          <w:szCs w:val="16"/>
        </w:rPr>
      </w:pPr>
      <w:bookmarkStart w:id="24" w:name="o72"/>
      <w:bookmarkEnd w:id="24"/>
      <w:r w:rsidRPr="00605ED4">
        <w:t>___________________ ванної кімнати площею ______ кв. м, обладнаної _____________</w:t>
      </w:r>
      <w:r w:rsidRPr="00605ED4">
        <w:br/>
        <w:t xml:space="preserve">        </w:t>
      </w:r>
      <w:r w:rsidRPr="00605ED4">
        <w:rPr>
          <w:sz w:val="16"/>
          <w:szCs w:val="16"/>
        </w:rPr>
        <w:t>(загальної,</w:t>
      </w:r>
      <w:r>
        <w:rPr>
          <w:sz w:val="16"/>
          <w:szCs w:val="16"/>
        </w:rPr>
        <w:t xml:space="preserve"> </w:t>
      </w:r>
      <w:r w:rsidRPr="00605ED4">
        <w:rPr>
          <w:sz w:val="16"/>
          <w:szCs w:val="16"/>
        </w:rPr>
        <w:t>окремої)</w:t>
      </w:r>
      <w:r w:rsidRPr="00605ED4">
        <w:t xml:space="preserve"> </w:t>
      </w:r>
      <w:r w:rsidRPr="00605ED4">
        <w:br/>
      </w:r>
      <w:bookmarkStart w:id="25" w:name="o73"/>
      <w:bookmarkEnd w:id="25"/>
      <w:r w:rsidRPr="00605ED4">
        <w:t xml:space="preserve">___________________________________________________________________________ </w:t>
      </w:r>
      <w:r w:rsidRPr="00605ED4">
        <w:br/>
        <w:t xml:space="preserve">                     </w:t>
      </w:r>
      <w:r w:rsidRPr="00605ED4">
        <w:rPr>
          <w:sz w:val="16"/>
          <w:szCs w:val="16"/>
        </w:rPr>
        <w:t>(перелічити обладнання, вказавши його стан - технічно не справне, потребує ремонту, заміни)</w:t>
      </w:r>
      <w:r w:rsidRPr="00605ED4">
        <w:t xml:space="preserve"> </w:t>
      </w:r>
      <w:r w:rsidRPr="00605ED4">
        <w:br/>
      </w:r>
    </w:p>
    <w:p w14:paraId="3CB22CD8" w14:textId="77777777" w:rsidR="00F03CEC" w:rsidRDefault="00F03CEC" w:rsidP="00F03CEC">
      <w:pPr>
        <w:rPr>
          <w:sz w:val="16"/>
          <w:szCs w:val="16"/>
        </w:rPr>
      </w:pPr>
    </w:p>
    <w:p w14:paraId="1A6F3ECD" w14:textId="77777777" w:rsidR="00F03CEC" w:rsidRDefault="00F03CEC" w:rsidP="00F03CEC">
      <w:pPr>
        <w:rPr>
          <w:sz w:val="16"/>
          <w:szCs w:val="16"/>
        </w:rPr>
      </w:pPr>
    </w:p>
    <w:p w14:paraId="38C8FA44" w14:textId="77777777" w:rsidR="00F03CEC" w:rsidRDefault="00F03CEC" w:rsidP="00F03CEC">
      <w:pPr>
        <w:rPr>
          <w:sz w:val="16"/>
          <w:szCs w:val="16"/>
        </w:rPr>
      </w:pPr>
    </w:p>
    <w:p w14:paraId="1135DA99" w14:textId="77777777" w:rsidR="00F03CEC" w:rsidRPr="00605ED4" w:rsidRDefault="00F03CEC" w:rsidP="00F03CEC">
      <w:pPr>
        <w:rPr>
          <w:sz w:val="16"/>
          <w:szCs w:val="16"/>
        </w:rPr>
      </w:pPr>
    </w:p>
    <w:p w14:paraId="5A0FD587" w14:textId="77777777" w:rsidR="00F03CEC" w:rsidRPr="00605ED4" w:rsidRDefault="00F03CEC" w:rsidP="00F03CEC">
      <w:pPr>
        <w:jc w:val="both"/>
        <w:rPr>
          <w:sz w:val="16"/>
          <w:szCs w:val="16"/>
        </w:rPr>
      </w:pPr>
      <w:bookmarkStart w:id="26" w:name="o74"/>
      <w:bookmarkEnd w:id="26"/>
      <w:r w:rsidRPr="00605ED4">
        <w:lastRenderedPageBreak/>
        <w:t>санітарного вузла площею ___________________ кв. м, обладнаного ________________</w:t>
      </w:r>
    </w:p>
    <w:p w14:paraId="2C7F93DB" w14:textId="77777777" w:rsidR="00F03CEC" w:rsidRPr="00605ED4" w:rsidRDefault="00F03CEC" w:rsidP="00F03CEC">
      <w:pPr>
        <w:rPr>
          <w:sz w:val="16"/>
          <w:szCs w:val="16"/>
        </w:rPr>
      </w:pPr>
      <w:bookmarkStart w:id="27" w:name="o75"/>
      <w:bookmarkEnd w:id="27"/>
      <w:r w:rsidRPr="00605ED4">
        <w:t>________________________________________________________________________</w:t>
      </w:r>
      <w:r>
        <w:t>__</w:t>
      </w:r>
      <w:r w:rsidRPr="00605ED4">
        <w:t>_</w:t>
      </w:r>
      <w:r w:rsidRPr="00605ED4">
        <w:br/>
        <w:t>(</w:t>
      </w:r>
      <w:r w:rsidRPr="00605ED4">
        <w:rPr>
          <w:sz w:val="16"/>
          <w:szCs w:val="16"/>
        </w:rPr>
        <w:t>перелічити обладнання, вказавши його стан - технічно не справне, потребує ремонту, заміни)</w:t>
      </w:r>
      <w:r w:rsidRPr="00605ED4">
        <w:t xml:space="preserve"> </w:t>
      </w:r>
      <w:r w:rsidRPr="00605ED4">
        <w:br/>
      </w:r>
    </w:p>
    <w:p w14:paraId="3557FD0B" w14:textId="77777777" w:rsidR="00F03CEC" w:rsidRPr="00605ED4" w:rsidRDefault="00F03CEC" w:rsidP="00F03CEC">
      <w:pPr>
        <w:jc w:val="both"/>
      </w:pPr>
      <w:bookmarkStart w:id="28" w:name="o76"/>
      <w:bookmarkEnd w:id="28"/>
      <w:r w:rsidRPr="00605ED4">
        <w:t xml:space="preserve">коридору площею _________________кв. м, антресоллю площею ______________ кв. м, </w:t>
      </w:r>
      <w:r w:rsidRPr="00605ED4">
        <w:br/>
        <w:t xml:space="preserve">вбудованої шафи площею _______________кв. м, комори площею _____________ кв. м, </w:t>
      </w:r>
      <w:r w:rsidRPr="00605ED4">
        <w:br/>
        <w:t xml:space="preserve">лоджії площею _________________кв. м, балкону площею ___________________ кв. м. </w:t>
      </w:r>
      <w:r w:rsidRPr="00605ED4">
        <w:br/>
      </w:r>
    </w:p>
    <w:p w14:paraId="0B936997" w14:textId="77777777" w:rsidR="00F03CEC" w:rsidRPr="00605ED4" w:rsidRDefault="00F03CEC" w:rsidP="00F03CEC">
      <w:pPr>
        <w:jc w:val="both"/>
      </w:pPr>
      <w:bookmarkStart w:id="29" w:name="o77"/>
      <w:bookmarkEnd w:id="29"/>
      <w:r w:rsidRPr="00605ED4">
        <w:t>Службове жи</w:t>
      </w:r>
      <w:r>
        <w:t>тлове</w:t>
      </w:r>
      <w:r w:rsidRPr="00605ED4">
        <w:t xml:space="preserve"> приміщення обладнане:</w:t>
      </w:r>
    </w:p>
    <w:p w14:paraId="31466A1F" w14:textId="77777777" w:rsidR="00F03CEC" w:rsidRPr="00605ED4" w:rsidRDefault="00F03CEC" w:rsidP="00F03CEC">
      <w:pPr>
        <w:rPr>
          <w:sz w:val="16"/>
          <w:szCs w:val="16"/>
        </w:rPr>
      </w:pPr>
      <w:r w:rsidRPr="00605ED4">
        <w:t xml:space="preserve">___________________________________________________________________________ </w:t>
      </w:r>
      <w:r w:rsidRPr="00605ED4">
        <w:rPr>
          <w:sz w:val="16"/>
          <w:szCs w:val="16"/>
        </w:rPr>
        <w:t>(водопроводом, гарячим</w:t>
      </w:r>
      <w:r w:rsidRPr="00605ED4">
        <w:t xml:space="preserve"> </w:t>
      </w:r>
      <w:r w:rsidRPr="00605ED4">
        <w:rPr>
          <w:sz w:val="16"/>
          <w:szCs w:val="16"/>
        </w:rPr>
        <w:t>водопостачанням, опаленням (пічним, місцевим, центральним</w:t>
      </w:r>
      <w:r>
        <w:rPr>
          <w:sz w:val="16"/>
          <w:szCs w:val="16"/>
        </w:rPr>
        <w:t>)</w:t>
      </w:r>
      <w:r w:rsidRPr="00605ED4">
        <w:rPr>
          <w:sz w:val="16"/>
          <w:szCs w:val="16"/>
        </w:rPr>
        <w:t>,</w:t>
      </w:r>
      <w:r w:rsidRPr="00605ED4">
        <w:t xml:space="preserve"> </w:t>
      </w:r>
      <w:r w:rsidRPr="00605ED4">
        <w:rPr>
          <w:sz w:val="16"/>
          <w:szCs w:val="16"/>
        </w:rPr>
        <w:t xml:space="preserve">каналізацією, </w:t>
      </w:r>
    </w:p>
    <w:p w14:paraId="7561FDCD" w14:textId="77777777" w:rsidR="00F03CEC" w:rsidRPr="00605ED4" w:rsidRDefault="00F03CEC" w:rsidP="00F03CEC">
      <w:r w:rsidRPr="00605ED4">
        <w:rPr>
          <w:sz w:val="16"/>
          <w:szCs w:val="16"/>
        </w:rPr>
        <w:t>газопостачанням,</w:t>
      </w:r>
      <w:r>
        <w:rPr>
          <w:sz w:val="16"/>
          <w:szCs w:val="16"/>
        </w:rPr>
        <w:t xml:space="preserve"> </w:t>
      </w:r>
      <w:r w:rsidRPr="00605ED4">
        <w:rPr>
          <w:sz w:val="16"/>
          <w:szCs w:val="16"/>
        </w:rPr>
        <w:t>електроенергією</w:t>
      </w:r>
      <w:r w:rsidRPr="00605ED4">
        <w:t xml:space="preserve">) </w:t>
      </w:r>
      <w:r w:rsidRPr="00605ED4">
        <w:br/>
      </w:r>
    </w:p>
    <w:p w14:paraId="4B5299CF" w14:textId="77777777" w:rsidR="00F03CEC" w:rsidRPr="00A8523A" w:rsidRDefault="00F03CEC" w:rsidP="00F03CEC">
      <w:pPr>
        <w:jc w:val="center"/>
        <w:rPr>
          <w:b/>
          <w:lang w:val="ru-RU"/>
        </w:rPr>
      </w:pPr>
      <w:bookmarkStart w:id="30" w:name="o80"/>
      <w:bookmarkEnd w:id="30"/>
      <w:r w:rsidRPr="00605ED4">
        <w:t>У</w:t>
      </w:r>
      <w:r>
        <w:t xml:space="preserve"> приміщенні наявне</w:t>
      </w:r>
      <w:r w:rsidRPr="00605ED4">
        <w:t xml:space="preserve">__________________________________________________________ </w:t>
      </w:r>
      <w:r w:rsidRPr="00605ED4">
        <w:br/>
        <w:t xml:space="preserve">                                                        </w:t>
      </w:r>
      <w:r w:rsidRPr="00605ED4">
        <w:rPr>
          <w:sz w:val="16"/>
          <w:szCs w:val="16"/>
        </w:rPr>
        <w:t>(телефон,</w:t>
      </w:r>
      <w:r>
        <w:rPr>
          <w:sz w:val="16"/>
          <w:szCs w:val="16"/>
        </w:rPr>
        <w:t xml:space="preserve"> </w:t>
      </w:r>
      <w:r w:rsidRPr="00605ED4">
        <w:rPr>
          <w:sz w:val="16"/>
          <w:szCs w:val="16"/>
        </w:rPr>
        <w:t>телевізійна</w:t>
      </w:r>
      <w:r>
        <w:rPr>
          <w:sz w:val="16"/>
          <w:szCs w:val="16"/>
        </w:rPr>
        <w:t xml:space="preserve"> </w:t>
      </w:r>
      <w:r w:rsidRPr="00605ED4">
        <w:rPr>
          <w:sz w:val="16"/>
          <w:szCs w:val="16"/>
        </w:rPr>
        <w:t xml:space="preserve">мережа) </w:t>
      </w:r>
      <w:r w:rsidRPr="00605ED4">
        <w:br/>
      </w:r>
      <w:bookmarkStart w:id="31" w:name="o81"/>
      <w:bookmarkEnd w:id="31"/>
    </w:p>
    <w:p w14:paraId="3AE36940" w14:textId="77777777" w:rsidR="00F03CEC" w:rsidRPr="00605ED4" w:rsidRDefault="00F03CEC" w:rsidP="00F03CEC">
      <w:pPr>
        <w:rPr>
          <w:b/>
        </w:rPr>
      </w:pPr>
      <w:r w:rsidRPr="00605ED4">
        <w:rPr>
          <w:b/>
        </w:rPr>
        <w:t xml:space="preserve">1.2. Наймодавець зобов'язується: </w:t>
      </w:r>
      <w:r w:rsidRPr="00605ED4">
        <w:rPr>
          <w:b/>
        </w:rPr>
        <w:br/>
      </w:r>
    </w:p>
    <w:p w14:paraId="414987EE" w14:textId="77777777" w:rsidR="00F03CEC" w:rsidRPr="00605ED4" w:rsidRDefault="00F03CEC" w:rsidP="00F03CEC">
      <w:pPr>
        <w:jc w:val="both"/>
      </w:pPr>
      <w:bookmarkStart w:id="32" w:name="o82"/>
      <w:bookmarkEnd w:id="32"/>
      <w:r w:rsidRPr="00605ED4">
        <w:t>1.2.1. За даним договором найму службового жи</w:t>
      </w:r>
      <w:r>
        <w:t>т</w:t>
      </w:r>
      <w:r w:rsidRPr="00605ED4">
        <w:t>ло</w:t>
      </w:r>
      <w:r>
        <w:t>во</w:t>
      </w:r>
      <w:r w:rsidRPr="00605ED4">
        <w:t>го приміщення надати Наймачеві у тимчасове користування вільне жи</w:t>
      </w:r>
      <w:r>
        <w:t>тлове</w:t>
      </w:r>
      <w:r w:rsidRPr="00605ED4">
        <w:t xml:space="preserve"> приміщення, яке включене до числа службових та придатне для проживання.</w:t>
      </w:r>
      <w:bookmarkStart w:id="33" w:name="o83"/>
      <w:bookmarkEnd w:id="33"/>
    </w:p>
    <w:p w14:paraId="3CF07A78" w14:textId="77777777" w:rsidR="00F03CEC" w:rsidRPr="00605ED4" w:rsidRDefault="00F03CEC" w:rsidP="00F03CEC">
      <w:pPr>
        <w:jc w:val="both"/>
      </w:pPr>
      <w:r w:rsidRPr="00605ED4">
        <w:t>1.2.2. Не чинити Наймачеві перешкод у користуванні службовим жи</w:t>
      </w:r>
      <w:r>
        <w:t>тловим</w:t>
      </w:r>
      <w:r w:rsidRPr="00605ED4">
        <w:t xml:space="preserve"> приміщенням.</w:t>
      </w:r>
      <w:bookmarkStart w:id="34" w:name="o84"/>
      <w:bookmarkEnd w:id="34"/>
      <w:r w:rsidRPr="00605ED4">
        <w:br/>
      </w:r>
      <w:bookmarkStart w:id="35" w:name="o87"/>
      <w:bookmarkEnd w:id="35"/>
    </w:p>
    <w:p w14:paraId="70973298" w14:textId="77777777" w:rsidR="00F03CEC" w:rsidRPr="00605ED4" w:rsidRDefault="00F03CEC" w:rsidP="00F03CEC">
      <w:pPr>
        <w:rPr>
          <w:b/>
        </w:rPr>
      </w:pPr>
      <w:bookmarkStart w:id="36" w:name="o88"/>
      <w:bookmarkEnd w:id="36"/>
      <w:r w:rsidRPr="00605ED4">
        <w:rPr>
          <w:b/>
        </w:rPr>
        <w:t xml:space="preserve">1.3. Наймач зобов'язується: </w:t>
      </w:r>
      <w:r w:rsidRPr="00605ED4">
        <w:rPr>
          <w:b/>
        </w:rPr>
        <w:br/>
      </w:r>
    </w:p>
    <w:p w14:paraId="737CEBB9" w14:textId="77777777" w:rsidR="00F03CEC" w:rsidRDefault="00F03CEC" w:rsidP="00F03CEC">
      <w:pPr>
        <w:jc w:val="both"/>
      </w:pPr>
      <w:bookmarkStart w:id="37" w:name="o89"/>
      <w:bookmarkEnd w:id="37"/>
      <w:r w:rsidRPr="00605ED4">
        <w:t>1.3.1. Використовувати житло тільки для проживання, забезпечувати схоронність житла та всього будинку в цілому.</w:t>
      </w:r>
      <w:bookmarkStart w:id="38" w:name="o90"/>
      <w:bookmarkEnd w:id="38"/>
    </w:p>
    <w:p w14:paraId="1A6C17D0" w14:textId="77777777" w:rsidR="00F03CEC" w:rsidRDefault="00F03CEC" w:rsidP="00F03CEC">
      <w:pPr>
        <w:jc w:val="both"/>
      </w:pPr>
      <w:r w:rsidRPr="00605ED4">
        <w:t xml:space="preserve">1.3.2. Дотримуватися статті </w:t>
      </w:r>
      <w:r w:rsidRPr="00AF51A8">
        <w:t>179</w:t>
      </w:r>
      <w:r w:rsidRPr="00605ED4">
        <w:t xml:space="preserve"> Житлового кодексу У</w:t>
      </w:r>
      <w:r>
        <w:t>країни</w:t>
      </w:r>
      <w:r w:rsidRPr="00605ED4">
        <w:t xml:space="preserve">, своєчасно вживати заходів до  усунення виявлених несправностей та пошкоджень. </w:t>
      </w:r>
      <w:bookmarkStart w:id="39" w:name="o91"/>
      <w:bookmarkEnd w:id="39"/>
      <w:r w:rsidRPr="00605ED4">
        <w:t xml:space="preserve">Не допускати самовільного перепланування  </w:t>
      </w:r>
      <w:r>
        <w:t>житла</w:t>
      </w:r>
      <w:r w:rsidRPr="00605ED4">
        <w:t xml:space="preserve">,  руйнування  конструкцій  будинку, заміни  та  перестановки  технічного обладнання  в  </w:t>
      </w:r>
      <w:r>
        <w:t>приміщенні</w:t>
      </w:r>
      <w:r w:rsidRPr="00605ED4">
        <w:t>.</w:t>
      </w:r>
      <w:bookmarkStart w:id="40" w:name="o92"/>
      <w:bookmarkStart w:id="41" w:name="o93"/>
      <w:bookmarkEnd w:id="40"/>
      <w:bookmarkEnd w:id="41"/>
    </w:p>
    <w:p w14:paraId="3FDA46ED" w14:textId="77777777" w:rsidR="00F03CEC" w:rsidRDefault="00F03CEC" w:rsidP="00F03CEC">
      <w:pPr>
        <w:jc w:val="both"/>
      </w:pPr>
      <w:r w:rsidRPr="00605ED4">
        <w:t>1.3.3. У встановлені терміни сплачувати плату з управління будинком, плату за комунальні послуги, економно використовувати воду, газ, електричну і теплову енергію.</w:t>
      </w:r>
      <w:bookmarkStart w:id="42" w:name="o94"/>
      <w:bookmarkEnd w:id="42"/>
    </w:p>
    <w:p w14:paraId="33DFCD10" w14:textId="77777777" w:rsidR="00F03CEC" w:rsidRDefault="00F03CEC" w:rsidP="00F03CEC">
      <w:pPr>
        <w:jc w:val="both"/>
      </w:pPr>
      <w:r w:rsidRPr="00605ED4">
        <w:t>1.3.4. Дотримуватися правил пожежної та газової безпеки.</w:t>
      </w:r>
      <w:bookmarkStart w:id="43" w:name="o95"/>
      <w:bookmarkEnd w:id="43"/>
    </w:p>
    <w:p w14:paraId="2BCAA5EC" w14:textId="77777777" w:rsidR="00F03CEC" w:rsidRDefault="00F03CEC" w:rsidP="00F03CEC">
      <w:pPr>
        <w:jc w:val="both"/>
      </w:pPr>
      <w:r w:rsidRPr="00605ED4">
        <w:t xml:space="preserve">1.3.5. Допускати   у  </w:t>
      </w:r>
      <w:r>
        <w:t>приміщення</w:t>
      </w:r>
      <w:r w:rsidRPr="00605ED4">
        <w:t xml:space="preserve">  та   інші   займані   Наймачем  приміщення   для  огляду  елементів житлового будинку та його обладнання, перевірки показань засобів обліку в денний час, а у разі аварій і в нічний час, працівників  підприємств  з обслуговування житлового фонду за наявності  у них відповідних посвідчень.</w:t>
      </w:r>
      <w:bookmarkStart w:id="44" w:name="o96"/>
      <w:bookmarkEnd w:id="44"/>
    </w:p>
    <w:p w14:paraId="184C10AD" w14:textId="77777777" w:rsidR="00F03CEC" w:rsidRDefault="00F03CEC" w:rsidP="00F03CEC">
      <w:pPr>
        <w:jc w:val="both"/>
      </w:pPr>
      <w:r w:rsidRPr="005A6919">
        <w:t>1.3.6. Звільнити приміщення у 10-ти денний термін,</w:t>
      </w:r>
      <w:r>
        <w:t xml:space="preserve"> у разі</w:t>
      </w:r>
      <w:r w:rsidRPr="005A6919">
        <w:t xml:space="preserve"> не виконання умов визначених рішенням виконавчого комітету Ніжинської міської ради  №</w:t>
      </w:r>
      <w:r>
        <w:t>_____</w:t>
      </w:r>
      <w:r w:rsidRPr="005A6919">
        <w:t>від____________року.</w:t>
      </w:r>
    </w:p>
    <w:p w14:paraId="39286A54" w14:textId="77777777" w:rsidR="00F03CEC" w:rsidRDefault="00F03CEC" w:rsidP="00F03CEC">
      <w:pPr>
        <w:jc w:val="both"/>
      </w:pPr>
      <w:r w:rsidRPr="00605ED4">
        <w:t>1.3.</w:t>
      </w:r>
      <w:r>
        <w:t>7</w:t>
      </w:r>
      <w:r w:rsidRPr="00605ED4">
        <w:t xml:space="preserve">. При    виїзді   з  житла  звільнити  </w:t>
      </w:r>
      <w:r>
        <w:t>та</w:t>
      </w:r>
      <w:r w:rsidRPr="00605ED4">
        <w:t xml:space="preserve"> здати  його за актом прий</w:t>
      </w:r>
      <w:r>
        <w:t>мання</w:t>
      </w:r>
      <w:r w:rsidRPr="00605ED4">
        <w:t>-передачі Наймодавцю в належному технічному і санітарному стані, сплатити за отримані житлово-комунальні послуги.</w:t>
      </w:r>
      <w:bookmarkStart w:id="45" w:name="o97"/>
      <w:bookmarkEnd w:id="45"/>
    </w:p>
    <w:p w14:paraId="5E83FC2B" w14:textId="77777777" w:rsidR="00F03CEC" w:rsidRPr="00605ED4" w:rsidRDefault="00F03CEC" w:rsidP="00F03CEC">
      <w:pPr>
        <w:jc w:val="both"/>
      </w:pPr>
      <w:r w:rsidRPr="00605ED4">
        <w:t>1.3.</w:t>
      </w:r>
      <w:r>
        <w:t>8</w:t>
      </w:r>
      <w:r w:rsidRPr="00605ED4">
        <w:t>. Відшкодовувати  шкоду, завдану службовому жи</w:t>
      </w:r>
      <w:r>
        <w:t>тлово</w:t>
      </w:r>
      <w:r w:rsidRPr="00605ED4">
        <w:t>му приміщенню, спільному  майну багатоквартирного будинку або майну інших мешканців  будинку ним або членами  його  сім'ї.  Не   порушувати  права  інших  співвласників/наймачів приміщень будинку.</w:t>
      </w:r>
    </w:p>
    <w:p w14:paraId="086DEDCB" w14:textId="77777777" w:rsidR="00F03CEC" w:rsidRPr="00605ED4" w:rsidRDefault="00F03CEC" w:rsidP="00F03CEC">
      <w:pPr>
        <w:jc w:val="both"/>
      </w:pPr>
      <w:r w:rsidRPr="00605ED4">
        <w:t>1.3.</w:t>
      </w:r>
      <w:r>
        <w:t>9</w:t>
      </w:r>
      <w:r w:rsidRPr="00605ED4">
        <w:t xml:space="preserve">. Виконувати   рішення   власника   житла   та    органів  управління  співвласників будинку, якщо  в  будинку створено ОСББ. </w:t>
      </w:r>
    </w:p>
    <w:p w14:paraId="7C4834FF" w14:textId="77777777" w:rsidR="00F03CEC" w:rsidRPr="00605ED4" w:rsidRDefault="00F03CEC" w:rsidP="00F03CEC">
      <w:pPr>
        <w:jc w:val="both"/>
        <w:rPr>
          <w:b/>
        </w:rPr>
      </w:pPr>
    </w:p>
    <w:p w14:paraId="792619F0" w14:textId="77777777" w:rsidR="00F03CEC" w:rsidRPr="00605ED4" w:rsidRDefault="00F03CEC" w:rsidP="00F03CEC">
      <w:pPr>
        <w:jc w:val="center"/>
        <w:rPr>
          <w:b/>
        </w:rPr>
      </w:pPr>
      <w:r w:rsidRPr="00605ED4">
        <w:rPr>
          <w:b/>
        </w:rPr>
        <w:t xml:space="preserve">2. Права сторін </w:t>
      </w:r>
      <w:r w:rsidRPr="00605ED4">
        <w:rPr>
          <w:b/>
        </w:rPr>
        <w:br/>
      </w:r>
    </w:p>
    <w:p w14:paraId="45BDFD67" w14:textId="77777777" w:rsidR="00F03CEC" w:rsidRPr="00605ED4" w:rsidRDefault="00F03CEC" w:rsidP="00F03CEC">
      <w:pPr>
        <w:rPr>
          <w:b/>
        </w:rPr>
      </w:pPr>
      <w:bookmarkStart w:id="46" w:name="o99"/>
      <w:bookmarkEnd w:id="46"/>
      <w:r w:rsidRPr="00605ED4">
        <w:rPr>
          <w:b/>
        </w:rPr>
        <w:t xml:space="preserve">2.1. Наймодавець має право: </w:t>
      </w:r>
      <w:r w:rsidRPr="00605ED4">
        <w:rPr>
          <w:b/>
        </w:rPr>
        <w:br/>
      </w:r>
    </w:p>
    <w:p w14:paraId="24AF43F1" w14:textId="77777777" w:rsidR="00F03CEC" w:rsidRDefault="00F03CEC" w:rsidP="00F03CEC">
      <w:pPr>
        <w:jc w:val="both"/>
      </w:pPr>
      <w:bookmarkStart w:id="47" w:name="o100"/>
      <w:bookmarkEnd w:id="47"/>
      <w:r w:rsidRPr="00605ED4">
        <w:t xml:space="preserve">2.1.1. Вимагати  від  Наймача </w:t>
      </w:r>
      <w:r w:rsidRPr="00AF51A8">
        <w:t>дотримання  статті 179</w:t>
      </w:r>
      <w:r w:rsidRPr="00605ED4">
        <w:t xml:space="preserve">  Житлового  кодексу  У</w:t>
      </w:r>
      <w:r>
        <w:t>країни</w:t>
      </w:r>
      <w:r w:rsidRPr="00605ED4">
        <w:t xml:space="preserve">  та   своєчасного  внесення  ним  плати  за  управління  будинком і комунальні послуги. </w:t>
      </w:r>
      <w:r w:rsidRPr="00605ED4">
        <w:br/>
      </w:r>
      <w:bookmarkStart w:id="48" w:name="o101"/>
      <w:bookmarkStart w:id="49" w:name="o102"/>
      <w:bookmarkStart w:id="50" w:name="o103"/>
      <w:bookmarkEnd w:id="48"/>
      <w:bookmarkEnd w:id="49"/>
      <w:bookmarkEnd w:id="50"/>
      <w:r w:rsidRPr="00605ED4">
        <w:lastRenderedPageBreak/>
        <w:t>2.1.</w:t>
      </w:r>
      <w:r>
        <w:t>2</w:t>
      </w:r>
      <w:r w:rsidRPr="00605ED4">
        <w:t>. Вимагати</w:t>
      </w:r>
      <w:r>
        <w:t>,</w:t>
      </w:r>
      <w:r w:rsidRPr="00605ED4">
        <w:t xml:space="preserve">  </w:t>
      </w:r>
      <w:r>
        <w:t xml:space="preserve">в тому числі в судовому порядку, </w:t>
      </w:r>
      <w:r w:rsidRPr="00605ED4">
        <w:t>розірвання договору найму службового жи</w:t>
      </w:r>
      <w:r>
        <w:t>т</w:t>
      </w:r>
      <w:r w:rsidRPr="00605ED4">
        <w:t>ло</w:t>
      </w:r>
      <w:r>
        <w:t>во</w:t>
      </w:r>
      <w:r w:rsidRPr="00605ED4">
        <w:t xml:space="preserve">го приміщення та виселення наймача, членів його сім'ї або інших осіб,  які  проживають    разом з ним, без надання іншого житла, </w:t>
      </w:r>
      <w:r>
        <w:t xml:space="preserve">якщо вони </w:t>
      </w:r>
      <w:r w:rsidRPr="00605ED4">
        <w:t xml:space="preserve">систематично псують чи руйнують приміщення або використовують його не за призначенням,  або  створюють  неможливі  умови   для   спільного   проживання   з  ними інших мешканців будинку,  </w:t>
      </w:r>
      <w:r w:rsidRPr="00605ED4">
        <w:rPr>
          <w:shd w:val="clear" w:color="auto" w:fill="FFFFFF"/>
        </w:rPr>
        <w:t xml:space="preserve">а також у разі систематичного невнесення наймачем </w:t>
      </w:r>
      <w:r w:rsidRPr="00605ED4">
        <w:t>плати з управління будинком</w:t>
      </w:r>
      <w:r w:rsidRPr="00605ED4">
        <w:rPr>
          <w:shd w:val="clear" w:color="auto" w:fill="FFFFFF"/>
        </w:rPr>
        <w:t xml:space="preserve"> і за комунальні послуги</w:t>
      </w:r>
      <w:r>
        <w:rPr>
          <w:shd w:val="clear" w:color="auto" w:fill="FFFFFF"/>
        </w:rPr>
        <w:t xml:space="preserve"> </w:t>
      </w:r>
      <w:r w:rsidRPr="005A6919">
        <w:rPr>
          <w:shd w:val="clear" w:color="auto" w:fill="FFFFFF"/>
        </w:rPr>
        <w:t>та у разі</w:t>
      </w:r>
      <w:r w:rsidRPr="005A6919">
        <w:t xml:space="preserve"> якщо трудові відносини</w:t>
      </w:r>
      <w:r>
        <w:t xml:space="preserve"> </w:t>
      </w:r>
      <w:r w:rsidRPr="005A6919">
        <w:t>Наймач</w:t>
      </w:r>
      <w:r>
        <w:t>а з підприємством (установою, організацією), що підпорядковані Ніжинській міській раді,</w:t>
      </w:r>
      <w:r w:rsidRPr="005A6919">
        <w:t xml:space="preserve"> припинені</w:t>
      </w:r>
      <w:bookmarkStart w:id="51" w:name="o104"/>
      <w:bookmarkEnd w:id="51"/>
      <w:r w:rsidRPr="005A6919">
        <w:rPr>
          <w:shd w:val="clear" w:color="auto" w:fill="FFFFFF"/>
        </w:rPr>
        <w:t>, але він в самостійному порядку не звільняє приміщення.</w:t>
      </w:r>
    </w:p>
    <w:p w14:paraId="72CE4120" w14:textId="77777777" w:rsidR="00F03CEC" w:rsidRPr="00605ED4" w:rsidRDefault="00F03CEC" w:rsidP="00F03CEC">
      <w:pPr>
        <w:jc w:val="both"/>
        <w:rPr>
          <w:shd w:val="clear" w:color="auto" w:fill="FFFFFF"/>
        </w:rPr>
      </w:pPr>
      <w:bookmarkStart w:id="52" w:name="o105"/>
      <w:bookmarkEnd w:id="52"/>
      <w:r w:rsidRPr="00605ED4">
        <w:t>2.1.</w:t>
      </w:r>
      <w:r>
        <w:t>3</w:t>
      </w:r>
      <w:r w:rsidRPr="00605ED4">
        <w:t xml:space="preserve">. Під   час  аварійних  ситуацій  проникати у житлові приміщення (квартири) у разі відсутності наймача або членів його сім'ї у порядку, встановленому законодавством. </w:t>
      </w:r>
      <w:r w:rsidRPr="00605ED4">
        <w:br/>
      </w:r>
      <w:bookmarkStart w:id="53" w:name="o106"/>
      <w:bookmarkEnd w:id="53"/>
      <w:r w:rsidRPr="00605ED4">
        <w:t>2.1.</w:t>
      </w:r>
      <w:r>
        <w:t>4</w:t>
      </w:r>
      <w:r w:rsidRPr="00605ED4">
        <w:t>. Наймодавець   не   несе  відповідальності  за майно Наймача або членів його сім’ї, залишене у житлі.</w:t>
      </w:r>
    </w:p>
    <w:p w14:paraId="6DA55AE3" w14:textId="77777777" w:rsidR="00F03CEC" w:rsidRPr="00605ED4" w:rsidRDefault="00F03CEC" w:rsidP="00F03CEC">
      <w:pPr>
        <w:jc w:val="both"/>
      </w:pPr>
      <w:r w:rsidRPr="00605ED4">
        <w:t>2.1.</w:t>
      </w:r>
      <w:r>
        <w:t>5</w:t>
      </w:r>
      <w:r w:rsidRPr="00605ED4">
        <w:t>. Наймодавець не несе відповідальності за функції управителя житловим будинком.</w:t>
      </w:r>
    </w:p>
    <w:p w14:paraId="7B9CB6D0" w14:textId="77777777" w:rsidR="00F03CEC" w:rsidRPr="00605ED4" w:rsidRDefault="00F03CEC" w:rsidP="00F03CEC">
      <w:pPr>
        <w:jc w:val="both"/>
      </w:pPr>
    </w:p>
    <w:p w14:paraId="461E4F9C" w14:textId="77777777" w:rsidR="00F03CEC" w:rsidRPr="00605ED4" w:rsidRDefault="00F03CEC" w:rsidP="00F03CEC">
      <w:pPr>
        <w:rPr>
          <w:b/>
        </w:rPr>
      </w:pPr>
      <w:r w:rsidRPr="00605ED4">
        <w:rPr>
          <w:b/>
        </w:rPr>
        <w:t xml:space="preserve">2.2. Наймач має право: </w:t>
      </w:r>
      <w:r w:rsidRPr="00605ED4">
        <w:rPr>
          <w:b/>
        </w:rPr>
        <w:br/>
      </w:r>
      <w:bookmarkStart w:id="54" w:name="o107"/>
      <w:bookmarkEnd w:id="54"/>
    </w:p>
    <w:p w14:paraId="13E0EBDE" w14:textId="77777777" w:rsidR="00F03CEC" w:rsidRPr="00605ED4" w:rsidRDefault="00F03CEC" w:rsidP="00F03CEC">
      <w:pPr>
        <w:jc w:val="both"/>
      </w:pPr>
      <w:r w:rsidRPr="00605ED4">
        <w:t>2.2.1. Вселяти відповідно до законодавства  в  займане  ним  житло інших  осіб,  що  є членами   сім’ї    відповідно   до   Сімейного   кодексу   України,  Житлового   кодексу Української РСР.</w:t>
      </w:r>
      <w:bookmarkStart w:id="55" w:name="o108"/>
      <w:bookmarkEnd w:id="55"/>
    </w:p>
    <w:p w14:paraId="36C54F1C" w14:textId="77777777" w:rsidR="00F03CEC" w:rsidRPr="00605ED4" w:rsidRDefault="00F03CEC" w:rsidP="00F03CEC">
      <w:pPr>
        <w:jc w:val="both"/>
      </w:pPr>
      <w:r w:rsidRPr="00605ED4">
        <w:t>2.2.2. На   збереження  службового житлового  приміщення  у разі  тимчасової  відсутності  його  та членів його  сім'ї  на підставах і в межах строків, передбачених законодавством.</w:t>
      </w:r>
    </w:p>
    <w:p w14:paraId="4A78A622" w14:textId="77777777" w:rsidR="00F03CEC" w:rsidRPr="00605ED4" w:rsidRDefault="00F03CEC" w:rsidP="00F03CEC">
      <w:pPr>
        <w:jc w:val="both"/>
      </w:pPr>
    </w:p>
    <w:p w14:paraId="118A52B3" w14:textId="77777777" w:rsidR="00F03CEC" w:rsidRPr="00605ED4" w:rsidRDefault="00F03CEC" w:rsidP="00F03CEC">
      <w:pPr>
        <w:jc w:val="center"/>
        <w:rPr>
          <w:b/>
        </w:rPr>
      </w:pPr>
      <w:bookmarkStart w:id="56" w:name="o115"/>
      <w:bookmarkEnd w:id="56"/>
      <w:r w:rsidRPr="00605ED4">
        <w:rPr>
          <w:b/>
        </w:rPr>
        <w:t xml:space="preserve">3. Відповідальність сторін </w:t>
      </w:r>
      <w:r w:rsidRPr="00605ED4">
        <w:rPr>
          <w:b/>
        </w:rPr>
        <w:br/>
      </w:r>
    </w:p>
    <w:p w14:paraId="02936989" w14:textId="77777777" w:rsidR="00F03CEC" w:rsidRPr="00605ED4" w:rsidRDefault="00F03CEC" w:rsidP="00F03CEC">
      <w:pPr>
        <w:jc w:val="both"/>
      </w:pPr>
      <w:bookmarkStart w:id="57" w:name="o116"/>
      <w:bookmarkEnd w:id="57"/>
      <w:r w:rsidRPr="00605ED4">
        <w:t>3.1. У    разі   порушень    своїх   зобов’язань   за     цим    Договором    сторони    несуть відповідальність,  визначену  законодавством  України  та  цим Договором. Порушення зобов’язань  за  Договором   є   його   невиконання   або   неналежне   виконання,  тобто виконання з порушенням умов, визначених змістом Договору.</w:t>
      </w:r>
    </w:p>
    <w:p w14:paraId="6C444B57" w14:textId="77777777" w:rsidR="00F03CEC" w:rsidRPr="00605ED4" w:rsidRDefault="00F03CEC" w:rsidP="00F03CEC">
      <w:pPr>
        <w:jc w:val="both"/>
      </w:pPr>
      <w:r w:rsidRPr="00605ED4">
        <w:t>3.2. Сторона,  яка  своїми діями завдала збитків іншій стороні, повинна їх відшкодувати у  повному  обсязі.  Відшкодування завданих збитків не звільняє сторону від виконання інших обов’язків за Договором.</w:t>
      </w:r>
    </w:p>
    <w:p w14:paraId="130B26A5" w14:textId="77777777" w:rsidR="00F03CEC" w:rsidRPr="00605ED4" w:rsidRDefault="00F03CEC" w:rsidP="00F03CEC">
      <w:pPr>
        <w:jc w:val="both"/>
      </w:pPr>
      <w:r w:rsidRPr="00605ED4">
        <w:t>3.3. Наймач,   у   разі  заподіяння  ним  шкоди житлу чи майну третіх осіб, зобов’язаний відшкодувати таку шкоду у повному обсязі.</w:t>
      </w:r>
    </w:p>
    <w:p w14:paraId="2DD650D9" w14:textId="77777777" w:rsidR="00F03CEC" w:rsidRDefault="00F03CEC" w:rsidP="00F03CEC">
      <w:pPr>
        <w:jc w:val="both"/>
      </w:pPr>
      <w:r w:rsidRPr="00605ED4">
        <w:t>3.4. При  погіршенні  стану  або знищенні житлового  приміщення  з вини  Наймача він відшкодовує  Наймодавцю  збитки  в  розмірі  вартості  ремонту  або  відновлення, крім випадків, якщо відповідні ризики було застраховано і розмір страхового відшкодування більше розміру завданих збитків.</w:t>
      </w:r>
      <w:bookmarkStart w:id="58" w:name="o117"/>
      <w:bookmarkEnd w:id="58"/>
    </w:p>
    <w:p w14:paraId="11E8648F" w14:textId="77777777" w:rsidR="00F03CEC" w:rsidRPr="00605ED4" w:rsidRDefault="00F03CEC" w:rsidP="00F03CEC">
      <w:pPr>
        <w:jc w:val="both"/>
      </w:pPr>
      <w:r w:rsidRPr="00605ED4">
        <w:t xml:space="preserve">3.5. Наймодавець,   Наймач  та  члени  його  сім'ї  за  порушення  умов  цього  Договору несуть   відповідальність згідно із законодавством. </w:t>
      </w:r>
    </w:p>
    <w:p w14:paraId="1B667F9E" w14:textId="77777777" w:rsidR="00F03CEC" w:rsidRDefault="00F03CEC" w:rsidP="00F03CEC">
      <w:pPr>
        <w:jc w:val="both"/>
      </w:pPr>
      <w:r w:rsidRPr="00605ED4">
        <w:t>3.6. Усі  спори,   пов’язані   з   виконання   Договору,  вирішуються  сторонами  шляхом переговорів. Якщо спір не можливо вирішити таким чином, він вирішується в судовому порядку згідно з чинним законодавством України.</w:t>
      </w:r>
    </w:p>
    <w:p w14:paraId="463A96AE" w14:textId="77777777" w:rsidR="00F03CEC" w:rsidRPr="00605ED4" w:rsidRDefault="00F03CEC" w:rsidP="00F03CEC">
      <w:pPr>
        <w:jc w:val="both"/>
      </w:pPr>
    </w:p>
    <w:p w14:paraId="50B37996" w14:textId="77777777" w:rsidR="00F03CEC" w:rsidRPr="00605ED4" w:rsidRDefault="00F03CEC" w:rsidP="00F03CEC">
      <w:pPr>
        <w:jc w:val="center"/>
        <w:rPr>
          <w:b/>
        </w:rPr>
      </w:pPr>
      <w:bookmarkStart w:id="59" w:name="o118"/>
      <w:bookmarkEnd w:id="59"/>
      <w:r w:rsidRPr="00605ED4">
        <w:rPr>
          <w:b/>
        </w:rPr>
        <w:t xml:space="preserve">4. Заключні умови </w:t>
      </w:r>
      <w:r w:rsidRPr="00605ED4">
        <w:rPr>
          <w:b/>
        </w:rPr>
        <w:br/>
      </w:r>
    </w:p>
    <w:p w14:paraId="104C4A4F" w14:textId="77777777" w:rsidR="00F03CEC" w:rsidRPr="00605ED4" w:rsidRDefault="00F03CEC" w:rsidP="00F03CEC">
      <w:pPr>
        <w:jc w:val="both"/>
      </w:pPr>
      <w:r w:rsidRPr="00605ED4">
        <w:t>4.1. У разі  розірвання  цього  Договору, сторона не звільняється від відповідальності за його порушення, яке мало місце під час дії Договору.</w:t>
      </w:r>
    </w:p>
    <w:p w14:paraId="59CB71DE" w14:textId="77777777" w:rsidR="00F03CEC" w:rsidRPr="00605ED4" w:rsidRDefault="00F03CEC" w:rsidP="00F03CEC">
      <w:pPr>
        <w:jc w:val="both"/>
      </w:pPr>
      <w:r w:rsidRPr="00605ED4">
        <w:t>4.2. При невиконанні або порушенні однією зі сторін умов Договору та з інших підстав, передбачених    чинним    законодавством   України,   Договір   може   бути  розірваний достроково на вимогу однієї зі сторін за рішенням суду.</w:t>
      </w:r>
    </w:p>
    <w:p w14:paraId="6CDC4230" w14:textId="77777777" w:rsidR="00F03CEC" w:rsidRDefault="00F03CEC" w:rsidP="00F03CEC">
      <w:pPr>
        <w:jc w:val="both"/>
      </w:pPr>
      <w:bookmarkStart w:id="60" w:name="o119"/>
      <w:bookmarkEnd w:id="60"/>
      <w:r w:rsidRPr="00605ED4">
        <w:t>4.3. Цей  Договір  може бути розірвано з ініціативи будь-якої сторони за наявності умов і в   порядку,  передбачених законодавством.</w:t>
      </w:r>
    </w:p>
    <w:p w14:paraId="58E424E5" w14:textId="77777777" w:rsidR="00F03CEC" w:rsidRDefault="00F03CEC" w:rsidP="00F03CEC">
      <w:pPr>
        <w:jc w:val="both"/>
      </w:pPr>
      <w:bookmarkStart w:id="61" w:name="o120"/>
      <w:bookmarkStart w:id="62" w:name="o121"/>
      <w:bookmarkEnd w:id="61"/>
      <w:bookmarkEnd w:id="62"/>
      <w:r w:rsidRPr="00605ED4">
        <w:lastRenderedPageBreak/>
        <w:t xml:space="preserve">4.4. Цей Договір складено в </w:t>
      </w:r>
      <w:r>
        <w:t xml:space="preserve">трьох </w:t>
      </w:r>
      <w:r w:rsidRPr="00605ED4">
        <w:t>примірниках, один з яких зберігається у Наймодавця, другий - у Наймача</w:t>
      </w:r>
      <w:r>
        <w:t>, а третій у Балансоутримувача.</w:t>
      </w:r>
    </w:p>
    <w:p w14:paraId="43684FF7" w14:textId="77777777" w:rsidR="00F03CEC" w:rsidRPr="00605ED4" w:rsidRDefault="00F03CEC" w:rsidP="00F03CEC">
      <w:pPr>
        <w:jc w:val="both"/>
      </w:pPr>
      <w:r w:rsidRPr="00605ED4">
        <w:br/>
      </w:r>
    </w:p>
    <w:p w14:paraId="13D08A5A" w14:textId="77777777" w:rsidR="00F03CEC" w:rsidRPr="00605ED4" w:rsidRDefault="00F03CEC" w:rsidP="00F03CE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3"/>
        <w:gridCol w:w="5031"/>
      </w:tblGrid>
      <w:tr w:rsidR="00F03CEC" w:rsidRPr="00605ED4" w14:paraId="18CA1DA0" w14:textId="77777777" w:rsidTr="003F7066">
        <w:trPr>
          <w:jc w:val="center"/>
        </w:trPr>
        <w:tc>
          <w:tcPr>
            <w:tcW w:w="5148" w:type="dxa"/>
            <w:shd w:val="clear" w:color="auto" w:fill="auto"/>
          </w:tcPr>
          <w:p w14:paraId="42586D72" w14:textId="77777777" w:rsidR="00F03CEC" w:rsidRPr="00605ED4" w:rsidRDefault="00F03CEC" w:rsidP="003F7066">
            <w:pPr>
              <w:jc w:val="center"/>
              <w:rPr>
                <w:b/>
              </w:rPr>
            </w:pPr>
            <w:r w:rsidRPr="00605ED4">
              <w:rPr>
                <w:b/>
              </w:rPr>
              <w:t>Наймодавець</w:t>
            </w:r>
          </w:p>
        </w:tc>
        <w:tc>
          <w:tcPr>
            <w:tcW w:w="5148" w:type="dxa"/>
            <w:shd w:val="clear" w:color="auto" w:fill="auto"/>
          </w:tcPr>
          <w:p w14:paraId="556B8495" w14:textId="77777777" w:rsidR="00F03CEC" w:rsidRPr="00605ED4" w:rsidRDefault="00F03CEC" w:rsidP="003F7066">
            <w:pPr>
              <w:jc w:val="center"/>
              <w:rPr>
                <w:b/>
              </w:rPr>
            </w:pPr>
            <w:r w:rsidRPr="00605ED4">
              <w:rPr>
                <w:b/>
              </w:rPr>
              <w:t>Наймач</w:t>
            </w:r>
          </w:p>
        </w:tc>
      </w:tr>
      <w:tr w:rsidR="00F03CEC" w:rsidRPr="00605ED4" w14:paraId="0E33884B" w14:textId="77777777" w:rsidTr="003F7066">
        <w:trPr>
          <w:jc w:val="center"/>
        </w:trPr>
        <w:tc>
          <w:tcPr>
            <w:tcW w:w="5148" w:type="dxa"/>
            <w:shd w:val="clear" w:color="auto" w:fill="auto"/>
          </w:tcPr>
          <w:p w14:paraId="1CDF4045" w14:textId="77777777" w:rsidR="00F03CEC" w:rsidRPr="005A6919" w:rsidRDefault="00F03CEC" w:rsidP="003F7066">
            <w:pPr>
              <w:jc w:val="center"/>
            </w:pPr>
            <w:r w:rsidRPr="005A6919">
              <w:t>Виконавчий комітет</w:t>
            </w:r>
          </w:p>
          <w:p w14:paraId="3BB152EF" w14:textId="77777777" w:rsidR="00F03CEC" w:rsidRPr="005A6919" w:rsidRDefault="00F03CEC" w:rsidP="003F7066">
            <w:pPr>
              <w:jc w:val="center"/>
            </w:pPr>
            <w:r w:rsidRPr="005A6919">
              <w:t>Ніжинської міської ради</w:t>
            </w:r>
          </w:p>
          <w:p w14:paraId="1CC779B0" w14:textId="77777777" w:rsidR="00F03CEC" w:rsidRPr="00605ED4" w:rsidRDefault="00F03CEC" w:rsidP="003F7066"/>
          <w:p w14:paraId="2B9406C4" w14:textId="77777777" w:rsidR="00F03CEC" w:rsidRPr="00605ED4" w:rsidRDefault="00F03CEC" w:rsidP="003F7066"/>
          <w:p w14:paraId="68D45F06" w14:textId="77777777" w:rsidR="00F03CEC" w:rsidRDefault="00F03CEC" w:rsidP="003F7066">
            <w:r>
              <w:t>Перший заступник міського голови з питань діяльності виконавчих органів ради</w:t>
            </w:r>
          </w:p>
          <w:p w14:paraId="364E5082" w14:textId="77777777" w:rsidR="00F03CEC" w:rsidRPr="00605ED4" w:rsidRDefault="00F03CEC" w:rsidP="003F7066">
            <w:r>
              <w:t xml:space="preserve">                 </w:t>
            </w:r>
            <w:r w:rsidRPr="00605ED4">
              <w:t xml:space="preserve">   ____________ </w:t>
            </w:r>
            <w:r>
              <w:t>Ф.І.Вовченко</w:t>
            </w:r>
          </w:p>
          <w:p w14:paraId="75735135" w14:textId="77777777" w:rsidR="00F03CEC" w:rsidRPr="00605ED4" w:rsidRDefault="00F03CEC" w:rsidP="003F7066">
            <w:pPr>
              <w:rPr>
                <w:vertAlign w:val="subscript"/>
              </w:rPr>
            </w:pPr>
            <w:r w:rsidRPr="00605ED4">
              <w:rPr>
                <w:vertAlign w:val="subscript"/>
              </w:rPr>
              <w:t xml:space="preserve">      </w:t>
            </w:r>
          </w:p>
          <w:p w14:paraId="63FF511E" w14:textId="77777777" w:rsidR="00F03CEC" w:rsidRPr="00605ED4" w:rsidRDefault="00F03CEC" w:rsidP="003F7066">
            <w:r w:rsidRPr="00605ED4">
              <w:t xml:space="preserve"> МП</w:t>
            </w:r>
          </w:p>
        </w:tc>
        <w:tc>
          <w:tcPr>
            <w:tcW w:w="5148" w:type="dxa"/>
            <w:shd w:val="clear" w:color="auto" w:fill="auto"/>
          </w:tcPr>
          <w:p w14:paraId="54D7D745" w14:textId="77777777" w:rsidR="00F03CEC" w:rsidRPr="00605ED4" w:rsidRDefault="00F03CEC" w:rsidP="003F7066"/>
          <w:p w14:paraId="776A5711" w14:textId="77777777" w:rsidR="00F03CEC" w:rsidRPr="00605ED4" w:rsidRDefault="00F03CEC" w:rsidP="003F7066"/>
          <w:p w14:paraId="459B21AF" w14:textId="77777777" w:rsidR="00F03CEC" w:rsidRPr="00605ED4" w:rsidRDefault="00F03CEC" w:rsidP="003F7066">
            <w:pPr>
              <w:jc w:val="center"/>
            </w:pPr>
          </w:p>
          <w:p w14:paraId="6B680FD0" w14:textId="77777777" w:rsidR="00F03CEC" w:rsidRDefault="00F03CEC" w:rsidP="003F7066">
            <w:pPr>
              <w:jc w:val="center"/>
              <w:rPr>
                <w:lang w:val="en-US"/>
              </w:rPr>
            </w:pPr>
          </w:p>
          <w:p w14:paraId="12338538" w14:textId="77777777" w:rsidR="00F03CEC" w:rsidRDefault="00F03CEC" w:rsidP="003F7066">
            <w:pPr>
              <w:jc w:val="center"/>
              <w:rPr>
                <w:lang w:val="en-US"/>
              </w:rPr>
            </w:pPr>
          </w:p>
          <w:p w14:paraId="5D8A6320" w14:textId="77777777" w:rsidR="00F03CEC" w:rsidRDefault="00F03CEC" w:rsidP="003F7066">
            <w:pPr>
              <w:jc w:val="center"/>
              <w:rPr>
                <w:lang w:val="en-US"/>
              </w:rPr>
            </w:pPr>
          </w:p>
          <w:p w14:paraId="21099BCB" w14:textId="77777777" w:rsidR="00F03CEC" w:rsidRDefault="00F03CEC" w:rsidP="003F7066">
            <w:pPr>
              <w:jc w:val="center"/>
              <w:rPr>
                <w:lang w:val="en-US"/>
              </w:rPr>
            </w:pPr>
          </w:p>
          <w:p w14:paraId="08AA7412" w14:textId="77777777" w:rsidR="00F03CEC" w:rsidRPr="00605ED4" w:rsidRDefault="00F03CEC" w:rsidP="003F7066">
            <w:pPr>
              <w:jc w:val="center"/>
            </w:pPr>
            <w:r w:rsidRPr="00605ED4">
              <w:t xml:space="preserve">_____________________________________ </w:t>
            </w:r>
            <w:r w:rsidRPr="00605ED4">
              <w:rPr>
                <w:sz w:val="20"/>
              </w:rPr>
              <w:t>(П.І.Б., підпис)</w:t>
            </w:r>
          </w:p>
        </w:tc>
      </w:tr>
    </w:tbl>
    <w:p w14:paraId="6A007019" w14:textId="77777777" w:rsidR="00F03CEC" w:rsidRPr="00605ED4" w:rsidRDefault="00F03CEC" w:rsidP="00F03CEC"/>
    <w:p w14:paraId="2DD95A88" w14:textId="77777777" w:rsidR="00F03CEC" w:rsidRDefault="00F03CEC" w:rsidP="00F03CEC">
      <w:pPr>
        <w:rPr>
          <w:lang w:val="en-US"/>
        </w:rPr>
      </w:pPr>
      <w:bookmarkStart w:id="63" w:name="o122"/>
      <w:bookmarkStart w:id="64" w:name="o123"/>
      <w:bookmarkStart w:id="65" w:name="o124"/>
      <w:bookmarkStart w:id="66" w:name="o125"/>
      <w:bookmarkEnd w:id="63"/>
      <w:bookmarkEnd w:id="64"/>
      <w:bookmarkEnd w:id="65"/>
      <w:bookmarkEnd w:id="66"/>
    </w:p>
    <w:p w14:paraId="0672D905" w14:textId="77777777" w:rsidR="00F03CEC" w:rsidRDefault="00F03CEC" w:rsidP="00F03CEC">
      <w:pPr>
        <w:rPr>
          <w:lang w:val="en-US"/>
        </w:rPr>
      </w:pPr>
    </w:p>
    <w:p w14:paraId="7EFC3E79" w14:textId="77777777" w:rsidR="00F03CEC" w:rsidRDefault="00F03CEC" w:rsidP="00F03CEC">
      <w:pPr>
        <w:rPr>
          <w:lang w:val="en-US"/>
        </w:rPr>
      </w:pPr>
    </w:p>
    <w:p w14:paraId="2DF5A7DC" w14:textId="77777777" w:rsidR="00F03CEC" w:rsidRDefault="00F03CEC" w:rsidP="00F03CEC"/>
    <w:p w14:paraId="52DC397C" w14:textId="77777777" w:rsidR="00F03CEC" w:rsidRDefault="00F03CEC" w:rsidP="00AF7907">
      <w:pPr>
        <w:ind w:firstLine="540"/>
        <w:jc w:val="both"/>
        <w:rPr>
          <w:sz w:val="28"/>
          <w:szCs w:val="28"/>
        </w:rPr>
      </w:pPr>
    </w:p>
    <w:sectPr w:rsidR="00F03CEC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88625" w14:textId="77777777" w:rsidR="003972CE" w:rsidRDefault="003972CE" w:rsidP="007F6D3D">
      <w:r>
        <w:separator/>
      </w:r>
    </w:p>
  </w:endnote>
  <w:endnote w:type="continuationSeparator" w:id="0">
    <w:p w14:paraId="49050EAB" w14:textId="77777777" w:rsidR="003972CE" w:rsidRDefault="003972CE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38E84" w14:textId="77777777" w:rsidR="003972CE" w:rsidRDefault="003972CE" w:rsidP="007F6D3D">
      <w:r>
        <w:separator/>
      </w:r>
    </w:p>
  </w:footnote>
  <w:footnote w:type="continuationSeparator" w:id="0">
    <w:p w14:paraId="7016CFB2" w14:textId="77777777" w:rsidR="003972CE" w:rsidRDefault="003972CE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0E6AA1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4CA1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C3702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02FF"/>
    <w:rsid w:val="00233949"/>
    <w:rsid w:val="00233C9D"/>
    <w:rsid w:val="0023443D"/>
    <w:rsid w:val="00234513"/>
    <w:rsid w:val="00236CE4"/>
    <w:rsid w:val="00241056"/>
    <w:rsid w:val="002553C2"/>
    <w:rsid w:val="00260166"/>
    <w:rsid w:val="00272DDA"/>
    <w:rsid w:val="0027662D"/>
    <w:rsid w:val="00282FE9"/>
    <w:rsid w:val="002843A4"/>
    <w:rsid w:val="002A6002"/>
    <w:rsid w:val="002B26D1"/>
    <w:rsid w:val="002C0E42"/>
    <w:rsid w:val="002C2892"/>
    <w:rsid w:val="002E30AD"/>
    <w:rsid w:val="002E7E58"/>
    <w:rsid w:val="00311F8F"/>
    <w:rsid w:val="00322AD9"/>
    <w:rsid w:val="00360446"/>
    <w:rsid w:val="00364286"/>
    <w:rsid w:val="00374D71"/>
    <w:rsid w:val="003761FF"/>
    <w:rsid w:val="003855AA"/>
    <w:rsid w:val="003972CE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A7B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07523"/>
    <w:rsid w:val="00612800"/>
    <w:rsid w:val="00633CA5"/>
    <w:rsid w:val="00635C71"/>
    <w:rsid w:val="00646453"/>
    <w:rsid w:val="00654CB0"/>
    <w:rsid w:val="00665BCD"/>
    <w:rsid w:val="00675DA7"/>
    <w:rsid w:val="00684CF5"/>
    <w:rsid w:val="00691EF4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709"/>
    <w:rsid w:val="00704ED0"/>
    <w:rsid w:val="007077F0"/>
    <w:rsid w:val="00710AF8"/>
    <w:rsid w:val="00742046"/>
    <w:rsid w:val="0075314D"/>
    <w:rsid w:val="00755C5C"/>
    <w:rsid w:val="007865C6"/>
    <w:rsid w:val="007909AB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505D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001"/>
    <w:rsid w:val="00972014"/>
    <w:rsid w:val="0099235F"/>
    <w:rsid w:val="0099325B"/>
    <w:rsid w:val="00997069"/>
    <w:rsid w:val="009971E6"/>
    <w:rsid w:val="009A538B"/>
    <w:rsid w:val="009A6F92"/>
    <w:rsid w:val="009B017E"/>
    <w:rsid w:val="009B101F"/>
    <w:rsid w:val="009B1987"/>
    <w:rsid w:val="009B77C9"/>
    <w:rsid w:val="009C1B06"/>
    <w:rsid w:val="009D4C75"/>
    <w:rsid w:val="009E4366"/>
    <w:rsid w:val="00A15F44"/>
    <w:rsid w:val="00A369E9"/>
    <w:rsid w:val="00A43015"/>
    <w:rsid w:val="00A438ED"/>
    <w:rsid w:val="00A454FB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D4847"/>
    <w:rsid w:val="00AF02E4"/>
    <w:rsid w:val="00AF0D59"/>
    <w:rsid w:val="00AF473E"/>
    <w:rsid w:val="00AF7907"/>
    <w:rsid w:val="00B00B43"/>
    <w:rsid w:val="00B16216"/>
    <w:rsid w:val="00B17820"/>
    <w:rsid w:val="00B21D6F"/>
    <w:rsid w:val="00B33ACA"/>
    <w:rsid w:val="00B47830"/>
    <w:rsid w:val="00B72E14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6016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0361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57890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11DA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0F87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3CEC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709F3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A643-9154-4F53-A62E-D7403E1A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5</cp:revision>
  <cp:lastPrinted>2023-02-23T08:59:00Z</cp:lastPrinted>
  <dcterms:created xsi:type="dcterms:W3CDTF">2023-02-20T12:49:00Z</dcterms:created>
  <dcterms:modified xsi:type="dcterms:W3CDTF">2023-02-23T09:04:00Z</dcterms:modified>
</cp:coreProperties>
</file>