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D6" w:rsidRDefault="005641D6" w:rsidP="005641D6">
      <w:pP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5641D6" w:rsidRDefault="005641D6" w:rsidP="005641D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ПОГОДЖЕНО                                                                     ЗАТВЕРДЖЕНО</w:t>
      </w:r>
    </w:p>
    <w:p w:rsidR="005641D6" w:rsidRDefault="005641D6" w:rsidP="005641D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41D6" w:rsidRDefault="005641D6" w:rsidP="005641D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                 Міський голова</w:t>
      </w:r>
    </w:p>
    <w:p w:rsidR="005641D6" w:rsidRDefault="005641D6" w:rsidP="005641D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Ю.Ю.ХОМЕНКО                                                              О. М.КОДОЛА </w:t>
      </w:r>
    </w:p>
    <w:p w:rsidR="005641D6" w:rsidRDefault="005641D6" w:rsidP="005641D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:rsidR="005641D6" w:rsidRDefault="005641D6" w:rsidP="005641D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</w:p>
    <w:p w:rsidR="005641D6" w:rsidRDefault="005641D6" w:rsidP="005641D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В.В.САЛОГУБ</w:t>
      </w:r>
    </w:p>
    <w:p w:rsidR="005641D6" w:rsidRDefault="005641D6" w:rsidP="005641D6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641D6" w:rsidRDefault="005641D6" w:rsidP="005641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План роботи</w:t>
      </w:r>
    </w:p>
    <w:p w:rsidR="005641D6" w:rsidRDefault="005641D6" w:rsidP="005641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відділу з питань організації діяльності міської ради та </w:t>
      </w:r>
    </w:p>
    <w:p w:rsidR="005641D6" w:rsidRDefault="005641D6" w:rsidP="005641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її виконавчого комітету на травень  2021 р.</w:t>
      </w:r>
    </w:p>
    <w:p w:rsidR="005641D6" w:rsidRDefault="005641D6" w:rsidP="005641D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5"/>
        <w:tblW w:w="9984" w:type="dxa"/>
        <w:tblInd w:w="0" w:type="dxa"/>
        <w:tblLayout w:type="fixed"/>
        <w:tblLook w:val="01E0"/>
      </w:tblPr>
      <w:tblGrid>
        <w:gridCol w:w="648"/>
        <w:gridCol w:w="2164"/>
        <w:gridCol w:w="5276"/>
        <w:gridCol w:w="1896"/>
      </w:tblGrid>
      <w:tr w:rsidR="005641D6" w:rsidTr="005641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</w:t>
            </w:r>
          </w:p>
          <w:p w:rsidR="005641D6" w:rsidRDefault="005641D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Заходи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Відповідальний</w:t>
            </w:r>
          </w:p>
        </w:tc>
      </w:tr>
      <w:tr w:rsidR="005641D6" w:rsidRPr="005641D6" w:rsidTr="005641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щоденно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Виконання Законів України, Указів та розпоряджень Президента України, Постанов Верховної Ради України, Постанов та розпоряджень Кабінету Міністрів України, розпоряджень облдержадміністрації, розпоряджень міського голови, рішень міської ради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О.В. </w:t>
            </w:r>
          </w:p>
          <w:p w:rsidR="005641D6" w:rsidRDefault="005641D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ЛевчукЛ.М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641D6" w:rsidRDefault="005641D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  <w:p w:rsidR="005641D6" w:rsidRDefault="005641D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ГорбаченкоІ.С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5641D6" w:rsidTr="005641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щоденно 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Надання консультативно-методичної допомоги з питань дотримання вимог ведення діловодства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</w:tc>
      </w:tr>
      <w:tr w:rsidR="005641D6" w:rsidTr="005641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щоденно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Моніторинг місцевих, обласних, урядових ЗМІ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 Левчук Л.М.</w:t>
            </w:r>
          </w:p>
        </w:tc>
      </w:tr>
      <w:tr w:rsidR="005641D6" w:rsidTr="005641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Протоколювання засідань постійних депутатських комісій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5641D6" w:rsidRDefault="005641D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  <w:p w:rsidR="005641D6" w:rsidRDefault="005641D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ГорбаченкоІ.С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5641D6" w:rsidTr="005641D6">
        <w:trPr>
          <w:trHeight w:val="6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проектів рішень на засідання сесії міської ради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</w:tc>
      </w:tr>
      <w:tr w:rsidR="005641D6" w:rsidRPr="005641D6" w:rsidTr="005641D6">
        <w:trPr>
          <w:trHeight w:val="11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Реєстрація проектів рішень, погоджених і поданих на сайт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Доля О.В.            Левчук Л.М.</w:t>
            </w:r>
          </w:p>
          <w:p w:rsidR="005641D6" w:rsidRDefault="005641D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</w:t>
            </w:r>
          </w:p>
          <w:p w:rsidR="005641D6" w:rsidRDefault="00564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ГорбаченкоІ.С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5641D6" w:rsidTr="005641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засідання сесії міської ради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О.В.  </w:t>
            </w:r>
          </w:p>
          <w:p w:rsidR="005641D6" w:rsidRDefault="005641D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</w:t>
            </w:r>
          </w:p>
        </w:tc>
      </w:tr>
      <w:tr w:rsidR="005641D6" w:rsidTr="005641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розпорядження та формування порядку денного  сесії міської ради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О.А.</w:t>
            </w:r>
          </w:p>
        </w:tc>
      </w:tr>
      <w:tr w:rsidR="005641D6" w:rsidRPr="005641D6" w:rsidTr="005641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6" w:rsidRDefault="00564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Участь у засіданні сесії міської ради</w:t>
            </w:r>
          </w:p>
          <w:p w:rsidR="005641D6" w:rsidRDefault="005641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5641D6" w:rsidRDefault="00564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  <w:p w:rsidR="005641D6" w:rsidRDefault="005641D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</w:t>
            </w:r>
          </w:p>
          <w:p w:rsidR="005641D6" w:rsidRDefault="00564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ГорбаченкоІ.С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5641D6" w:rsidTr="005641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Протоколювання пленарного засідання сесії міської ради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5641D6" w:rsidRDefault="005641D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</w:tc>
      </w:tr>
      <w:tr w:rsidR="005641D6" w:rsidTr="005641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Опрацювання матеріалів за результатами проведення сесії міської ради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Доля О.В.</w:t>
            </w:r>
          </w:p>
          <w:p w:rsidR="005641D6" w:rsidRDefault="00564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</w:tc>
      </w:tr>
      <w:tr w:rsidR="005641D6" w:rsidTr="005641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документів на засідання виконавчого комітету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5641D6" w:rsidRDefault="00564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</w:tc>
      </w:tr>
      <w:tr w:rsidR="005641D6" w:rsidTr="005641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Перевірка оприлюднення  на сайті міської ради проектів рішень, які пропонуються на розгляд виконавчого комітету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5641D6" w:rsidRDefault="00564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</w:tc>
      </w:tr>
      <w:tr w:rsidR="005641D6" w:rsidTr="005641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Реєстрація проектів рішень виконавчого комітету, поданих до відділу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5641D6" w:rsidRDefault="00564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</w:tc>
      </w:tr>
      <w:tr w:rsidR="005641D6" w:rsidTr="005641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5 робочих днів до проведення засідання виконавчого комітету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проекту розпорядження міського голови щодо проведення чергового засідання виконавчого комітету та формування його порядку денного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5641D6" w:rsidRDefault="00564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</w:tc>
      </w:tr>
      <w:tr w:rsidR="005641D6" w:rsidTr="005641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щочетверга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Участь у засіданнях виконавчого комітету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5641D6" w:rsidRDefault="00564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</w:tc>
      </w:tr>
      <w:tr w:rsidR="005641D6" w:rsidTr="005641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щочетверга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Протоколювання засідань виконавчого комітету міської ради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5641D6" w:rsidRDefault="00564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</w:tc>
      </w:tr>
      <w:tr w:rsidR="005641D6" w:rsidTr="005641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впродовж трьох робочих днів після засідання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Опрацювання матеріалів за результатами проведення засідання виконавчого комітету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5641D6" w:rsidRDefault="00564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</w:tc>
      </w:tr>
      <w:tr w:rsidR="005641D6" w:rsidTr="005641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щопонеділка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Організаційне забезпечення оперативної наради керівників виконавчих органів виконавчого комітету міської ради при міському голові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  Левчук Л.М.</w:t>
            </w:r>
          </w:p>
          <w:p w:rsidR="005641D6" w:rsidRDefault="00564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5641D6" w:rsidTr="005641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01 число місяця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Моніторинг стану виконання планів структурними підрозділами виконавчого комітету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.В.</w:t>
            </w:r>
          </w:p>
          <w:p w:rsidR="005641D6" w:rsidRDefault="00564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</w:tc>
      </w:tr>
      <w:tr w:rsidR="005641D6" w:rsidRPr="005641D6" w:rsidTr="005641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 число місяця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звітів про підсумки роботи відділу з питань організації діяльності міської ради та її виконавчого комітету Підготовка звіту про роботу з документами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5641D6" w:rsidRDefault="005641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  <w:p w:rsidR="005641D6" w:rsidRDefault="005641D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  <w:p w:rsidR="005641D6" w:rsidRDefault="005641D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ГорбаченкоІ.С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5641D6" w:rsidTr="005641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 число місяця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плану роботи відділу з питань організації діяльності міської ради та її виконавчого комітету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5641D6" w:rsidRDefault="005641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  <w:p w:rsidR="005641D6" w:rsidRDefault="005641D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</w:tc>
      </w:tr>
      <w:tr w:rsidR="005641D6" w:rsidTr="005641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25 числа місяця 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плану роботи виконавчого комітету Ніжинської міської ради Чернігівської області на  наступний місяць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5641D6" w:rsidRDefault="005641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</w:tc>
      </w:tr>
      <w:tr w:rsidR="005641D6" w:rsidTr="005641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Узагальнення тижневих загальноміських заходів, запланованих відділами, управліннями виконавчого комітету Ніжинської міської ради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5641D6" w:rsidRDefault="005641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</w:tc>
      </w:tr>
      <w:tr w:rsidR="005641D6" w:rsidTr="005641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щосереди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Підготовка інформації до облдержадміністрації про тижневі заходи м. Ніжина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5641D6" w:rsidRDefault="005641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</w:tc>
      </w:tr>
      <w:tr w:rsidR="005641D6" w:rsidTr="005641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 запрошення на загальноміські заходи за участю міського голови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Доля О.В.</w:t>
            </w:r>
          </w:p>
          <w:p w:rsidR="005641D6" w:rsidRDefault="005641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</w:tc>
      </w:tr>
      <w:tr w:rsidR="005641D6" w:rsidRPr="005641D6" w:rsidTr="005641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згідно з планом роботи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Участь у загальноміських заходах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Доля О.В.</w:t>
            </w:r>
          </w:p>
          <w:p w:rsidR="005641D6" w:rsidRDefault="00564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  <w:p w:rsidR="005641D6" w:rsidRDefault="00564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  <w:p w:rsidR="005641D6" w:rsidRDefault="005641D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ГорбаченкоІ.С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5641D6" w:rsidTr="005641D6">
        <w:trPr>
          <w:trHeight w:val="5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потребі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 запрошення на пленарні засідання сесії Ніжинської міської ради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Доля О.В.</w:t>
            </w:r>
          </w:p>
          <w:p w:rsidR="005641D6" w:rsidRDefault="005641D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  <w:p w:rsidR="005641D6" w:rsidRDefault="005641D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ГорбаченкоІ.С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5641D6" w:rsidTr="005641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виконанням доручень, даних на сесії міської ради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5641D6" w:rsidRDefault="005641D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  <w:p w:rsidR="005641D6" w:rsidRDefault="005641D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ГорбаченкоІ.С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5641D6" w:rsidTr="005641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Опрацювання документів, що надходять до відділу з питань організації діяльності міської ради та її виконавчого комітету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5641D6" w:rsidRDefault="005641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  <w:p w:rsidR="005641D6" w:rsidRDefault="005641D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</w:tc>
      </w:tr>
      <w:tr w:rsidR="005641D6" w:rsidTr="005641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потребою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Відвідування оперативних нарад структурних підрозділів виконкому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6" w:rsidRDefault="005641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5641D6" w:rsidRDefault="005641D6">
            <w:pPr>
              <w:jc w:val="both"/>
              <w:rPr>
                <w:sz w:val="24"/>
                <w:szCs w:val="24"/>
              </w:rPr>
            </w:pPr>
          </w:p>
        </w:tc>
      </w:tr>
      <w:tr w:rsidR="005641D6" w:rsidTr="005641D6">
        <w:trPr>
          <w:trHeight w:val="5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потребою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Висвітлення інформації щодо роботи Ніжинської міської ради та її виконавчого комітету на офіційному сайті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6" w:rsidRDefault="005641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5641D6" w:rsidRDefault="005641D6">
            <w:pPr>
              <w:jc w:val="both"/>
              <w:rPr>
                <w:sz w:val="24"/>
                <w:szCs w:val="24"/>
              </w:rPr>
            </w:pPr>
          </w:p>
        </w:tc>
      </w:tr>
      <w:tr w:rsidR="005641D6" w:rsidTr="005641D6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’</w:t>
            </w:r>
            <w:r>
              <w:rPr>
                <w:color w:val="000000"/>
                <w:sz w:val="24"/>
                <w:szCs w:val="24"/>
              </w:rPr>
              <w:t>ятниця  о 14.30 год.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 w:rsidP="00CD64C3">
            <w:pPr>
              <w:numPr>
                <w:ilvl w:val="0"/>
                <w:numId w:val="1"/>
              </w:numPr>
              <w:ind w:left="0"/>
              <w:jc w:val="both"/>
              <w:rPr>
                <w:rFonts w:ascii="Segoe UI" w:hAnsi="Segoe UI" w:cs="Segoe UI"/>
                <w:color w:val="292B2C"/>
                <w:sz w:val="19"/>
                <w:szCs w:val="19"/>
              </w:rPr>
            </w:pPr>
            <w:r>
              <w:rPr>
                <w:sz w:val="28"/>
                <w:szCs w:val="28"/>
                <w:lang w:eastAsia="en-US"/>
              </w:rPr>
              <w:t>Засідання п</w:t>
            </w:r>
            <w:r>
              <w:rPr>
                <w:bCs/>
                <w:color w:val="292B2C"/>
                <w:sz w:val="28"/>
                <w:szCs w:val="28"/>
              </w:rPr>
              <w:t>остійної комісії  міської ради з питань житлово-комунального господарства, комунальної власності, транспорту і зв’язку та енергозбереження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roofErr w:type="spellStart"/>
            <w:r>
              <w:rPr>
                <w:sz w:val="24"/>
                <w:szCs w:val="24"/>
              </w:rPr>
              <w:t>ГорбаченкоІ.С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5641D6" w:rsidTr="005641D6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середа  о 10.00 год.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Style w:val="a6"/>
                <w:rFonts w:asciiTheme="minorHAnsi" w:hAnsiTheme="minorHAnsi" w:cstheme="minorBidi"/>
                <w:b w:val="0"/>
                <w:sz w:val="28"/>
                <w:szCs w:val="28"/>
                <w:lang w:eastAsia="en-US"/>
              </w:rPr>
              <w:t>Засідання постійної комісії міської ради</w:t>
            </w:r>
            <w:r>
              <w:rPr>
                <w:rStyle w:val="a6"/>
                <w:rFonts w:ascii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 xml:space="preserve"> з</w:t>
            </w:r>
            <w:r>
              <w:rPr>
                <w:rFonts w:ascii="Segoe UI" w:hAnsi="Segoe UI" w:cs="Segoe UI"/>
                <w:bCs/>
                <w:color w:val="292B2C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Cs/>
                <w:color w:val="292B2C"/>
                <w:sz w:val="28"/>
                <w:szCs w:val="28"/>
                <w:shd w:val="clear" w:color="auto" w:fill="FFFFFF"/>
              </w:rPr>
              <w:t>питань регулювання земельних відносин, архітектури, будівництва та охорони навколишнього середовища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pStyle w:val="a4"/>
              <w:spacing w:line="276" w:lineRule="auto"/>
            </w:pPr>
            <w:proofErr w:type="spellStart"/>
            <w:r>
              <w:t>Огієвська</w:t>
            </w:r>
            <w:proofErr w:type="spellEnd"/>
            <w:r>
              <w:t xml:space="preserve"> О.О.</w:t>
            </w:r>
          </w:p>
        </w:tc>
      </w:tr>
      <w:tr w:rsidR="005641D6" w:rsidTr="005641D6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другий та четвертий вівторок місяця  о 14.30 год.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both"/>
              <w:rPr>
                <w:rStyle w:val="a6"/>
                <w:rFonts w:asciiTheme="minorHAnsi" w:hAnsiTheme="minorHAnsi" w:cstheme="minorBidi"/>
                <w:b w:val="0"/>
                <w:sz w:val="28"/>
                <w:szCs w:val="28"/>
              </w:rPr>
            </w:pPr>
            <w:r>
              <w:rPr>
                <w:rStyle w:val="a6"/>
                <w:rFonts w:asciiTheme="minorHAnsi" w:hAnsiTheme="minorHAnsi" w:cstheme="minorBidi"/>
                <w:b w:val="0"/>
                <w:sz w:val="28"/>
                <w:szCs w:val="28"/>
                <w:lang w:eastAsia="en-US"/>
              </w:rPr>
              <w:t>Засідання постійної комісія міської ради</w:t>
            </w:r>
            <w:r>
              <w:rPr>
                <w:rStyle w:val="a6"/>
                <w:rFonts w:ascii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 </w:t>
            </w:r>
            <w:r>
              <w:rPr>
                <w:rFonts w:ascii="Segoe UI" w:hAnsi="Segoe UI" w:cs="Segoe UI"/>
                <w:b/>
                <w:bCs/>
                <w:color w:val="292B2C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bCs/>
                <w:color w:val="292B2C"/>
                <w:sz w:val="28"/>
                <w:szCs w:val="28"/>
                <w:shd w:val="clear" w:color="auto" w:fill="FFFFFF"/>
              </w:rPr>
              <w:t>питань 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</w:t>
            </w:r>
            <w:r>
              <w:rPr>
                <w:rFonts w:ascii="Segoe UI" w:hAnsi="Segoe UI" w:cs="Segoe UI"/>
                <w:b/>
                <w:bCs/>
                <w:color w:val="292B2C"/>
                <w:sz w:val="19"/>
                <w:szCs w:val="19"/>
                <w:shd w:val="clear" w:color="auto" w:fill="FFFFFF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roofErr w:type="spellStart"/>
            <w:r>
              <w:t>Огієвська</w:t>
            </w:r>
            <w:proofErr w:type="spellEnd"/>
            <w:r>
              <w:t xml:space="preserve"> О.О.</w:t>
            </w:r>
          </w:p>
        </w:tc>
      </w:tr>
      <w:tr w:rsidR="005641D6" w:rsidTr="005641D6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pStyle w:val="a3"/>
              <w:spacing w:after="0" w:afterAutospacing="0"/>
              <w:rPr>
                <w:rStyle w:val="a7"/>
                <w:bCs/>
                <w:i w:val="0"/>
                <w:sz w:val="28"/>
                <w:szCs w:val="28"/>
              </w:rPr>
            </w:pPr>
            <w:r>
              <w:rPr>
                <w:color w:val="000000"/>
              </w:rPr>
              <w:t>перший та третій вівторок місяця  о 16.00 год.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both"/>
              <w:rPr>
                <w:rStyle w:val="a6"/>
                <w:sz w:val="28"/>
                <w:szCs w:val="28"/>
              </w:rPr>
            </w:pPr>
            <w:r>
              <w:rPr>
                <w:rStyle w:val="a6"/>
                <w:rFonts w:asciiTheme="minorHAnsi" w:hAnsiTheme="minorHAnsi" w:cstheme="minorBidi"/>
                <w:b w:val="0"/>
                <w:sz w:val="28"/>
                <w:szCs w:val="28"/>
                <w:lang w:eastAsia="en-US"/>
              </w:rPr>
              <w:t>Засідання постійної комісії міської ради</w:t>
            </w:r>
            <w:r>
              <w:rPr>
                <w:rStyle w:val="a6"/>
                <w:rFonts w:ascii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 xml:space="preserve"> з питань </w:t>
            </w:r>
            <w:r>
              <w:rPr>
                <w:rStyle w:val="a6"/>
                <w:color w:val="292B2C"/>
                <w:sz w:val="28"/>
                <w:szCs w:val="28"/>
                <w:shd w:val="clear" w:color="auto" w:fill="FFFFFF"/>
              </w:rPr>
              <w:t> </w:t>
            </w:r>
            <w:r>
              <w:rPr>
                <w:bCs/>
                <w:color w:val="292B2C"/>
                <w:sz w:val="28"/>
                <w:szCs w:val="28"/>
                <w:shd w:val="clear" w:color="auto" w:fill="FFFFFF"/>
              </w:rPr>
              <w:t>освіти, охорони здоров’я, соціального захисту, культури, туризму, молодіжної політики та спорту</w:t>
            </w:r>
            <w:r>
              <w:rPr>
                <w:rStyle w:val="a6"/>
                <w:sz w:val="28"/>
                <w:szCs w:val="28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pStyle w:val="a4"/>
              <w:spacing w:line="276" w:lineRule="auto"/>
            </w:pPr>
            <w:proofErr w:type="spellStart"/>
            <w:r>
              <w:t>ГорбаченкоІ.С</w:t>
            </w:r>
            <w:proofErr w:type="spellEnd"/>
            <w:r>
              <w:t>.</w:t>
            </w:r>
          </w:p>
        </w:tc>
      </w:tr>
      <w:tr w:rsidR="005641D6" w:rsidTr="005641D6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вівторок  об 11.00 год.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pPr>
              <w:jc w:val="both"/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rFonts w:asciiTheme="minorHAnsi" w:hAnsiTheme="minorHAnsi" w:cstheme="minorBidi"/>
                <w:b w:val="0"/>
                <w:sz w:val="28"/>
                <w:szCs w:val="28"/>
                <w:lang w:eastAsia="en-US"/>
              </w:rPr>
              <w:t>Засідання постійної комісії міської ради</w:t>
            </w:r>
            <w:r>
              <w:rPr>
                <w:rStyle w:val="a6"/>
                <w:rFonts w:ascii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 питань </w:t>
            </w:r>
            <w:r>
              <w:rPr>
                <w:bCs/>
                <w:color w:val="292B2C"/>
                <w:sz w:val="28"/>
                <w:szCs w:val="28"/>
                <w:shd w:val="clear" w:color="auto" w:fill="FFFFFF"/>
              </w:rPr>
              <w:t>соціально-економічного розвитку, підприємництва, інвестиційної діяльності, бюджету та фінансів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D6" w:rsidRDefault="005641D6">
            <w:r>
              <w:t>Левчук Л.М.</w:t>
            </w:r>
          </w:p>
        </w:tc>
      </w:tr>
    </w:tbl>
    <w:p w:rsidR="005641D6" w:rsidRDefault="005641D6" w:rsidP="005641D6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641D6" w:rsidRDefault="005641D6" w:rsidP="005641D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з питань організації</w:t>
      </w:r>
    </w:p>
    <w:p w:rsidR="005641D6" w:rsidRDefault="005641D6" w:rsidP="005641D6">
      <w:pPr>
        <w:spacing w:after="0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діяльності міської ради та її виконавчого комітету                        О.ДОЛЯ</w:t>
      </w:r>
    </w:p>
    <w:p w:rsidR="005641D6" w:rsidRDefault="005641D6" w:rsidP="005641D6">
      <w:pPr>
        <w:rPr>
          <w:lang w:val="uk-UA"/>
        </w:rPr>
      </w:pPr>
    </w:p>
    <w:p w:rsidR="005641D6" w:rsidRDefault="005641D6" w:rsidP="005641D6">
      <w:pPr>
        <w:rPr>
          <w:lang w:val="uk-UA"/>
        </w:rPr>
      </w:pPr>
    </w:p>
    <w:p w:rsidR="005641D6" w:rsidRDefault="005641D6" w:rsidP="005641D6">
      <w:pPr>
        <w:rPr>
          <w:lang w:val="uk-UA"/>
        </w:rPr>
      </w:pPr>
    </w:p>
    <w:p w:rsidR="005641D6" w:rsidRDefault="005641D6" w:rsidP="005641D6">
      <w:pPr>
        <w:rPr>
          <w:lang w:val="uk-UA"/>
        </w:rPr>
      </w:pPr>
    </w:p>
    <w:p w:rsidR="005641D6" w:rsidRDefault="005641D6" w:rsidP="005641D6">
      <w:pPr>
        <w:rPr>
          <w:lang w:val="uk-UA"/>
        </w:rPr>
      </w:pPr>
    </w:p>
    <w:p w:rsidR="005641D6" w:rsidRDefault="005641D6" w:rsidP="005641D6">
      <w:pPr>
        <w:rPr>
          <w:lang w:val="uk-UA"/>
        </w:rPr>
      </w:pPr>
    </w:p>
    <w:p w:rsidR="003936B1" w:rsidRPr="005641D6" w:rsidRDefault="003936B1">
      <w:pPr>
        <w:rPr>
          <w:lang w:val="uk-UA"/>
        </w:rPr>
      </w:pPr>
    </w:p>
    <w:sectPr w:rsidR="003936B1" w:rsidRPr="00564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D1DCD"/>
    <w:multiLevelType w:val="multilevel"/>
    <w:tmpl w:val="8C18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41D6"/>
    <w:rsid w:val="003936B1"/>
    <w:rsid w:val="00564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64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564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styleId="a5">
    <w:name w:val="Table Grid"/>
    <w:basedOn w:val="a1"/>
    <w:rsid w:val="0056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641D6"/>
    <w:rPr>
      <w:b/>
      <w:bCs/>
    </w:rPr>
  </w:style>
  <w:style w:type="character" w:styleId="a7">
    <w:name w:val="Emphasis"/>
    <w:basedOn w:val="a0"/>
    <w:uiPriority w:val="20"/>
    <w:qFormat/>
    <w:rsid w:val="005641D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878</Words>
  <Characters>5006</Characters>
  <Application>Microsoft Office Word</Application>
  <DocSecurity>0</DocSecurity>
  <Lines>41</Lines>
  <Paragraphs>11</Paragraphs>
  <ScaleCrop>false</ScaleCrop>
  <Company>Grizli777</Company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2021-05-13T13:43:00Z</cp:lastPrinted>
  <dcterms:created xsi:type="dcterms:W3CDTF">2021-05-13T13:43:00Z</dcterms:created>
  <dcterms:modified xsi:type="dcterms:W3CDTF">2021-05-13T13:45:00Z</dcterms:modified>
</cp:coreProperties>
</file>