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13" w:rsidRDefault="00715C13" w:rsidP="003875CC">
      <w:pPr>
        <w:rPr>
          <w:b/>
          <w:sz w:val="28"/>
          <w:szCs w:val="28"/>
        </w:rPr>
      </w:pPr>
    </w:p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   </w:t>
      </w:r>
      <w:r w:rsidR="004E10F4">
        <w:rPr>
          <w:b/>
          <w:sz w:val="28"/>
          <w:szCs w:val="28"/>
        </w:rPr>
        <w:t xml:space="preserve">                               </w:t>
      </w:r>
      <w:r w:rsidR="004E10F4" w:rsidRPr="005C7B19">
        <w:rPr>
          <w:b/>
          <w:sz w:val="28"/>
          <w:szCs w:val="28"/>
        </w:rPr>
        <w:t xml:space="preserve">проект № </w:t>
      </w:r>
      <w:r w:rsidR="00390FB1">
        <w:rPr>
          <w:b/>
          <w:sz w:val="28"/>
          <w:szCs w:val="28"/>
        </w:rPr>
        <w:t>1033</w:t>
      </w:r>
      <w:r w:rsidR="004E10F4" w:rsidRPr="005C7B19">
        <w:rPr>
          <w:rFonts w:ascii="Calibri" w:hAnsi="Calibri"/>
          <w:b/>
          <w:sz w:val="28"/>
          <w:szCs w:val="28"/>
        </w:rPr>
        <w:t xml:space="preserve">                       </w:t>
      </w:r>
    </w:p>
    <w:p w:rsidR="003D2D0B" w:rsidRPr="00983BBD" w:rsidRDefault="009874B7" w:rsidP="004E10F4">
      <w:pPr>
        <w:ind w:left="3261"/>
        <w:rPr>
          <w:b/>
          <w:sz w:val="28"/>
          <w:szCs w:val="36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4E10F4">
        <w:rPr>
          <w:b/>
          <w:sz w:val="28"/>
          <w:szCs w:val="28"/>
        </w:rPr>
        <w:t xml:space="preserve">       </w:t>
      </w:r>
      <w:r w:rsidR="004E10F4" w:rsidRPr="005C7B19">
        <w:rPr>
          <w:b/>
          <w:sz w:val="28"/>
          <w:szCs w:val="28"/>
        </w:rPr>
        <w:t xml:space="preserve">від </w:t>
      </w:r>
      <w:r w:rsidR="00390FB1">
        <w:rPr>
          <w:b/>
          <w:sz w:val="28"/>
          <w:szCs w:val="28"/>
        </w:rPr>
        <w:t>21</w:t>
      </w:r>
      <w:r w:rsidR="004E10F4" w:rsidRPr="005C7B19">
        <w:rPr>
          <w:b/>
          <w:sz w:val="28"/>
          <w:szCs w:val="28"/>
        </w:rPr>
        <w:t xml:space="preserve">.10.2020р.   </w:t>
      </w:r>
      <w:r w:rsidR="004E10F4">
        <w:rPr>
          <w:b/>
          <w:sz w:val="28"/>
          <w:szCs w:val="28"/>
        </w:rPr>
        <w:t xml:space="preserve"> </w:t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4E10F4" w:rsidP="00932B6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     </w:t>
      </w:r>
      <w:r w:rsidR="00AA54A7">
        <w:rPr>
          <w:sz w:val="32"/>
          <w:szCs w:val="36"/>
        </w:rPr>
        <w:t xml:space="preserve"> </w:t>
      </w:r>
      <w:r w:rsidR="003D2D0B" w:rsidRPr="00551351">
        <w:rPr>
          <w:sz w:val="32"/>
          <w:szCs w:val="36"/>
        </w:rPr>
        <w:t>сесі</w:t>
      </w:r>
      <w:r w:rsidR="003D2D0B" w:rsidRPr="00932B63">
        <w:rPr>
          <w:sz w:val="32"/>
          <w:szCs w:val="36"/>
        </w:rPr>
        <w:t>я VII скликання</w:t>
      </w:r>
    </w:p>
    <w:p w:rsidR="00932B63" w:rsidRPr="00907B2A" w:rsidRDefault="00932B63" w:rsidP="00932B63">
      <w:pPr>
        <w:jc w:val="center"/>
        <w:rPr>
          <w:sz w:val="20"/>
          <w:szCs w:val="20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551351" w:rsidRDefault="00AA54A7" w:rsidP="003D2D0B">
      <w:pPr>
        <w:jc w:val="both"/>
        <w:rPr>
          <w:sz w:val="28"/>
          <w:szCs w:val="28"/>
        </w:rPr>
      </w:pPr>
      <w:r w:rsidRPr="00551351">
        <w:rPr>
          <w:sz w:val="28"/>
          <w:szCs w:val="28"/>
        </w:rPr>
        <w:t>В</w:t>
      </w:r>
      <w:r w:rsidR="003D2D0B" w:rsidRPr="00551351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4E10F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551351" w:rsidRPr="00551351">
        <w:rPr>
          <w:sz w:val="28"/>
          <w:szCs w:val="28"/>
        </w:rPr>
        <w:t>2020</w:t>
      </w:r>
      <w:r w:rsidR="00691513" w:rsidRPr="00551351">
        <w:rPr>
          <w:spacing w:val="-1"/>
          <w:sz w:val="28"/>
          <w:szCs w:val="28"/>
        </w:rPr>
        <w:t xml:space="preserve"> </w:t>
      </w:r>
      <w:r w:rsidR="006E53D7" w:rsidRPr="00551351">
        <w:rPr>
          <w:sz w:val="28"/>
          <w:szCs w:val="28"/>
        </w:rPr>
        <w:t>року</w:t>
      </w:r>
      <w:r w:rsidR="003D2D0B" w:rsidRPr="00551351">
        <w:rPr>
          <w:sz w:val="28"/>
          <w:szCs w:val="28"/>
        </w:rPr>
        <w:tab/>
      </w:r>
      <w:r w:rsidR="009A5EDF" w:rsidRPr="00551351">
        <w:rPr>
          <w:sz w:val="28"/>
          <w:szCs w:val="28"/>
        </w:rPr>
        <w:tab/>
      </w:r>
      <w:r w:rsidR="003D2D0B" w:rsidRPr="00551351">
        <w:rPr>
          <w:sz w:val="28"/>
          <w:szCs w:val="28"/>
        </w:rPr>
        <w:t>м. Ніжин</w:t>
      </w:r>
      <w:r w:rsidR="003D2D0B" w:rsidRPr="00551351">
        <w:rPr>
          <w:sz w:val="28"/>
          <w:szCs w:val="28"/>
        </w:rPr>
        <w:tab/>
        <w:t xml:space="preserve">    </w:t>
      </w:r>
      <w:r w:rsidR="00DA1753" w:rsidRPr="00551351">
        <w:rPr>
          <w:sz w:val="28"/>
          <w:szCs w:val="28"/>
        </w:rPr>
        <w:t xml:space="preserve">                        </w:t>
      </w:r>
      <w:r w:rsidR="00414BCA" w:rsidRPr="00AE1B4D">
        <w:rPr>
          <w:sz w:val="28"/>
          <w:szCs w:val="28"/>
          <w:lang w:eastAsia="en-US"/>
        </w:rPr>
        <w:t>№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6821"/>
        <w:gridCol w:w="2676"/>
      </w:tblGrid>
      <w:tr w:rsidR="003D2D0B" w:rsidRPr="006F67CD" w:rsidTr="00BD25ED">
        <w:tc>
          <w:tcPr>
            <w:tcW w:w="6821" w:type="dxa"/>
          </w:tcPr>
          <w:p w:rsidR="003F2959" w:rsidRPr="00A76621" w:rsidRDefault="00E61148" w:rsidP="00E61148">
            <w:pPr>
              <w:rPr>
                <w:sz w:val="28"/>
                <w:szCs w:val="28"/>
              </w:rPr>
            </w:pPr>
            <w:r w:rsidRPr="00A76621">
              <w:rPr>
                <w:sz w:val="28"/>
                <w:szCs w:val="28"/>
              </w:rPr>
              <w:t xml:space="preserve">Про </w:t>
            </w:r>
            <w:r w:rsidR="00467AE1">
              <w:rPr>
                <w:sz w:val="28"/>
                <w:szCs w:val="28"/>
              </w:rPr>
              <w:t>поновле</w:t>
            </w:r>
            <w:r w:rsidRPr="00A76621">
              <w:rPr>
                <w:sz w:val="28"/>
                <w:szCs w:val="28"/>
              </w:rPr>
              <w:t>ння дого</w:t>
            </w:r>
            <w:r w:rsidR="00454E04">
              <w:rPr>
                <w:sz w:val="28"/>
                <w:szCs w:val="28"/>
              </w:rPr>
              <w:t>ворів оренди земельних ділянок</w:t>
            </w:r>
          </w:p>
          <w:p w:rsidR="003D2D0B" w:rsidRPr="006F67CD" w:rsidRDefault="00E61148" w:rsidP="00E61148">
            <w:pPr>
              <w:rPr>
                <w:b/>
                <w:sz w:val="28"/>
                <w:szCs w:val="28"/>
              </w:rPr>
            </w:pPr>
            <w:r w:rsidRPr="006F67CD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6F67CD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6F67CD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AA77E0">
        <w:rPr>
          <w:sz w:val="28"/>
          <w:szCs w:val="28"/>
        </w:rPr>
        <w:t xml:space="preserve">Відповідно до статей </w:t>
      </w:r>
      <w:r w:rsidR="00AA77E0" w:rsidRPr="00AA77E0">
        <w:rPr>
          <w:sz w:val="28"/>
          <w:szCs w:val="28"/>
        </w:rPr>
        <w:t xml:space="preserve">25, 26, 50, 59, 73 </w:t>
      </w:r>
      <w:r w:rsidRPr="00AA77E0">
        <w:rPr>
          <w:sz w:val="28"/>
          <w:szCs w:val="28"/>
        </w:rPr>
        <w:t xml:space="preserve">Закону України </w:t>
      </w:r>
      <w:proofErr w:type="spellStart"/>
      <w:r w:rsidRPr="00AA77E0">
        <w:rPr>
          <w:sz w:val="28"/>
          <w:szCs w:val="28"/>
        </w:rPr>
        <w:t>“Про</w:t>
      </w:r>
      <w:proofErr w:type="spellEnd"/>
      <w:r w:rsidRPr="00AA77E0">
        <w:rPr>
          <w:sz w:val="28"/>
          <w:szCs w:val="28"/>
        </w:rPr>
        <w:t xml:space="preserve"> місцеве</w:t>
      </w:r>
      <w:r w:rsidRPr="00467457">
        <w:rPr>
          <w:sz w:val="28"/>
          <w:szCs w:val="28"/>
        </w:rPr>
        <w:t xml:space="preserve"> самоврядування в </w:t>
      </w:r>
      <w:proofErr w:type="spellStart"/>
      <w:r w:rsidRPr="00467457">
        <w:rPr>
          <w:sz w:val="28"/>
          <w:szCs w:val="28"/>
        </w:rPr>
        <w:t>Україні”</w:t>
      </w:r>
      <w:proofErr w:type="spellEnd"/>
      <w:r w:rsidRPr="00467457">
        <w:rPr>
          <w:sz w:val="28"/>
          <w:szCs w:val="28"/>
        </w:rPr>
        <w:t xml:space="preserve">, Земельного кодексу України, Податкового кодексу України, Закону України </w:t>
      </w:r>
      <w:r w:rsidR="00A76C24"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“Про</w:t>
      </w:r>
      <w:proofErr w:type="spellEnd"/>
      <w:r w:rsidRPr="00467457">
        <w:rPr>
          <w:sz w:val="28"/>
          <w:szCs w:val="28"/>
        </w:rPr>
        <w:t xml:space="preserve"> оренду </w:t>
      </w:r>
      <w:proofErr w:type="spellStart"/>
      <w:r w:rsidRPr="00467457">
        <w:rPr>
          <w:sz w:val="28"/>
          <w:szCs w:val="28"/>
        </w:rPr>
        <w:t>землі”</w:t>
      </w:r>
      <w:proofErr w:type="spellEnd"/>
      <w:r w:rsidRPr="00467457">
        <w:rPr>
          <w:sz w:val="28"/>
          <w:szCs w:val="28"/>
        </w:rPr>
        <w:t>, рішення Ніжинської міської ради від 08 липня 2015 року №</w:t>
      </w:r>
      <w:r w:rsidR="00DD51D1">
        <w:rPr>
          <w:sz w:val="28"/>
          <w:szCs w:val="28"/>
        </w:rPr>
        <w:t xml:space="preserve"> </w:t>
      </w:r>
      <w:r w:rsidRPr="00467457">
        <w:rPr>
          <w:sz w:val="28"/>
          <w:szCs w:val="28"/>
        </w:rPr>
        <w:t xml:space="preserve">6-69/2015 </w:t>
      </w:r>
      <w:proofErr w:type="spellStart"/>
      <w:r w:rsidRPr="00467457">
        <w:rPr>
          <w:sz w:val="28"/>
          <w:szCs w:val="28"/>
        </w:rPr>
        <w:t>“</w:t>
      </w:r>
      <w:r w:rsidRPr="00467457">
        <w:rPr>
          <w:rStyle w:val="a9"/>
          <w:b w:val="0"/>
          <w:sz w:val="28"/>
          <w:szCs w:val="28"/>
        </w:rPr>
        <w:t>Про</w:t>
      </w:r>
      <w:proofErr w:type="spellEnd"/>
      <w:r w:rsidRPr="00467457">
        <w:rPr>
          <w:rStyle w:val="a9"/>
          <w:b w:val="0"/>
          <w:sz w:val="28"/>
          <w:szCs w:val="28"/>
        </w:rPr>
        <w:t xml:space="preserve"> затвердження місцевих </w:t>
      </w:r>
      <w:proofErr w:type="spellStart"/>
      <w:r w:rsidRPr="00467457">
        <w:rPr>
          <w:rStyle w:val="a9"/>
          <w:b w:val="0"/>
          <w:sz w:val="28"/>
          <w:szCs w:val="28"/>
        </w:rPr>
        <w:t>податків”</w:t>
      </w:r>
      <w:proofErr w:type="spellEnd"/>
      <w:r w:rsidRPr="00467457">
        <w:rPr>
          <w:rStyle w:val="a9"/>
          <w:b w:val="0"/>
          <w:sz w:val="28"/>
          <w:szCs w:val="28"/>
        </w:rPr>
        <w:t xml:space="preserve"> (із змін</w:t>
      </w:r>
      <w:r w:rsidR="00620B0F"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Регламентy</w:t>
      </w:r>
      <w:proofErr w:type="spellEnd"/>
      <w:r w:rsidRPr="00467457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 xml:space="preserve">розглянувши клопотання </w:t>
      </w:r>
      <w:r w:rsidR="00C749AA">
        <w:rPr>
          <w:sz w:val="28"/>
          <w:szCs w:val="28"/>
        </w:rPr>
        <w:t xml:space="preserve"> </w:t>
      </w:r>
      <w:r w:rsidR="00FC6576">
        <w:rPr>
          <w:sz w:val="28"/>
          <w:szCs w:val="28"/>
        </w:rPr>
        <w:t>фізичних осіб</w:t>
      </w:r>
      <w:r w:rsidRPr="00467457">
        <w:rPr>
          <w:sz w:val="28"/>
          <w:szCs w:val="28"/>
        </w:rPr>
        <w:t>, міська рада вирішила:</w:t>
      </w:r>
    </w:p>
    <w:p w:rsidR="0013758F" w:rsidRPr="001B42C9" w:rsidRDefault="0013758F" w:rsidP="0013758F">
      <w:pPr>
        <w:ind w:firstLine="709"/>
        <w:jc w:val="both"/>
        <w:rPr>
          <w:rFonts w:eastAsia="Arial"/>
          <w:sz w:val="28"/>
          <w:szCs w:val="28"/>
        </w:rPr>
      </w:pPr>
      <w:r w:rsidRPr="0013758F">
        <w:rPr>
          <w:b/>
          <w:sz w:val="28"/>
          <w:szCs w:val="28"/>
        </w:rPr>
        <w:t xml:space="preserve">1. </w:t>
      </w:r>
      <w:r w:rsidRPr="00D46603">
        <w:rPr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</w:t>
      </w:r>
      <w:r w:rsidR="00E15F55">
        <w:rPr>
          <w:rFonts w:eastAsia="Arial"/>
          <w:color w:val="000000"/>
          <w:sz w:val="28"/>
          <w:szCs w:val="28"/>
        </w:rPr>
        <w:t xml:space="preserve">                      </w:t>
      </w:r>
      <w:r w:rsidRPr="001B42C9">
        <w:rPr>
          <w:rFonts w:eastAsia="Arial"/>
          <w:color w:val="000000"/>
          <w:sz w:val="28"/>
          <w:szCs w:val="28"/>
        </w:rPr>
        <w:t xml:space="preserve">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на 3 (три) роки </w:t>
      </w:r>
      <w:r w:rsidRPr="001B42C9">
        <w:rPr>
          <w:sz w:val="28"/>
          <w:szCs w:val="28"/>
        </w:rPr>
        <w:t xml:space="preserve">фізичній особі-підприємцю </w:t>
      </w:r>
      <w:r w:rsidR="00C749AA">
        <w:rPr>
          <w:sz w:val="28"/>
          <w:szCs w:val="28"/>
        </w:rPr>
        <w:t xml:space="preserve">                                </w:t>
      </w:r>
      <w:proofErr w:type="spellStart"/>
      <w:r w:rsidR="00DB4D08">
        <w:rPr>
          <w:sz w:val="28"/>
          <w:szCs w:val="28"/>
        </w:rPr>
        <w:t>К</w:t>
      </w:r>
      <w:r w:rsidR="005043FA">
        <w:rPr>
          <w:sz w:val="28"/>
          <w:szCs w:val="28"/>
        </w:rPr>
        <w:t>устову</w:t>
      </w:r>
      <w:proofErr w:type="spellEnd"/>
      <w:r w:rsidR="00DB4D08">
        <w:rPr>
          <w:sz w:val="28"/>
          <w:szCs w:val="28"/>
        </w:rPr>
        <w:t xml:space="preserve"> Олександру</w:t>
      </w:r>
      <w:r w:rsidR="00E37237">
        <w:rPr>
          <w:sz w:val="28"/>
          <w:szCs w:val="28"/>
        </w:rPr>
        <w:t xml:space="preserve"> </w:t>
      </w:r>
      <w:r w:rsidR="00DB4D08">
        <w:rPr>
          <w:sz w:val="28"/>
          <w:szCs w:val="28"/>
        </w:rPr>
        <w:t xml:space="preserve"> Михайловичу</w:t>
      </w:r>
      <w:r w:rsidR="005043FA"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 на земельну ділянку площею 0,00</w:t>
      </w:r>
      <w:r w:rsidR="005043FA">
        <w:rPr>
          <w:sz w:val="28"/>
          <w:szCs w:val="28"/>
        </w:rPr>
        <w:t>23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>за адресою: м.</w:t>
      </w:r>
      <w:r w:rsidR="00504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Ніжин, </w:t>
      </w:r>
      <w:r w:rsidRPr="001B42C9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="005043FA">
        <w:rPr>
          <w:sz w:val="28"/>
          <w:szCs w:val="28"/>
        </w:rPr>
        <w:t>Богуна</w:t>
      </w:r>
      <w:r>
        <w:rPr>
          <w:sz w:val="28"/>
          <w:szCs w:val="28"/>
        </w:rPr>
        <w:t xml:space="preserve">, </w:t>
      </w:r>
      <w:r w:rsidR="007169D2">
        <w:rPr>
          <w:sz w:val="28"/>
          <w:szCs w:val="28"/>
        </w:rPr>
        <w:t>2,</w:t>
      </w:r>
      <w:r w:rsidRPr="001B42C9">
        <w:rPr>
          <w:sz w:val="28"/>
          <w:szCs w:val="28"/>
        </w:rPr>
        <w:t xml:space="preserve"> кадастровий номер 7410400000:0</w:t>
      </w:r>
      <w:r w:rsidR="007169D2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7169D2">
        <w:rPr>
          <w:sz w:val="28"/>
          <w:szCs w:val="28"/>
        </w:rPr>
        <w:t>1</w:t>
      </w:r>
      <w:r>
        <w:rPr>
          <w:sz w:val="28"/>
          <w:szCs w:val="28"/>
        </w:rPr>
        <w:t>0:00</w:t>
      </w:r>
      <w:r w:rsidR="007169D2">
        <w:rPr>
          <w:sz w:val="28"/>
          <w:szCs w:val="28"/>
        </w:rPr>
        <w:t xml:space="preserve">48 </w:t>
      </w:r>
      <w:r w:rsidRPr="001B42C9">
        <w:rPr>
          <w:sz w:val="28"/>
          <w:szCs w:val="28"/>
        </w:rPr>
        <w:t xml:space="preserve">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(кіоску) шляхом укладання договору оренди на новий строк.</w:t>
      </w:r>
    </w:p>
    <w:p w:rsidR="0013758F" w:rsidRPr="001B42C9" w:rsidRDefault="00876DE9" w:rsidP="0013758F">
      <w:pPr>
        <w:ind w:firstLine="709"/>
        <w:jc w:val="both"/>
        <w:rPr>
          <w:rStyle w:val="af2"/>
          <w:i w:val="0"/>
          <w:color w:val="000000"/>
        </w:rPr>
      </w:pPr>
      <w:r>
        <w:rPr>
          <w:rStyle w:val="af2"/>
          <w:rFonts w:eastAsia="Arial"/>
          <w:i w:val="0"/>
          <w:sz w:val="28"/>
          <w:szCs w:val="28"/>
        </w:rPr>
        <w:t>1</w:t>
      </w:r>
      <w:r w:rsidR="0013758F" w:rsidRPr="007A75ED">
        <w:rPr>
          <w:rStyle w:val="af2"/>
          <w:rFonts w:eastAsia="Arial"/>
          <w:i w:val="0"/>
          <w:sz w:val="28"/>
          <w:szCs w:val="28"/>
        </w:rPr>
        <w:t>.1. На підставі ч.2</w:t>
      </w:r>
      <w:r w:rsidR="0013758F" w:rsidRPr="00666359">
        <w:rPr>
          <w:rStyle w:val="af2"/>
          <w:rFonts w:eastAsia="Arial"/>
          <w:sz w:val="28"/>
          <w:szCs w:val="28"/>
        </w:rPr>
        <w:t xml:space="preserve"> </w:t>
      </w:r>
      <w:r w:rsidR="0013758F" w:rsidRPr="001B42C9">
        <w:rPr>
          <w:rFonts w:eastAsia="Arial"/>
          <w:sz w:val="28"/>
          <w:szCs w:val="28"/>
        </w:rPr>
        <w:t>ст.126¹ Земельного кодексу України</w:t>
      </w:r>
      <w:r w:rsidR="00BE3625">
        <w:rPr>
          <w:rFonts w:eastAsia="Arial"/>
          <w:sz w:val="28"/>
          <w:szCs w:val="28"/>
        </w:rPr>
        <w:t>,</w:t>
      </w:r>
      <w:r w:rsidR="0013758F" w:rsidRPr="001B42C9">
        <w:rPr>
          <w:rFonts w:eastAsia="Arial"/>
          <w:sz w:val="28"/>
          <w:szCs w:val="28"/>
        </w:rPr>
        <w:t xml:space="preserve"> </w:t>
      </w:r>
      <w:r w:rsidR="0013758F" w:rsidRPr="001B42C9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13758F" w:rsidRPr="001B42C9" w:rsidRDefault="00876DE9" w:rsidP="0013758F">
      <w:pPr>
        <w:ind w:firstLine="709"/>
        <w:jc w:val="both"/>
      </w:pPr>
      <w:r>
        <w:rPr>
          <w:sz w:val="28"/>
          <w:szCs w:val="28"/>
        </w:rPr>
        <w:t>1</w:t>
      </w:r>
      <w:r w:rsidR="0013758F" w:rsidRPr="001B42C9">
        <w:rPr>
          <w:sz w:val="28"/>
          <w:szCs w:val="28"/>
        </w:rPr>
        <w:t xml:space="preserve">.2. Фізичній особі-підприємцю </w:t>
      </w:r>
      <w:proofErr w:type="spellStart"/>
      <w:r w:rsidR="003F46FE">
        <w:rPr>
          <w:sz w:val="28"/>
          <w:szCs w:val="28"/>
        </w:rPr>
        <w:t>Кустову</w:t>
      </w:r>
      <w:proofErr w:type="spellEnd"/>
      <w:r w:rsidR="003F46FE">
        <w:rPr>
          <w:sz w:val="28"/>
          <w:szCs w:val="28"/>
        </w:rPr>
        <w:t xml:space="preserve"> Олександру  Михайловичу</w:t>
      </w:r>
      <w:r w:rsidR="003F46FE" w:rsidRPr="001B42C9">
        <w:rPr>
          <w:sz w:val="28"/>
          <w:szCs w:val="28"/>
        </w:rPr>
        <w:t xml:space="preserve"> </w:t>
      </w:r>
      <w:r w:rsidR="0013758F" w:rsidRPr="001B42C9">
        <w:rPr>
          <w:sz w:val="28"/>
          <w:szCs w:val="28"/>
        </w:rPr>
        <w:t>заключити договір оренди земельної ділянки площею 0,00</w:t>
      </w:r>
      <w:r w:rsidR="003F46FE">
        <w:rPr>
          <w:sz w:val="28"/>
          <w:szCs w:val="28"/>
        </w:rPr>
        <w:t>23</w:t>
      </w:r>
      <w:r w:rsidR="0013758F" w:rsidRPr="001B42C9">
        <w:rPr>
          <w:sz w:val="28"/>
          <w:szCs w:val="28"/>
        </w:rPr>
        <w:t xml:space="preserve"> га </w:t>
      </w:r>
      <w:r w:rsidR="007A75ED">
        <w:rPr>
          <w:sz w:val="28"/>
          <w:szCs w:val="28"/>
        </w:rPr>
        <w:t xml:space="preserve">за адресою: </w:t>
      </w:r>
      <w:proofErr w:type="spellStart"/>
      <w:r w:rsidR="007A75ED">
        <w:rPr>
          <w:sz w:val="28"/>
          <w:szCs w:val="28"/>
        </w:rPr>
        <w:t>м.Ніжин</w:t>
      </w:r>
      <w:proofErr w:type="spellEnd"/>
      <w:r w:rsidR="007A75ED">
        <w:rPr>
          <w:sz w:val="28"/>
          <w:szCs w:val="28"/>
        </w:rPr>
        <w:t xml:space="preserve">, </w:t>
      </w:r>
      <w:r w:rsidR="007A75ED" w:rsidRPr="001B42C9">
        <w:rPr>
          <w:sz w:val="28"/>
          <w:szCs w:val="28"/>
        </w:rPr>
        <w:t>вул.</w:t>
      </w:r>
      <w:r w:rsidR="007A75ED">
        <w:rPr>
          <w:sz w:val="28"/>
          <w:szCs w:val="28"/>
        </w:rPr>
        <w:t xml:space="preserve"> </w:t>
      </w:r>
      <w:r w:rsidR="003F46FE">
        <w:rPr>
          <w:sz w:val="28"/>
          <w:szCs w:val="28"/>
        </w:rPr>
        <w:t>Богуна, 2</w:t>
      </w:r>
      <w:r w:rsidR="0013758F" w:rsidRPr="001B42C9">
        <w:rPr>
          <w:sz w:val="28"/>
          <w:szCs w:val="28"/>
        </w:rPr>
        <w:t>.</w:t>
      </w:r>
    </w:p>
    <w:p w:rsidR="0013758F" w:rsidRPr="001B42C9" w:rsidRDefault="00876DE9" w:rsidP="0013758F">
      <w:pPr>
        <w:pStyle w:val="a3"/>
        <w:rPr>
          <w:szCs w:val="28"/>
        </w:rPr>
      </w:pPr>
      <w:r>
        <w:rPr>
          <w:szCs w:val="28"/>
        </w:rPr>
        <w:t>1</w:t>
      </w:r>
      <w:r w:rsidR="0013758F" w:rsidRPr="001B42C9">
        <w:rPr>
          <w:szCs w:val="28"/>
        </w:rPr>
        <w:t>.3. Встановити орендну плату за земельну ділянку площею 0,00</w:t>
      </w:r>
      <w:r w:rsidR="0031055C">
        <w:rPr>
          <w:szCs w:val="28"/>
        </w:rPr>
        <w:t>23</w:t>
      </w:r>
      <w:r w:rsidR="0013758F" w:rsidRPr="001B42C9">
        <w:rPr>
          <w:szCs w:val="28"/>
        </w:rPr>
        <w:t xml:space="preserve"> га </w:t>
      </w:r>
      <w:r w:rsidR="007A75ED">
        <w:rPr>
          <w:szCs w:val="28"/>
        </w:rPr>
        <w:t>за адресою:</w:t>
      </w:r>
      <w:r w:rsidR="00EB69C3">
        <w:rPr>
          <w:szCs w:val="28"/>
        </w:rPr>
        <w:t xml:space="preserve"> </w:t>
      </w:r>
      <w:proofErr w:type="spellStart"/>
      <w:r w:rsidR="007A75ED">
        <w:rPr>
          <w:szCs w:val="28"/>
        </w:rPr>
        <w:t>м.Ніжин</w:t>
      </w:r>
      <w:proofErr w:type="spellEnd"/>
      <w:r w:rsidR="007A75ED">
        <w:rPr>
          <w:szCs w:val="28"/>
        </w:rPr>
        <w:t xml:space="preserve">, </w:t>
      </w:r>
      <w:r w:rsidR="007A75ED" w:rsidRPr="001B42C9">
        <w:rPr>
          <w:szCs w:val="28"/>
        </w:rPr>
        <w:t>вул.</w:t>
      </w:r>
      <w:r w:rsidR="007A75ED">
        <w:rPr>
          <w:szCs w:val="28"/>
        </w:rPr>
        <w:t xml:space="preserve"> </w:t>
      </w:r>
      <w:r w:rsidR="002221B7">
        <w:rPr>
          <w:szCs w:val="28"/>
        </w:rPr>
        <w:t xml:space="preserve">Богуна, 2  </w:t>
      </w:r>
      <w:r w:rsidR="0013758F" w:rsidRPr="001B42C9">
        <w:rPr>
          <w:szCs w:val="28"/>
        </w:rPr>
        <w:t>на рівні дев’яти відсотків від нормативної грошової оцінки земельної ділянки за один рік</w:t>
      </w:r>
      <w:r w:rsidR="0031055C">
        <w:rPr>
          <w:szCs w:val="28"/>
        </w:rPr>
        <w:t>.</w:t>
      </w:r>
    </w:p>
    <w:p w:rsidR="0013758F" w:rsidRPr="00317D60" w:rsidRDefault="00876DE9" w:rsidP="0013758F">
      <w:pPr>
        <w:pStyle w:val="a3"/>
        <w:rPr>
          <w:szCs w:val="28"/>
        </w:rPr>
      </w:pPr>
      <w:r>
        <w:rPr>
          <w:szCs w:val="28"/>
        </w:rPr>
        <w:t>1.</w:t>
      </w:r>
      <w:r w:rsidR="0013758F" w:rsidRPr="001B42C9">
        <w:rPr>
          <w:szCs w:val="28"/>
        </w:rPr>
        <w:t xml:space="preserve">4. Фізичній особі-підприємцю </w:t>
      </w:r>
      <w:proofErr w:type="spellStart"/>
      <w:r w:rsidR="002221B7">
        <w:rPr>
          <w:szCs w:val="28"/>
        </w:rPr>
        <w:t>Кустову</w:t>
      </w:r>
      <w:proofErr w:type="spellEnd"/>
      <w:r w:rsidR="002221B7">
        <w:rPr>
          <w:szCs w:val="28"/>
        </w:rPr>
        <w:t xml:space="preserve"> Олександру  Михайловичу</w:t>
      </w:r>
      <w:r w:rsidR="002221B7" w:rsidRPr="001B42C9">
        <w:rPr>
          <w:szCs w:val="28"/>
        </w:rPr>
        <w:t xml:space="preserve"> </w:t>
      </w:r>
      <w:r w:rsidR="0013758F" w:rsidRPr="001B42C9">
        <w:rPr>
          <w:szCs w:val="28"/>
        </w:rPr>
        <w:t xml:space="preserve">у трьохмісячний термін зареєструвати договір </w:t>
      </w:r>
      <w:r w:rsidR="0013758F" w:rsidRPr="00317D60">
        <w:rPr>
          <w:szCs w:val="28"/>
        </w:rPr>
        <w:t>оренди земельної ділянки площею 0,00</w:t>
      </w:r>
      <w:r w:rsidR="009C377E">
        <w:rPr>
          <w:szCs w:val="28"/>
        </w:rPr>
        <w:t>23</w:t>
      </w:r>
      <w:r w:rsidR="0013758F" w:rsidRPr="00317D60">
        <w:rPr>
          <w:szCs w:val="28"/>
        </w:rPr>
        <w:t xml:space="preserve"> га </w:t>
      </w:r>
      <w:r w:rsidR="007A75ED" w:rsidRPr="00317D60">
        <w:rPr>
          <w:szCs w:val="28"/>
        </w:rPr>
        <w:t xml:space="preserve">за адресою: </w:t>
      </w:r>
      <w:proofErr w:type="spellStart"/>
      <w:r w:rsidR="007A75ED" w:rsidRPr="00317D60">
        <w:rPr>
          <w:szCs w:val="28"/>
        </w:rPr>
        <w:t>м.Ніжин</w:t>
      </w:r>
      <w:proofErr w:type="spellEnd"/>
      <w:r w:rsidR="007A75ED" w:rsidRPr="00317D60">
        <w:rPr>
          <w:szCs w:val="28"/>
        </w:rPr>
        <w:t xml:space="preserve">, вул. </w:t>
      </w:r>
      <w:r w:rsidR="002221B7">
        <w:rPr>
          <w:szCs w:val="28"/>
        </w:rPr>
        <w:t>Богуна, 2</w:t>
      </w:r>
      <w:r w:rsidR="0013758F" w:rsidRPr="00317D60">
        <w:rPr>
          <w:szCs w:val="28"/>
        </w:rPr>
        <w:t xml:space="preserve">. </w:t>
      </w:r>
    </w:p>
    <w:p w:rsidR="0013758F" w:rsidRPr="00317D60" w:rsidRDefault="00876DE9" w:rsidP="0013758F">
      <w:pPr>
        <w:ind w:firstLine="709"/>
        <w:jc w:val="both"/>
        <w:rPr>
          <w:sz w:val="28"/>
          <w:szCs w:val="28"/>
        </w:rPr>
      </w:pPr>
      <w:r>
        <w:rPr>
          <w:rStyle w:val="af2"/>
          <w:rFonts w:eastAsia="Arial"/>
          <w:i w:val="0"/>
          <w:color w:val="000000"/>
          <w:sz w:val="28"/>
          <w:szCs w:val="28"/>
        </w:rPr>
        <w:t>1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.5. Для проведення державної реєстрації права оренди земельної ділянки припинити договір оренди від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04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ли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>пня 201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6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року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,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укладений між Ніжинською 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lastRenderedPageBreak/>
        <w:t>міською радою та</w:t>
      </w:r>
      <w:r w:rsidR="0013758F" w:rsidRPr="00317D60">
        <w:rPr>
          <w:rStyle w:val="af2"/>
          <w:rFonts w:eastAsia="Arial"/>
          <w:color w:val="000000"/>
          <w:sz w:val="28"/>
          <w:szCs w:val="28"/>
        </w:rPr>
        <w:t xml:space="preserve"> </w:t>
      </w:r>
      <w:r w:rsidR="0013758F" w:rsidRPr="00317D60">
        <w:rPr>
          <w:sz w:val="28"/>
          <w:szCs w:val="28"/>
        </w:rPr>
        <w:t xml:space="preserve">фізичною особою-підприємцем </w:t>
      </w:r>
      <w:proofErr w:type="spellStart"/>
      <w:r w:rsidR="009E1062">
        <w:rPr>
          <w:sz w:val="28"/>
          <w:szCs w:val="28"/>
        </w:rPr>
        <w:t>Кустовим</w:t>
      </w:r>
      <w:proofErr w:type="spellEnd"/>
      <w:r w:rsidR="009E1062">
        <w:rPr>
          <w:sz w:val="28"/>
          <w:szCs w:val="28"/>
        </w:rPr>
        <w:t xml:space="preserve"> Олександром  Михайловичем </w:t>
      </w:r>
      <w:r w:rsidR="009E1062" w:rsidRPr="001B42C9">
        <w:rPr>
          <w:sz w:val="28"/>
          <w:szCs w:val="28"/>
        </w:rPr>
        <w:t xml:space="preserve"> 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на підставі рішення Ніжинської міської ради від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30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 xml:space="preserve">травня </w:t>
      </w:r>
      <w:r w:rsidR="00C06059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201</w:t>
      </w:r>
      <w:r w:rsidR="000C14E4">
        <w:rPr>
          <w:rStyle w:val="af2"/>
          <w:rFonts w:eastAsia="Arial"/>
          <w:i w:val="0"/>
          <w:color w:val="000000"/>
          <w:sz w:val="28"/>
          <w:szCs w:val="28"/>
        </w:rPr>
        <w:t>6</w:t>
      </w:r>
      <w:r w:rsidR="0013758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 року</w:t>
      </w:r>
      <w:r w:rsidR="0013758F" w:rsidRPr="00317D60">
        <w:rPr>
          <w:rStyle w:val="af2"/>
          <w:rFonts w:eastAsia="Arial"/>
          <w:color w:val="000000"/>
          <w:sz w:val="28"/>
          <w:szCs w:val="28"/>
        </w:rPr>
        <w:t xml:space="preserve"> </w:t>
      </w:r>
      <w:r w:rsidR="000C14E4">
        <w:rPr>
          <w:sz w:val="28"/>
          <w:szCs w:val="28"/>
        </w:rPr>
        <w:t>№ 11</w:t>
      </w:r>
      <w:r w:rsidR="00317D60" w:rsidRPr="00317D60">
        <w:rPr>
          <w:sz w:val="28"/>
          <w:szCs w:val="28"/>
        </w:rPr>
        <w:t>-</w:t>
      </w:r>
      <w:r w:rsidR="000C14E4">
        <w:rPr>
          <w:sz w:val="28"/>
          <w:szCs w:val="28"/>
        </w:rPr>
        <w:t>11</w:t>
      </w:r>
      <w:r w:rsidR="00317D60" w:rsidRPr="00317D60">
        <w:rPr>
          <w:sz w:val="28"/>
          <w:szCs w:val="28"/>
        </w:rPr>
        <w:t>/</w:t>
      </w:r>
      <w:r w:rsidR="00317D60" w:rsidRPr="00454E04">
        <w:rPr>
          <w:sz w:val="28"/>
          <w:szCs w:val="28"/>
        </w:rPr>
        <w:t>201</w:t>
      </w:r>
      <w:r w:rsidR="000C14E4" w:rsidRPr="00454E04">
        <w:rPr>
          <w:sz w:val="28"/>
          <w:szCs w:val="28"/>
        </w:rPr>
        <w:t>6</w:t>
      </w:r>
      <w:r w:rsidR="00317D60" w:rsidRPr="00454E04">
        <w:rPr>
          <w:rStyle w:val="a9"/>
          <w:rFonts w:eastAsia="Arial"/>
          <w:sz w:val="28"/>
          <w:szCs w:val="28"/>
        </w:rPr>
        <w:t xml:space="preserve"> </w:t>
      </w:r>
      <w:r w:rsidR="00455165" w:rsidRPr="00454E04">
        <w:rPr>
          <w:rStyle w:val="a9"/>
          <w:rFonts w:eastAsia="Arial"/>
          <w:sz w:val="28"/>
          <w:szCs w:val="28"/>
        </w:rPr>
        <w:t xml:space="preserve"> </w:t>
      </w:r>
      <w:r w:rsidR="0013758F" w:rsidRPr="00454E04">
        <w:rPr>
          <w:rStyle w:val="af2"/>
          <w:rFonts w:eastAsia="Arial"/>
          <w:sz w:val="28"/>
          <w:szCs w:val="28"/>
        </w:rPr>
        <w:t>«</w:t>
      </w:r>
      <w:r w:rsidR="00317D60" w:rsidRPr="00454E04">
        <w:rPr>
          <w:sz w:val="28"/>
          <w:szCs w:val="28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</w:t>
      </w:r>
      <w:r w:rsidR="005C70B5" w:rsidRPr="00454E04">
        <w:rPr>
          <w:sz w:val="28"/>
          <w:szCs w:val="28"/>
        </w:rPr>
        <w:t xml:space="preserve"> суб’єктам господарювання фізичним особам</w:t>
      </w:r>
      <w:r w:rsidR="0013758F" w:rsidRPr="00454E04">
        <w:rPr>
          <w:rStyle w:val="af2"/>
          <w:rFonts w:eastAsia="Arial"/>
          <w:sz w:val="28"/>
          <w:szCs w:val="28"/>
        </w:rPr>
        <w:t>»</w:t>
      </w:r>
      <w:r w:rsidR="005C6493" w:rsidRPr="00454E04">
        <w:rPr>
          <w:rStyle w:val="af2"/>
          <w:rFonts w:eastAsia="Arial"/>
          <w:sz w:val="28"/>
          <w:szCs w:val="28"/>
        </w:rPr>
        <w:t xml:space="preserve"> (</w:t>
      </w:r>
      <w:r w:rsidR="0013758F" w:rsidRPr="00317D60">
        <w:rPr>
          <w:sz w:val="28"/>
          <w:szCs w:val="28"/>
        </w:rPr>
        <w:t>номер запису про інше речове</w:t>
      </w:r>
      <w:r w:rsidR="000B3497">
        <w:rPr>
          <w:sz w:val="28"/>
          <w:szCs w:val="28"/>
        </w:rPr>
        <w:t xml:space="preserve"> право</w:t>
      </w:r>
      <w:r w:rsidR="0013758F" w:rsidRPr="00317D60">
        <w:rPr>
          <w:sz w:val="28"/>
          <w:szCs w:val="28"/>
        </w:rPr>
        <w:t xml:space="preserve">: </w:t>
      </w:r>
      <w:r w:rsidR="00525A39">
        <w:rPr>
          <w:sz w:val="28"/>
          <w:szCs w:val="28"/>
        </w:rPr>
        <w:t>15353254</w:t>
      </w:r>
      <w:r w:rsidR="0013758F" w:rsidRPr="00317D60">
        <w:rPr>
          <w:sz w:val="28"/>
          <w:szCs w:val="28"/>
        </w:rPr>
        <w:t xml:space="preserve">). </w:t>
      </w:r>
    </w:p>
    <w:p w:rsidR="0013758F" w:rsidRDefault="00876DE9" w:rsidP="00137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 xml:space="preserve">.6. При невиконанні підпункту </w:t>
      </w:r>
      <w:r w:rsidR="008324F1"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 xml:space="preserve">.2 та </w:t>
      </w:r>
      <w:r w:rsidR="008324F1"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>.</w:t>
      </w:r>
      <w:r w:rsidR="002E12FB">
        <w:rPr>
          <w:sz w:val="28"/>
          <w:szCs w:val="28"/>
        </w:rPr>
        <w:t>4</w:t>
      </w:r>
      <w:r w:rsidR="0013758F" w:rsidRPr="00317D60">
        <w:rPr>
          <w:sz w:val="28"/>
          <w:szCs w:val="28"/>
        </w:rPr>
        <w:t xml:space="preserve"> пункт </w:t>
      </w:r>
      <w:r w:rsidR="008324F1">
        <w:rPr>
          <w:sz w:val="28"/>
          <w:szCs w:val="28"/>
        </w:rPr>
        <w:t>1</w:t>
      </w:r>
      <w:r w:rsidR="0013758F" w:rsidRPr="00317D60">
        <w:rPr>
          <w:sz w:val="28"/>
          <w:szCs w:val="28"/>
        </w:rPr>
        <w:t xml:space="preserve"> з відповідними підпунктами втрачає чинність</w:t>
      </w:r>
      <w:r w:rsidR="00F44C79">
        <w:rPr>
          <w:sz w:val="28"/>
          <w:szCs w:val="28"/>
        </w:rPr>
        <w:t>.</w:t>
      </w:r>
    </w:p>
    <w:p w:rsidR="00B475D3" w:rsidRPr="00317D60" w:rsidRDefault="00B475D3" w:rsidP="0013758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7D44EF" w:rsidRPr="001B42C9" w:rsidRDefault="007D44EF" w:rsidP="007D44EF">
      <w:pPr>
        <w:ind w:firstLine="709"/>
        <w:jc w:val="both"/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>2</w:t>
      </w:r>
      <w:r w:rsidRPr="0013758F">
        <w:rPr>
          <w:b/>
          <w:sz w:val="28"/>
          <w:szCs w:val="28"/>
        </w:rPr>
        <w:t xml:space="preserve">. </w:t>
      </w:r>
      <w:r w:rsidRPr="00D46603">
        <w:rPr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</w:t>
      </w:r>
      <w:r w:rsidR="00E15F55">
        <w:rPr>
          <w:rFonts w:eastAsia="Arial"/>
          <w:color w:val="000000"/>
          <w:sz w:val="28"/>
          <w:szCs w:val="28"/>
        </w:rPr>
        <w:t xml:space="preserve">                    </w:t>
      </w:r>
      <w:r w:rsidRPr="001B42C9">
        <w:rPr>
          <w:rFonts w:eastAsia="Arial"/>
          <w:color w:val="000000"/>
          <w:sz w:val="28"/>
          <w:szCs w:val="28"/>
        </w:rPr>
        <w:t xml:space="preserve">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на </w:t>
      </w:r>
      <w:r w:rsidR="006A70C5">
        <w:rPr>
          <w:rFonts w:eastAsia="Arial"/>
          <w:color w:val="000000"/>
          <w:sz w:val="28"/>
          <w:szCs w:val="28"/>
        </w:rPr>
        <w:t>5</w:t>
      </w:r>
      <w:r w:rsidRPr="001B42C9">
        <w:rPr>
          <w:rFonts w:eastAsia="Arial"/>
          <w:color w:val="000000"/>
          <w:sz w:val="28"/>
          <w:szCs w:val="28"/>
        </w:rPr>
        <w:t xml:space="preserve"> (</w:t>
      </w:r>
      <w:r w:rsidR="006A70C5">
        <w:rPr>
          <w:rFonts w:eastAsia="Arial"/>
          <w:color w:val="000000"/>
          <w:sz w:val="28"/>
          <w:szCs w:val="28"/>
        </w:rPr>
        <w:t>п’ять</w:t>
      </w:r>
      <w:r w:rsidRPr="001B42C9">
        <w:rPr>
          <w:rFonts w:eastAsia="Arial"/>
          <w:color w:val="000000"/>
          <w:sz w:val="28"/>
          <w:szCs w:val="28"/>
        </w:rPr>
        <w:t>) рок</w:t>
      </w:r>
      <w:r w:rsidR="000C7F36">
        <w:rPr>
          <w:rFonts w:eastAsia="Arial"/>
          <w:color w:val="000000"/>
          <w:sz w:val="28"/>
          <w:szCs w:val="28"/>
        </w:rPr>
        <w:t>ів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фізичній особі-підприємцю </w:t>
      </w:r>
      <w:proofErr w:type="spellStart"/>
      <w:r w:rsidR="008159FA">
        <w:rPr>
          <w:sz w:val="28"/>
          <w:szCs w:val="28"/>
        </w:rPr>
        <w:t>Лук</w:t>
      </w:r>
      <w:r w:rsidR="006A70C5">
        <w:rPr>
          <w:rFonts w:eastAsia="Arial"/>
          <w:color w:val="000000"/>
          <w:sz w:val="28"/>
          <w:szCs w:val="28"/>
        </w:rPr>
        <w:t>’</w:t>
      </w:r>
      <w:r w:rsidR="008159FA">
        <w:rPr>
          <w:sz w:val="28"/>
          <w:szCs w:val="28"/>
        </w:rPr>
        <w:t>янченко</w:t>
      </w:r>
      <w:proofErr w:type="spellEnd"/>
      <w:r w:rsidR="008159FA">
        <w:rPr>
          <w:sz w:val="28"/>
          <w:szCs w:val="28"/>
        </w:rPr>
        <w:t xml:space="preserve"> Ірині Володимирівні, </w:t>
      </w:r>
      <w:r w:rsidR="00703CB0" w:rsidRPr="001B42C9">
        <w:rPr>
          <w:sz w:val="28"/>
          <w:szCs w:val="28"/>
        </w:rPr>
        <w:t>фізичній особі-підприємцю</w:t>
      </w:r>
      <w:r w:rsidR="00703CB0">
        <w:rPr>
          <w:sz w:val="28"/>
          <w:szCs w:val="28"/>
        </w:rPr>
        <w:t xml:space="preserve"> </w:t>
      </w:r>
      <w:proofErr w:type="spellStart"/>
      <w:r w:rsidR="008159FA">
        <w:rPr>
          <w:sz w:val="28"/>
          <w:szCs w:val="28"/>
        </w:rPr>
        <w:t>Загній</w:t>
      </w:r>
      <w:proofErr w:type="spellEnd"/>
      <w:r w:rsidR="008159FA">
        <w:rPr>
          <w:sz w:val="28"/>
          <w:szCs w:val="28"/>
        </w:rPr>
        <w:t xml:space="preserve"> Володимиру Івановичу</w:t>
      </w:r>
      <w:r w:rsidRPr="001B42C9">
        <w:rPr>
          <w:sz w:val="28"/>
          <w:szCs w:val="28"/>
        </w:rPr>
        <w:t xml:space="preserve"> на земельну ділянку площею 0,00</w:t>
      </w:r>
      <w:r w:rsidR="00DA56FE">
        <w:rPr>
          <w:sz w:val="28"/>
          <w:szCs w:val="28"/>
        </w:rPr>
        <w:t>43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>за адресою: м.</w:t>
      </w:r>
      <w:r w:rsidR="00705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Ніжин, </w:t>
      </w:r>
      <w:r w:rsidRPr="001B42C9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="0070567A">
        <w:rPr>
          <w:sz w:val="28"/>
          <w:szCs w:val="28"/>
        </w:rPr>
        <w:t>Академіка Амосова</w:t>
      </w:r>
      <w:r>
        <w:rPr>
          <w:sz w:val="28"/>
          <w:szCs w:val="28"/>
        </w:rPr>
        <w:t xml:space="preserve">, </w:t>
      </w:r>
      <w:r w:rsidR="0070567A">
        <w:rPr>
          <w:sz w:val="28"/>
          <w:szCs w:val="28"/>
        </w:rPr>
        <w:t>12Д</w:t>
      </w:r>
      <w:r w:rsidR="00DA56FE">
        <w:rPr>
          <w:sz w:val="28"/>
          <w:szCs w:val="28"/>
        </w:rPr>
        <w:t>,</w:t>
      </w:r>
      <w:r w:rsidRPr="001B42C9">
        <w:rPr>
          <w:sz w:val="28"/>
          <w:szCs w:val="28"/>
        </w:rPr>
        <w:t xml:space="preserve"> кадастровий номер 7410400000:0</w:t>
      </w:r>
      <w:r w:rsidR="008D71C5">
        <w:rPr>
          <w:sz w:val="28"/>
          <w:szCs w:val="28"/>
        </w:rPr>
        <w:t>2</w:t>
      </w:r>
      <w:r>
        <w:rPr>
          <w:sz w:val="28"/>
          <w:szCs w:val="28"/>
        </w:rPr>
        <w:t>:0</w:t>
      </w:r>
      <w:r w:rsidR="008D71C5">
        <w:rPr>
          <w:sz w:val="28"/>
          <w:szCs w:val="28"/>
        </w:rPr>
        <w:t>0</w:t>
      </w:r>
      <w:r>
        <w:rPr>
          <w:sz w:val="28"/>
          <w:szCs w:val="28"/>
        </w:rPr>
        <w:t>8:00</w:t>
      </w:r>
      <w:r w:rsidR="008D71C5">
        <w:rPr>
          <w:sz w:val="28"/>
          <w:szCs w:val="28"/>
        </w:rPr>
        <w:t>55</w:t>
      </w:r>
      <w:r w:rsidR="000D4F5D">
        <w:rPr>
          <w:sz w:val="28"/>
          <w:szCs w:val="28"/>
        </w:rPr>
        <w:t>,</w:t>
      </w:r>
      <w:r w:rsidRPr="001B42C9">
        <w:rPr>
          <w:sz w:val="28"/>
          <w:szCs w:val="28"/>
        </w:rPr>
        <w:t xml:space="preserve"> для будівництва та обслуговування будівель торгівлі </w:t>
      </w:r>
      <w:r w:rsidR="0050729B"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 w:rsidR="00816B9D">
        <w:rPr>
          <w:sz w:val="28"/>
          <w:szCs w:val="28"/>
        </w:rPr>
        <w:t>павільйону</w:t>
      </w:r>
      <w:r w:rsidRPr="001B42C9">
        <w:rPr>
          <w:sz w:val="28"/>
          <w:szCs w:val="28"/>
        </w:rPr>
        <w:t>) шляхом укладання договору оренди на новий строк.</w:t>
      </w:r>
    </w:p>
    <w:p w:rsidR="007D44EF" w:rsidRPr="001B42C9" w:rsidRDefault="003848B2" w:rsidP="007D44EF">
      <w:pPr>
        <w:ind w:firstLine="709"/>
        <w:jc w:val="both"/>
        <w:rPr>
          <w:rStyle w:val="af2"/>
          <w:i w:val="0"/>
          <w:color w:val="000000"/>
        </w:rPr>
      </w:pPr>
      <w:r>
        <w:rPr>
          <w:rStyle w:val="af2"/>
          <w:rFonts w:eastAsia="Arial"/>
          <w:i w:val="0"/>
          <w:sz w:val="28"/>
          <w:szCs w:val="28"/>
        </w:rPr>
        <w:t>2</w:t>
      </w:r>
      <w:r w:rsidR="007D44EF" w:rsidRPr="007A75ED">
        <w:rPr>
          <w:rStyle w:val="af2"/>
          <w:rFonts w:eastAsia="Arial"/>
          <w:i w:val="0"/>
          <w:sz w:val="28"/>
          <w:szCs w:val="28"/>
        </w:rPr>
        <w:t>.1. На підставі ч.2</w:t>
      </w:r>
      <w:r w:rsidR="007D44EF" w:rsidRPr="00666359">
        <w:rPr>
          <w:rStyle w:val="af2"/>
          <w:rFonts w:eastAsia="Arial"/>
          <w:sz w:val="28"/>
          <w:szCs w:val="28"/>
        </w:rPr>
        <w:t xml:space="preserve"> </w:t>
      </w:r>
      <w:r w:rsidR="007D44EF" w:rsidRPr="001B42C9">
        <w:rPr>
          <w:rFonts w:eastAsia="Arial"/>
          <w:sz w:val="28"/>
          <w:szCs w:val="28"/>
        </w:rPr>
        <w:t xml:space="preserve">ст.126¹ Земельного кодексу України </w:t>
      </w:r>
      <w:r w:rsidR="007D44EF" w:rsidRPr="001B42C9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7D44EF" w:rsidRPr="001B42C9" w:rsidRDefault="003848B2" w:rsidP="007D44EF">
      <w:pPr>
        <w:ind w:firstLine="709"/>
        <w:jc w:val="both"/>
      </w:pPr>
      <w:r>
        <w:rPr>
          <w:sz w:val="28"/>
          <w:szCs w:val="28"/>
        </w:rPr>
        <w:t>2</w:t>
      </w:r>
      <w:r w:rsidR="007D44EF" w:rsidRPr="001B42C9">
        <w:rPr>
          <w:sz w:val="28"/>
          <w:szCs w:val="28"/>
        </w:rPr>
        <w:t xml:space="preserve">.2. Фізичній особі-підприємцю </w:t>
      </w:r>
      <w:proofErr w:type="spellStart"/>
      <w:r w:rsidR="00703CB0">
        <w:rPr>
          <w:sz w:val="28"/>
          <w:szCs w:val="28"/>
        </w:rPr>
        <w:t>Лук</w:t>
      </w:r>
      <w:r w:rsidR="00703CB0">
        <w:rPr>
          <w:rFonts w:eastAsia="Arial"/>
          <w:color w:val="000000"/>
          <w:sz w:val="28"/>
          <w:szCs w:val="28"/>
        </w:rPr>
        <w:t>’</w:t>
      </w:r>
      <w:r w:rsidR="00703CB0">
        <w:rPr>
          <w:sz w:val="28"/>
          <w:szCs w:val="28"/>
        </w:rPr>
        <w:t>янченко</w:t>
      </w:r>
      <w:proofErr w:type="spellEnd"/>
      <w:r w:rsidR="00703CB0">
        <w:rPr>
          <w:sz w:val="28"/>
          <w:szCs w:val="28"/>
        </w:rPr>
        <w:t xml:space="preserve"> Ірині Володимирівні, </w:t>
      </w:r>
      <w:r w:rsidR="00703CB0" w:rsidRPr="001B42C9">
        <w:rPr>
          <w:sz w:val="28"/>
          <w:szCs w:val="28"/>
        </w:rPr>
        <w:t>фізичній особі-підприємцю</w:t>
      </w:r>
      <w:r w:rsidR="00703CB0">
        <w:rPr>
          <w:sz w:val="28"/>
          <w:szCs w:val="28"/>
        </w:rPr>
        <w:t xml:space="preserve"> </w:t>
      </w:r>
      <w:proofErr w:type="spellStart"/>
      <w:r w:rsidR="00703CB0">
        <w:rPr>
          <w:sz w:val="28"/>
          <w:szCs w:val="28"/>
        </w:rPr>
        <w:t>Загній</w:t>
      </w:r>
      <w:proofErr w:type="spellEnd"/>
      <w:r w:rsidR="00703CB0">
        <w:rPr>
          <w:sz w:val="28"/>
          <w:szCs w:val="28"/>
        </w:rPr>
        <w:t xml:space="preserve"> Володимиру Івановичу</w:t>
      </w:r>
      <w:r w:rsidR="00703CB0" w:rsidRPr="001B42C9">
        <w:rPr>
          <w:sz w:val="28"/>
          <w:szCs w:val="28"/>
        </w:rPr>
        <w:t xml:space="preserve"> </w:t>
      </w:r>
      <w:r w:rsidR="007D44EF" w:rsidRPr="001B42C9">
        <w:rPr>
          <w:sz w:val="28"/>
          <w:szCs w:val="28"/>
        </w:rPr>
        <w:t>заключити договір оренди земельної ділянки площею 0,00</w:t>
      </w:r>
      <w:r w:rsidR="00703CB0">
        <w:rPr>
          <w:sz w:val="28"/>
          <w:szCs w:val="28"/>
        </w:rPr>
        <w:t>43</w:t>
      </w:r>
      <w:r w:rsidR="007D44EF" w:rsidRPr="001B42C9">
        <w:rPr>
          <w:sz w:val="28"/>
          <w:szCs w:val="28"/>
        </w:rPr>
        <w:t xml:space="preserve"> га </w:t>
      </w:r>
      <w:r w:rsidR="007D44EF">
        <w:rPr>
          <w:sz w:val="28"/>
          <w:szCs w:val="28"/>
        </w:rPr>
        <w:t>за адресою: м.</w:t>
      </w:r>
      <w:r w:rsidR="000A2FAE">
        <w:rPr>
          <w:sz w:val="28"/>
          <w:szCs w:val="28"/>
        </w:rPr>
        <w:t xml:space="preserve"> </w:t>
      </w:r>
      <w:r w:rsidR="007D44EF">
        <w:rPr>
          <w:sz w:val="28"/>
          <w:szCs w:val="28"/>
        </w:rPr>
        <w:t>Ніжин,</w:t>
      </w:r>
      <w:r w:rsidR="000A2FAE">
        <w:rPr>
          <w:sz w:val="28"/>
          <w:szCs w:val="28"/>
        </w:rPr>
        <w:t xml:space="preserve">                            </w:t>
      </w:r>
      <w:r w:rsidR="007D44EF">
        <w:rPr>
          <w:sz w:val="28"/>
          <w:szCs w:val="28"/>
        </w:rPr>
        <w:t xml:space="preserve"> </w:t>
      </w:r>
      <w:r w:rsidR="007D44EF" w:rsidRPr="001B42C9">
        <w:rPr>
          <w:sz w:val="28"/>
          <w:szCs w:val="28"/>
        </w:rPr>
        <w:t>вул.</w:t>
      </w:r>
      <w:r w:rsidR="007D44EF">
        <w:rPr>
          <w:sz w:val="28"/>
          <w:szCs w:val="28"/>
        </w:rPr>
        <w:t xml:space="preserve"> </w:t>
      </w:r>
      <w:r w:rsidR="00703CB0">
        <w:rPr>
          <w:sz w:val="28"/>
          <w:szCs w:val="28"/>
        </w:rPr>
        <w:t>Академіка Амосова, 12Д.</w:t>
      </w:r>
    </w:p>
    <w:p w:rsidR="007D44EF" w:rsidRPr="001B42C9" w:rsidRDefault="003848B2" w:rsidP="007D44EF">
      <w:pPr>
        <w:pStyle w:val="a3"/>
        <w:rPr>
          <w:szCs w:val="28"/>
        </w:rPr>
      </w:pPr>
      <w:r>
        <w:rPr>
          <w:szCs w:val="28"/>
        </w:rPr>
        <w:t>2</w:t>
      </w:r>
      <w:r w:rsidR="007D44EF" w:rsidRPr="001B42C9">
        <w:rPr>
          <w:szCs w:val="28"/>
        </w:rPr>
        <w:t>.3. Встановити орендну плату за земельну ділянку площею 0,00</w:t>
      </w:r>
      <w:r w:rsidR="00E609D5">
        <w:rPr>
          <w:szCs w:val="28"/>
        </w:rPr>
        <w:t>43</w:t>
      </w:r>
      <w:r w:rsidR="007D44EF" w:rsidRPr="001B42C9">
        <w:rPr>
          <w:szCs w:val="28"/>
        </w:rPr>
        <w:t xml:space="preserve"> га </w:t>
      </w:r>
      <w:r w:rsidR="007D44EF">
        <w:rPr>
          <w:szCs w:val="28"/>
        </w:rPr>
        <w:t>за адресою:</w:t>
      </w:r>
      <w:r w:rsidR="00AD6997">
        <w:rPr>
          <w:szCs w:val="28"/>
        </w:rPr>
        <w:t xml:space="preserve"> </w:t>
      </w:r>
      <w:r w:rsidR="007D44EF">
        <w:rPr>
          <w:szCs w:val="28"/>
        </w:rPr>
        <w:t>м.</w:t>
      </w:r>
      <w:r w:rsidR="00AD6997">
        <w:rPr>
          <w:szCs w:val="28"/>
        </w:rPr>
        <w:t xml:space="preserve"> </w:t>
      </w:r>
      <w:r w:rsidR="007D44EF">
        <w:rPr>
          <w:szCs w:val="28"/>
        </w:rPr>
        <w:t xml:space="preserve">Ніжин, </w:t>
      </w:r>
      <w:r w:rsidR="007D44EF" w:rsidRPr="001B42C9">
        <w:rPr>
          <w:szCs w:val="28"/>
        </w:rPr>
        <w:t>вул</w:t>
      </w:r>
      <w:r w:rsidR="007D44EF">
        <w:rPr>
          <w:szCs w:val="28"/>
        </w:rPr>
        <w:t>.</w:t>
      </w:r>
      <w:r w:rsidR="007D44EF" w:rsidRPr="007D44EF">
        <w:rPr>
          <w:szCs w:val="28"/>
        </w:rPr>
        <w:t xml:space="preserve"> </w:t>
      </w:r>
      <w:r w:rsidR="00AD6997">
        <w:rPr>
          <w:szCs w:val="28"/>
        </w:rPr>
        <w:t xml:space="preserve">Академіка Амосова, 12Д </w:t>
      </w:r>
      <w:r w:rsidR="007D44EF" w:rsidRPr="001B42C9">
        <w:rPr>
          <w:szCs w:val="28"/>
        </w:rPr>
        <w:t xml:space="preserve"> на рівні дев’яти відсотків від нормативної грошової оцінки земельної ділянки за один рік</w:t>
      </w:r>
    </w:p>
    <w:p w:rsidR="007D44EF" w:rsidRPr="00317D60" w:rsidRDefault="003848B2" w:rsidP="007D44EF">
      <w:pPr>
        <w:pStyle w:val="a3"/>
        <w:rPr>
          <w:szCs w:val="28"/>
        </w:rPr>
      </w:pPr>
      <w:r>
        <w:rPr>
          <w:szCs w:val="28"/>
        </w:rPr>
        <w:t>2</w:t>
      </w:r>
      <w:r w:rsidR="007D44EF">
        <w:rPr>
          <w:szCs w:val="28"/>
        </w:rPr>
        <w:t>.</w:t>
      </w:r>
      <w:r w:rsidR="007D44EF" w:rsidRPr="001B42C9">
        <w:rPr>
          <w:szCs w:val="28"/>
        </w:rPr>
        <w:t xml:space="preserve">4. Фізичній особі-підприємцю </w:t>
      </w:r>
      <w:proofErr w:type="spellStart"/>
      <w:r w:rsidR="00FE3CA6">
        <w:rPr>
          <w:szCs w:val="28"/>
        </w:rPr>
        <w:t>Лук</w:t>
      </w:r>
      <w:r w:rsidR="00FE3CA6">
        <w:rPr>
          <w:rFonts w:eastAsia="Arial"/>
          <w:color w:val="000000"/>
          <w:szCs w:val="28"/>
        </w:rPr>
        <w:t>’</w:t>
      </w:r>
      <w:r w:rsidR="00FE3CA6">
        <w:rPr>
          <w:szCs w:val="28"/>
        </w:rPr>
        <w:t>янченко</w:t>
      </w:r>
      <w:proofErr w:type="spellEnd"/>
      <w:r w:rsidR="00FE3CA6">
        <w:rPr>
          <w:szCs w:val="28"/>
        </w:rPr>
        <w:t xml:space="preserve"> Ірині Володимирівні, </w:t>
      </w:r>
      <w:r w:rsidR="00FE3CA6" w:rsidRPr="001B42C9">
        <w:rPr>
          <w:szCs w:val="28"/>
        </w:rPr>
        <w:t>фізичній особі-підприємцю</w:t>
      </w:r>
      <w:r w:rsidR="00FE3CA6">
        <w:rPr>
          <w:szCs w:val="28"/>
        </w:rPr>
        <w:t xml:space="preserve"> </w:t>
      </w:r>
      <w:proofErr w:type="spellStart"/>
      <w:r w:rsidR="00FE3CA6">
        <w:rPr>
          <w:szCs w:val="28"/>
        </w:rPr>
        <w:t>Загній</w:t>
      </w:r>
      <w:proofErr w:type="spellEnd"/>
      <w:r w:rsidR="00FE3CA6">
        <w:rPr>
          <w:szCs w:val="28"/>
        </w:rPr>
        <w:t xml:space="preserve"> Володимиру Івановичу</w:t>
      </w:r>
      <w:r w:rsidR="00FE3CA6" w:rsidRPr="001B42C9">
        <w:rPr>
          <w:szCs w:val="28"/>
        </w:rPr>
        <w:t xml:space="preserve"> </w:t>
      </w:r>
      <w:r w:rsidR="007D44EF" w:rsidRPr="001B42C9">
        <w:rPr>
          <w:szCs w:val="28"/>
        </w:rPr>
        <w:t xml:space="preserve">у трьохмісячний термін зареєструвати договір </w:t>
      </w:r>
      <w:r w:rsidR="007D44EF" w:rsidRPr="00317D60">
        <w:rPr>
          <w:szCs w:val="28"/>
        </w:rPr>
        <w:t>оренди земельної ділянки площею 0,0</w:t>
      </w:r>
      <w:r w:rsidR="003127C3">
        <w:rPr>
          <w:szCs w:val="28"/>
        </w:rPr>
        <w:t>0</w:t>
      </w:r>
      <w:r w:rsidR="003E3953">
        <w:rPr>
          <w:szCs w:val="28"/>
        </w:rPr>
        <w:t>43</w:t>
      </w:r>
      <w:r w:rsidR="007D44EF" w:rsidRPr="00317D60">
        <w:rPr>
          <w:szCs w:val="28"/>
        </w:rPr>
        <w:t xml:space="preserve"> га за адресою: м.</w:t>
      </w:r>
      <w:r w:rsidR="003E3953">
        <w:rPr>
          <w:szCs w:val="28"/>
        </w:rPr>
        <w:t xml:space="preserve"> </w:t>
      </w:r>
      <w:r w:rsidR="007D44EF" w:rsidRPr="00317D60">
        <w:rPr>
          <w:szCs w:val="28"/>
        </w:rPr>
        <w:t xml:space="preserve">Ніжин, вул. </w:t>
      </w:r>
      <w:r w:rsidR="003E3953">
        <w:rPr>
          <w:szCs w:val="28"/>
        </w:rPr>
        <w:t>Академіка Амосова, 12Д</w:t>
      </w:r>
      <w:r w:rsidR="007D44EF" w:rsidRPr="00317D60">
        <w:rPr>
          <w:szCs w:val="28"/>
        </w:rPr>
        <w:t xml:space="preserve">. </w:t>
      </w:r>
    </w:p>
    <w:p w:rsidR="007D44EF" w:rsidRPr="007D44EF" w:rsidRDefault="003848B2" w:rsidP="00A36A57">
      <w:pPr>
        <w:ind w:firstLine="709"/>
        <w:jc w:val="both"/>
        <w:rPr>
          <w:sz w:val="28"/>
          <w:szCs w:val="28"/>
        </w:rPr>
      </w:pPr>
      <w:r>
        <w:rPr>
          <w:rStyle w:val="af2"/>
          <w:rFonts w:eastAsia="Arial"/>
          <w:i w:val="0"/>
          <w:color w:val="000000"/>
          <w:sz w:val="28"/>
          <w:szCs w:val="28"/>
        </w:rPr>
        <w:t>2</w:t>
      </w:r>
      <w:r w:rsidR="007D44EF" w:rsidRPr="00317D60">
        <w:rPr>
          <w:rStyle w:val="af2"/>
          <w:rFonts w:eastAsia="Arial"/>
          <w:i w:val="0"/>
          <w:color w:val="000000"/>
          <w:sz w:val="28"/>
          <w:szCs w:val="28"/>
        </w:rPr>
        <w:t xml:space="preserve">.5. Для проведення державної реєстрації права оренди земельної ділянки 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припинити договір оренди від </w:t>
      </w:r>
      <w:r w:rsidR="00A658F0">
        <w:rPr>
          <w:rStyle w:val="af2"/>
          <w:rFonts w:eastAsia="Arial"/>
          <w:i w:val="0"/>
          <w:color w:val="000000"/>
          <w:sz w:val="28"/>
          <w:szCs w:val="28"/>
        </w:rPr>
        <w:t>30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 </w:t>
      </w:r>
      <w:r w:rsidR="00A658F0">
        <w:rPr>
          <w:rStyle w:val="af2"/>
          <w:rFonts w:eastAsia="Arial"/>
          <w:i w:val="0"/>
          <w:color w:val="000000"/>
          <w:sz w:val="28"/>
          <w:szCs w:val="28"/>
        </w:rPr>
        <w:t>травн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>я 201</w:t>
      </w:r>
      <w:r w:rsidR="00A658F0">
        <w:rPr>
          <w:rStyle w:val="af2"/>
          <w:rFonts w:eastAsia="Arial"/>
          <w:i w:val="0"/>
          <w:color w:val="000000"/>
          <w:sz w:val="28"/>
          <w:szCs w:val="28"/>
        </w:rPr>
        <w:t>7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 року</w:t>
      </w:r>
      <w:r w:rsidR="00896367">
        <w:rPr>
          <w:rStyle w:val="af2"/>
          <w:rFonts w:eastAsia="Arial"/>
          <w:i w:val="0"/>
          <w:color w:val="000000"/>
          <w:sz w:val="28"/>
          <w:szCs w:val="28"/>
        </w:rPr>
        <w:t>,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 укладений між Ніжинською міською радою та</w:t>
      </w:r>
      <w:r w:rsidR="007D44EF" w:rsidRPr="007D44EF">
        <w:rPr>
          <w:rStyle w:val="af2"/>
          <w:rFonts w:eastAsia="Arial"/>
          <w:color w:val="000000"/>
          <w:sz w:val="28"/>
          <w:szCs w:val="28"/>
        </w:rPr>
        <w:t xml:space="preserve"> </w:t>
      </w:r>
      <w:r w:rsidR="007D44EF" w:rsidRPr="007D44EF">
        <w:rPr>
          <w:sz w:val="28"/>
          <w:szCs w:val="28"/>
        </w:rPr>
        <w:t xml:space="preserve">фізичною особою-підприємцем </w:t>
      </w:r>
      <w:proofErr w:type="spellStart"/>
      <w:r w:rsidR="00896367">
        <w:rPr>
          <w:sz w:val="28"/>
          <w:szCs w:val="28"/>
        </w:rPr>
        <w:t>Лук</w:t>
      </w:r>
      <w:r w:rsidR="00896367">
        <w:rPr>
          <w:rFonts w:eastAsia="Arial"/>
          <w:color w:val="000000"/>
          <w:sz w:val="28"/>
          <w:szCs w:val="28"/>
        </w:rPr>
        <w:t>’</w:t>
      </w:r>
      <w:r w:rsidR="00896367">
        <w:rPr>
          <w:sz w:val="28"/>
          <w:szCs w:val="28"/>
        </w:rPr>
        <w:t>янченко</w:t>
      </w:r>
      <w:proofErr w:type="spellEnd"/>
      <w:r w:rsidR="00896367">
        <w:rPr>
          <w:sz w:val="28"/>
          <w:szCs w:val="28"/>
        </w:rPr>
        <w:t xml:space="preserve"> Іриною Володимирівною, </w:t>
      </w:r>
      <w:r w:rsidR="00896367" w:rsidRPr="001B42C9">
        <w:rPr>
          <w:sz w:val="28"/>
          <w:szCs w:val="28"/>
        </w:rPr>
        <w:t>фізичн</w:t>
      </w:r>
      <w:r w:rsidR="00896367">
        <w:rPr>
          <w:sz w:val="28"/>
          <w:szCs w:val="28"/>
        </w:rPr>
        <w:t>ою</w:t>
      </w:r>
      <w:r w:rsidR="00896367" w:rsidRPr="001B42C9">
        <w:rPr>
          <w:sz w:val="28"/>
          <w:szCs w:val="28"/>
        </w:rPr>
        <w:t xml:space="preserve"> особ</w:t>
      </w:r>
      <w:r w:rsidR="00896367">
        <w:rPr>
          <w:sz w:val="28"/>
          <w:szCs w:val="28"/>
        </w:rPr>
        <w:t xml:space="preserve">ою-підприємцем </w:t>
      </w:r>
      <w:proofErr w:type="spellStart"/>
      <w:r w:rsidR="00896367">
        <w:rPr>
          <w:sz w:val="28"/>
          <w:szCs w:val="28"/>
        </w:rPr>
        <w:t>Загній</w:t>
      </w:r>
      <w:proofErr w:type="spellEnd"/>
      <w:r w:rsidR="00896367">
        <w:rPr>
          <w:sz w:val="28"/>
          <w:szCs w:val="28"/>
        </w:rPr>
        <w:t xml:space="preserve"> Володимиром Івановичем</w:t>
      </w:r>
      <w:r w:rsidR="007D44EF" w:rsidRPr="007D44EF">
        <w:rPr>
          <w:sz w:val="28"/>
          <w:szCs w:val="28"/>
        </w:rPr>
        <w:t xml:space="preserve"> </w:t>
      </w:r>
      <w:r w:rsidR="007D44EF" w:rsidRPr="007D44EF">
        <w:rPr>
          <w:rStyle w:val="af2"/>
          <w:rFonts w:eastAsia="Arial"/>
          <w:i w:val="0"/>
          <w:color w:val="000000"/>
          <w:sz w:val="28"/>
          <w:szCs w:val="28"/>
        </w:rPr>
        <w:t xml:space="preserve">на підставі рішення Ніжинської міської ради від </w:t>
      </w:r>
      <w:r w:rsidR="007D44EF" w:rsidRPr="007D44EF">
        <w:rPr>
          <w:sz w:val="28"/>
          <w:szCs w:val="28"/>
        </w:rPr>
        <w:t>0</w:t>
      </w:r>
      <w:r w:rsidR="002C22CF">
        <w:rPr>
          <w:sz w:val="28"/>
          <w:szCs w:val="28"/>
        </w:rPr>
        <w:t>3</w:t>
      </w:r>
      <w:r w:rsidR="007D44EF" w:rsidRPr="007D44EF">
        <w:rPr>
          <w:sz w:val="28"/>
          <w:szCs w:val="28"/>
        </w:rPr>
        <w:t xml:space="preserve">  </w:t>
      </w:r>
      <w:r w:rsidR="002C22CF">
        <w:rPr>
          <w:sz w:val="28"/>
          <w:szCs w:val="28"/>
        </w:rPr>
        <w:t>травн</w:t>
      </w:r>
      <w:r w:rsidR="007D44EF" w:rsidRPr="007D44EF">
        <w:rPr>
          <w:sz w:val="28"/>
          <w:szCs w:val="28"/>
        </w:rPr>
        <w:t>я  201</w:t>
      </w:r>
      <w:r w:rsidR="002C22CF">
        <w:rPr>
          <w:sz w:val="28"/>
          <w:szCs w:val="28"/>
        </w:rPr>
        <w:t>7 року</w:t>
      </w:r>
      <w:r w:rsidR="007D44EF" w:rsidRPr="007D44EF">
        <w:rPr>
          <w:rStyle w:val="a9"/>
          <w:rFonts w:eastAsia="Arial"/>
          <w:color w:val="000000"/>
          <w:sz w:val="28"/>
          <w:szCs w:val="28"/>
        </w:rPr>
        <w:t xml:space="preserve"> </w:t>
      </w:r>
      <w:r w:rsidR="00474E8F" w:rsidRPr="009560DF">
        <w:rPr>
          <w:rStyle w:val="a9"/>
          <w:rFonts w:eastAsia="Arial"/>
          <w:b w:val="0"/>
          <w:color w:val="000000"/>
          <w:sz w:val="28"/>
          <w:szCs w:val="28"/>
        </w:rPr>
        <w:t>№ 36-23/2017</w:t>
      </w:r>
      <w:r w:rsidR="00474E8F">
        <w:rPr>
          <w:rStyle w:val="a9"/>
          <w:rFonts w:eastAsia="Arial"/>
          <w:color w:val="000000"/>
          <w:sz w:val="28"/>
          <w:szCs w:val="28"/>
        </w:rPr>
        <w:t xml:space="preserve"> </w:t>
      </w:r>
      <w:r w:rsidR="007D44EF" w:rsidRPr="007D44EF">
        <w:rPr>
          <w:rStyle w:val="af2"/>
          <w:rFonts w:eastAsia="Arial"/>
          <w:color w:val="000000"/>
          <w:sz w:val="28"/>
          <w:szCs w:val="28"/>
        </w:rPr>
        <w:t>«</w:t>
      </w:r>
      <w:r w:rsidR="007D44EF" w:rsidRPr="007D44EF">
        <w:rPr>
          <w:color w:val="000000"/>
          <w:sz w:val="28"/>
          <w:szCs w:val="28"/>
        </w:rPr>
        <w:t xml:space="preserve">Про </w:t>
      </w:r>
      <w:r w:rsidR="00474E8F">
        <w:rPr>
          <w:color w:val="000000"/>
          <w:sz w:val="28"/>
          <w:szCs w:val="28"/>
        </w:rPr>
        <w:t xml:space="preserve">припинення права користування земельними ділянками, </w:t>
      </w:r>
      <w:r w:rsidR="007D44EF" w:rsidRPr="007D44EF">
        <w:rPr>
          <w:color w:val="000000"/>
          <w:sz w:val="28"/>
          <w:szCs w:val="28"/>
        </w:rPr>
        <w:t>поновлення договорів оренди земельних ділянок,</w:t>
      </w:r>
      <w:r w:rsidR="00474E8F">
        <w:rPr>
          <w:color w:val="000000"/>
          <w:sz w:val="28"/>
          <w:szCs w:val="28"/>
        </w:rPr>
        <w:t xml:space="preserve"> затвердження землевпорядної документації, надання земельних ділянок суб’єктам господарювання фізичним особам»</w:t>
      </w:r>
      <w:r w:rsidR="007D44EF" w:rsidRPr="007D44EF">
        <w:rPr>
          <w:rStyle w:val="af2"/>
          <w:rFonts w:eastAsia="Arial"/>
          <w:color w:val="000000"/>
          <w:sz w:val="28"/>
          <w:szCs w:val="28"/>
        </w:rPr>
        <w:t xml:space="preserve"> (</w:t>
      </w:r>
      <w:r w:rsidR="007D44EF" w:rsidRPr="007D44EF">
        <w:rPr>
          <w:sz w:val="28"/>
          <w:szCs w:val="28"/>
        </w:rPr>
        <w:t xml:space="preserve">номер запису про інше речове: </w:t>
      </w:r>
      <w:r w:rsidR="002C22CF">
        <w:rPr>
          <w:sz w:val="28"/>
          <w:szCs w:val="28"/>
        </w:rPr>
        <w:t>20</w:t>
      </w:r>
      <w:r w:rsidR="007D44EF" w:rsidRPr="007D44EF">
        <w:rPr>
          <w:sz w:val="28"/>
          <w:szCs w:val="28"/>
        </w:rPr>
        <w:t>8</w:t>
      </w:r>
      <w:r w:rsidR="002C22CF">
        <w:rPr>
          <w:sz w:val="28"/>
          <w:szCs w:val="28"/>
        </w:rPr>
        <w:t>85493</w:t>
      </w:r>
      <w:r w:rsidR="007D44EF" w:rsidRPr="007D44EF">
        <w:rPr>
          <w:sz w:val="28"/>
          <w:szCs w:val="28"/>
        </w:rPr>
        <w:t xml:space="preserve">). </w:t>
      </w:r>
    </w:p>
    <w:p w:rsidR="003848B2" w:rsidRPr="00317D60" w:rsidRDefault="003848B2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 xml:space="preserve">.6. При невиконанні підпункту </w:t>
      </w: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7D44EF" w:rsidRPr="00317D60">
        <w:rPr>
          <w:sz w:val="28"/>
          <w:szCs w:val="28"/>
        </w:rPr>
        <w:t xml:space="preserve"> та </w:t>
      </w: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 xml:space="preserve">.4 пункт </w:t>
      </w:r>
      <w:r>
        <w:rPr>
          <w:sz w:val="28"/>
          <w:szCs w:val="28"/>
        </w:rPr>
        <w:t>2</w:t>
      </w:r>
      <w:r w:rsidR="007D44EF" w:rsidRPr="00317D60">
        <w:rPr>
          <w:sz w:val="28"/>
          <w:szCs w:val="28"/>
        </w:rPr>
        <w:t xml:space="preserve"> з відповідними підпунктами втрачає чинність.</w:t>
      </w:r>
      <w:r w:rsidR="0072748D">
        <w:rPr>
          <w:sz w:val="28"/>
          <w:szCs w:val="28"/>
        </w:rPr>
        <w:t>»</w:t>
      </w:r>
    </w:p>
    <w:p w:rsidR="00A2113A" w:rsidRDefault="00A2113A" w:rsidP="007D44EF">
      <w:pPr>
        <w:ind w:firstLine="709"/>
        <w:jc w:val="both"/>
        <w:rPr>
          <w:b/>
          <w:sz w:val="28"/>
          <w:szCs w:val="28"/>
        </w:rPr>
      </w:pPr>
    </w:p>
    <w:p w:rsidR="007D44EF" w:rsidRPr="001B42C9" w:rsidRDefault="007D44EF" w:rsidP="007D44EF">
      <w:pPr>
        <w:ind w:firstLine="709"/>
        <w:jc w:val="both"/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>3</w:t>
      </w:r>
      <w:r w:rsidRPr="0013758F">
        <w:rPr>
          <w:b/>
          <w:sz w:val="28"/>
          <w:szCs w:val="28"/>
        </w:rPr>
        <w:t xml:space="preserve">.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</w:t>
      </w:r>
      <w:r w:rsidR="00E15F55">
        <w:rPr>
          <w:rFonts w:eastAsia="Arial"/>
          <w:color w:val="000000"/>
          <w:sz w:val="28"/>
          <w:szCs w:val="28"/>
        </w:rPr>
        <w:t xml:space="preserve">                       </w:t>
      </w:r>
      <w:r w:rsidRPr="001B42C9">
        <w:rPr>
          <w:rFonts w:eastAsia="Arial"/>
          <w:color w:val="000000"/>
          <w:sz w:val="28"/>
          <w:szCs w:val="28"/>
        </w:rPr>
        <w:t xml:space="preserve">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терміном на </w:t>
      </w:r>
      <w:r w:rsidR="00F30C09">
        <w:rPr>
          <w:rFonts w:eastAsia="Arial"/>
          <w:color w:val="000000"/>
          <w:sz w:val="28"/>
          <w:szCs w:val="28"/>
        </w:rPr>
        <w:t>5</w:t>
      </w:r>
      <w:r w:rsidRPr="001B42C9">
        <w:rPr>
          <w:rFonts w:eastAsia="Arial"/>
          <w:color w:val="000000"/>
          <w:sz w:val="28"/>
          <w:szCs w:val="28"/>
        </w:rPr>
        <w:t xml:space="preserve"> (</w:t>
      </w:r>
      <w:r w:rsidR="00F30C09">
        <w:rPr>
          <w:rFonts w:eastAsia="Arial"/>
          <w:color w:val="000000"/>
          <w:sz w:val="28"/>
          <w:szCs w:val="28"/>
        </w:rPr>
        <w:t>п’ять</w:t>
      </w:r>
      <w:r w:rsidRPr="001B42C9">
        <w:rPr>
          <w:rFonts w:eastAsia="Arial"/>
          <w:color w:val="000000"/>
          <w:sz w:val="28"/>
          <w:szCs w:val="28"/>
        </w:rPr>
        <w:t>) рок</w:t>
      </w:r>
      <w:r w:rsidR="000C7F36">
        <w:rPr>
          <w:rFonts w:eastAsia="Arial"/>
          <w:color w:val="000000"/>
          <w:sz w:val="28"/>
          <w:szCs w:val="28"/>
        </w:rPr>
        <w:t>ів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 w:rsidR="00C64E68" w:rsidRPr="001B42C9">
        <w:rPr>
          <w:sz w:val="28"/>
          <w:szCs w:val="28"/>
        </w:rPr>
        <w:t xml:space="preserve">фізичній особі-підприємцю </w:t>
      </w:r>
      <w:proofErr w:type="spellStart"/>
      <w:r w:rsidR="00C64E68">
        <w:rPr>
          <w:sz w:val="28"/>
          <w:szCs w:val="28"/>
        </w:rPr>
        <w:t>Лук</w:t>
      </w:r>
      <w:r w:rsidR="00C64E68">
        <w:rPr>
          <w:rFonts w:eastAsia="Arial"/>
          <w:color w:val="000000"/>
          <w:sz w:val="28"/>
          <w:szCs w:val="28"/>
        </w:rPr>
        <w:t>’</w:t>
      </w:r>
      <w:r w:rsidR="00C64E68">
        <w:rPr>
          <w:sz w:val="28"/>
          <w:szCs w:val="28"/>
        </w:rPr>
        <w:t>янченко</w:t>
      </w:r>
      <w:proofErr w:type="spellEnd"/>
      <w:r w:rsidR="00C64E68">
        <w:rPr>
          <w:sz w:val="28"/>
          <w:szCs w:val="28"/>
        </w:rPr>
        <w:t xml:space="preserve"> Ірині Володимирівні, </w:t>
      </w:r>
      <w:r w:rsidR="00C64E68" w:rsidRPr="001B42C9">
        <w:rPr>
          <w:sz w:val="28"/>
          <w:szCs w:val="28"/>
        </w:rPr>
        <w:t>фізичній особі-підприємцю</w:t>
      </w:r>
      <w:r w:rsidR="00C64E68">
        <w:rPr>
          <w:sz w:val="28"/>
          <w:szCs w:val="28"/>
        </w:rPr>
        <w:t xml:space="preserve"> </w:t>
      </w:r>
      <w:proofErr w:type="spellStart"/>
      <w:r w:rsidR="00C64E68">
        <w:rPr>
          <w:sz w:val="28"/>
          <w:szCs w:val="28"/>
        </w:rPr>
        <w:t>Загній</w:t>
      </w:r>
      <w:proofErr w:type="spellEnd"/>
      <w:r w:rsidR="00C64E68">
        <w:rPr>
          <w:sz w:val="28"/>
          <w:szCs w:val="28"/>
        </w:rPr>
        <w:t xml:space="preserve"> Володимиру Івановичу</w:t>
      </w:r>
      <w:r w:rsidRPr="001B42C9">
        <w:rPr>
          <w:sz w:val="28"/>
          <w:szCs w:val="28"/>
        </w:rPr>
        <w:t xml:space="preserve"> на земельну ділянку площею 0,00</w:t>
      </w:r>
      <w:r w:rsidR="00C64E68">
        <w:rPr>
          <w:sz w:val="28"/>
          <w:szCs w:val="28"/>
        </w:rPr>
        <w:t>43</w:t>
      </w:r>
      <w:r w:rsidRPr="001B42C9">
        <w:rPr>
          <w:sz w:val="28"/>
          <w:szCs w:val="28"/>
        </w:rPr>
        <w:t xml:space="preserve"> га </w:t>
      </w:r>
      <w:r>
        <w:rPr>
          <w:sz w:val="28"/>
          <w:szCs w:val="28"/>
        </w:rPr>
        <w:t>за адресою: м.</w:t>
      </w:r>
      <w:r w:rsidR="002F1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Ніжин, </w:t>
      </w:r>
      <w:r w:rsidR="00FD5FCB">
        <w:rPr>
          <w:sz w:val="28"/>
          <w:szCs w:val="28"/>
        </w:rPr>
        <w:t xml:space="preserve">                                     </w:t>
      </w:r>
      <w:r w:rsidRPr="001B42C9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="002F118E">
        <w:rPr>
          <w:sz w:val="28"/>
          <w:szCs w:val="28"/>
        </w:rPr>
        <w:t>Шевченка</w:t>
      </w:r>
      <w:r>
        <w:rPr>
          <w:sz w:val="28"/>
          <w:szCs w:val="28"/>
        </w:rPr>
        <w:t>, 1</w:t>
      </w:r>
      <w:r w:rsidR="002F118E">
        <w:rPr>
          <w:sz w:val="28"/>
          <w:szCs w:val="28"/>
        </w:rPr>
        <w:t>10В</w:t>
      </w:r>
      <w:r w:rsidR="00D94D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>кадастровий номер 7410400000:0</w:t>
      </w:r>
      <w:r w:rsidR="007C45C2">
        <w:rPr>
          <w:sz w:val="28"/>
          <w:szCs w:val="28"/>
        </w:rPr>
        <w:t>4</w:t>
      </w:r>
      <w:r>
        <w:rPr>
          <w:sz w:val="28"/>
          <w:szCs w:val="28"/>
        </w:rPr>
        <w:t>:0</w:t>
      </w:r>
      <w:r w:rsidR="00D94DCA">
        <w:rPr>
          <w:sz w:val="28"/>
          <w:szCs w:val="28"/>
        </w:rPr>
        <w:t>22</w:t>
      </w:r>
      <w:r w:rsidR="00CA58B3">
        <w:rPr>
          <w:sz w:val="28"/>
          <w:szCs w:val="28"/>
        </w:rPr>
        <w:t>:0</w:t>
      </w:r>
      <w:r w:rsidR="00D94DCA">
        <w:rPr>
          <w:sz w:val="28"/>
          <w:szCs w:val="28"/>
        </w:rPr>
        <w:t>111</w:t>
      </w:r>
      <w:r w:rsidR="000C7F36">
        <w:rPr>
          <w:sz w:val="28"/>
          <w:szCs w:val="28"/>
        </w:rPr>
        <w:t>,</w:t>
      </w:r>
      <w:r w:rsidRPr="001B42C9">
        <w:rPr>
          <w:sz w:val="28"/>
          <w:szCs w:val="28"/>
        </w:rPr>
        <w:t xml:space="preserve"> для будівництва та о</w:t>
      </w:r>
      <w:r w:rsidR="000C7F36">
        <w:rPr>
          <w:sz w:val="28"/>
          <w:szCs w:val="28"/>
        </w:rPr>
        <w:t xml:space="preserve">бслуговування будівель торгівлі, розміщення </w:t>
      </w:r>
      <w:r w:rsidR="00D94DCA">
        <w:rPr>
          <w:sz w:val="28"/>
          <w:szCs w:val="28"/>
        </w:rPr>
        <w:t>павільйону</w:t>
      </w:r>
      <w:r w:rsidR="000C7F36">
        <w:rPr>
          <w:sz w:val="28"/>
          <w:szCs w:val="28"/>
        </w:rPr>
        <w:t>, що належить</w:t>
      </w:r>
      <w:r w:rsidR="00D94DCA" w:rsidRPr="001B42C9">
        <w:rPr>
          <w:sz w:val="28"/>
          <w:szCs w:val="28"/>
        </w:rPr>
        <w:t xml:space="preserve"> </w:t>
      </w:r>
      <w:r w:rsidR="003371A4">
        <w:rPr>
          <w:sz w:val="28"/>
          <w:szCs w:val="28"/>
        </w:rPr>
        <w:t xml:space="preserve">їм на праві власності відповідно до рішення Ніжинського </w:t>
      </w:r>
      <w:proofErr w:type="spellStart"/>
      <w:r w:rsidR="003371A4">
        <w:rPr>
          <w:sz w:val="28"/>
          <w:szCs w:val="28"/>
        </w:rPr>
        <w:t>міськрайонного</w:t>
      </w:r>
      <w:proofErr w:type="spellEnd"/>
      <w:r w:rsidR="003371A4">
        <w:rPr>
          <w:sz w:val="28"/>
          <w:szCs w:val="28"/>
        </w:rPr>
        <w:t xml:space="preserve"> суду Чернігівської області від 23 березня 2020</w:t>
      </w:r>
      <w:r w:rsidR="00073B34">
        <w:rPr>
          <w:sz w:val="28"/>
          <w:szCs w:val="28"/>
        </w:rPr>
        <w:t xml:space="preserve"> </w:t>
      </w:r>
      <w:r w:rsidR="003371A4">
        <w:rPr>
          <w:sz w:val="28"/>
          <w:szCs w:val="28"/>
        </w:rPr>
        <w:t>р</w:t>
      </w:r>
      <w:r w:rsidR="00073B34">
        <w:rPr>
          <w:sz w:val="28"/>
          <w:szCs w:val="28"/>
        </w:rPr>
        <w:t>оку</w:t>
      </w:r>
      <w:r w:rsidR="003371A4">
        <w:rPr>
          <w:sz w:val="28"/>
          <w:szCs w:val="28"/>
        </w:rPr>
        <w:t>,  ш</w:t>
      </w:r>
      <w:r w:rsidRPr="001B42C9">
        <w:rPr>
          <w:sz w:val="28"/>
          <w:szCs w:val="28"/>
        </w:rPr>
        <w:t>ляхом укладання договору оренди на новий строк.</w:t>
      </w:r>
    </w:p>
    <w:p w:rsidR="007D44EF" w:rsidRPr="001B42C9" w:rsidRDefault="00780CE1" w:rsidP="007D44EF">
      <w:pPr>
        <w:ind w:firstLine="709"/>
        <w:jc w:val="both"/>
        <w:rPr>
          <w:rStyle w:val="af2"/>
          <w:i w:val="0"/>
          <w:color w:val="000000"/>
        </w:rPr>
      </w:pPr>
      <w:r>
        <w:rPr>
          <w:rStyle w:val="af2"/>
          <w:rFonts w:eastAsia="Arial"/>
          <w:i w:val="0"/>
          <w:sz w:val="28"/>
          <w:szCs w:val="28"/>
        </w:rPr>
        <w:t>3</w:t>
      </w:r>
      <w:r w:rsidR="007D44EF" w:rsidRPr="007A75ED">
        <w:rPr>
          <w:rStyle w:val="af2"/>
          <w:rFonts w:eastAsia="Arial"/>
          <w:i w:val="0"/>
          <w:sz w:val="28"/>
          <w:szCs w:val="28"/>
        </w:rPr>
        <w:t>.1. На підставі ч.2</w:t>
      </w:r>
      <w:r w:rsidR="007D44EF" w:rsidRPr="00666359">
        <w:rPr>
          <w:rStyle w:val="af2"/>
          <w:rFonts w:eastAsia="Arial"/>
          <w:sz w:val="28"/>
          <w:szCs w:val="28"/>
        </w:rPr>
        <w:t xml:space="preserve"> </w:t>
      </w:r>
      <w:r w:rsidR="007D44EF" w:rsidRPr="001B42C9">
        <w:rPr>
          <w:rFonts w:eastAsia="Arial"/>
          <w:sz w:val="28"/>
          <w:szCs w:val="28"/>
        </w:rPr>
        <w:t xml:space="preserve">ст.126¹ Земельного кодексу України </w:t>
      </w:r>
      <w:r w:rsidR="007D44EF" w:rsidRPr="001B42C9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7D44EF" w:rsidRPr="001B42C9" w:rsidRDefault="00780CE1" w:rsidP="007D44EF">
      <w:pPr>
        <w:ind w:firstLine="709"/>
        <w:jc w:val="both"/>
      </w:pPr>
      <w:r>
        <w:rPr>
          <w:sz w:val="28"/>
          <w:szCs w:val="28"/>
        </w:rPr>
        <w:t>3</w:t>
      </w:r>
      <w:r w:rsidR="007D44EF" w:rsidRPr="001B42C9">
        <w:rPr>
          <w:sz w:val="28"/>
          <w:szCs w:val="28"/>
        </w:rPr>
        <w:t xml:space="preserve">.2. Фізичній особі-підприємцю </w:t>
      </w:r>
      <w:proofErr w:type="spellStart"/>
      <w:r w:rsidR="00282BA6">
        <w:rPr>
          <w:sz w:val="28"/>
          <w:szCs w:val="28"/>
        </w:rPr>
        <w:t>Лук</w:t>
      </w:r>
      <w:r w:rsidR="00282BA6">
        <w:rPr>
          <w:rFonts w:eastAsia="Arial"/>
          <w:color w:val="000000"/>
          <w:sz w:val="28"/>
          <w:szCs w:val="28"/>
        </w:rPr>
        <w:t>’</w:t>
      </w:r>
      <w:r w:rsidR="00282BA6">
        <w:rPr>
          <w:sz w:val="28"/>
          <w:szCs w:val="28"/>
        </w:rPr>
        <w:t>янченко</w:t>
      </w:r>
      <w:proofErr w:type="spellEnd"/>
      <w:r w:rsidR="00282BA6">
        <w:rPr>
          <w:sz w:val="28"/>
          <w:szCs w:val="28"/>
        </w:rPr>
        <w:t xml:space="preserve"> Ірині Володимирівні, </w:t>
      </w:r>
      <w:r w:rsidR="00282BA6" w:rsidRPr="001B42C9">
        <w:rPr>
          <w:sz w:val="28"/>
          <w:szCs w:val="28"/>
        </w:rPr>
        <w:t>фізичній особі-підприємцю</w:t>
      </w:r>
      <w:r w:rsidR="00282BA6">
        <w:rPr>
          <w:sz w:val="28"/>
          <w:szCs w:val="28"/>
        </w:rPr>
        <w:t xml:space="preserve"> </w:t>
      </w:r>
      <w:proofErr w:type="spellStart"/>
      <w:r w:rsidR="00282BA6">
        <w:rPr>
          <w:sz w:val="28"/>
          <w:szCs w:val="28"/>
        </w:rPr>
        <w:t>Загній</w:t>
      </w:r>
      <w:proofErr w:type="spellEnd"/>
      <w:r w:rsidR="00282BA6">
        <w:rPr>
          <w:sz w:val="28"/>
          <w:szCs w:val="28"/>
        </w:rPr>
        <w:t xml:space="preserve"> Володимиру Івановичу</w:t>
      </w:r>
      <w:r w:rsidR="00282BA6" w:rsidRPr="001B42C9">
        <w:rPr>
          <w:sz w:val="28"/>
          <w:szCs w:val="28"/>
        </w:rPr>
        <w:t xml:space="preserve"> </w:t>
      </w:r>
      <w:r w:rsidR="007D44EF" w:rsidRPr="001B42C9">
        <w:rPr>
          <w:sz w:val="28"/>
          <w:szCs w:val="28"/>
        </w:rPr>
        <w:t>заключити договір оренди земельної ділянки площею 0,00</w:t>
      </w:r>
      <w:r w:rsidR="00CA58B3">
        <w:rPr>
          <w:sz w:val="28"/>
          <w:szCs w:val="28"/>
        </w:rPr>
        <w:t>4</w:t>
      </w:r>
      <w:r w:rsidR="00282BA6">
        <w:rPr>
          <w:sz w:val="28"/>
          <w:szCs w:val="28"/>
        </w:rPr>
        <w:t>3</w:t>
      </w:r>
      <w:r w:rsidR="007D44EF" w:rsidRPr="001B42C9">
        <w:rPr>
          <w:sz w:val="28"/>
          <w:szCs w:val="28"/>
        </w:rPr>
        <w:t xml:space="preserve"> га </w:t>
      </w:r>
      <w:r w:rsidR="007D44EF">
        <w:rPr>
          <w:sz w:val="28"/>
          <w:szCs w:val="28"/>
        </w:rPr>
        <w:t>за адресою: м.</w:t>
      </w:r>
      <w:r w:rsidR="00282BA6">
        <w:rPr>
          <w:sz w:val="28"/>
          <w:szCs w:val="28"/>
        </w:rPr>
        <w:t xml:space="preserve"> </w:t>
      </w:r>
      <w:r w:rsidR="007D44EF">
        <w:rPr>
          <w:sz w:val="28"/>
          <w:szCs w:val="28"/>
        </w:rPr>
        <w:t xml:space="preserve">Ніжин, </w:t>
      </w:r>
      <w:r w:rsidR="00E12F39">
        <w:rPr>
          <w:sz w:val="28"/>
          <w:szCs w:val="28"/>
        </w:rPr>
        <w:t xml:space="preserve">                          </w:t>
      </w:r>
      <w:r w:rsidR="007D44EF" w:rsidRPr="001B42C9">
        <w:rPr>
          <w:sz w:val="28"/>
          <w:szCs w:val="28"/>
        </w:rPr>
        <w:t>вул.</w:t>
      </w:r>
      <w:r w:rsidR="007D44EF">
        <w:rPr>
          <w:sz w:val="28"/>
          <w:szCs w:val="28"/>
        </w:rPr>
        <w:t xml:space="preserve"> </w:t>
      </w:r>
      <w:r w:rsidR="00282BA6">
        <w:rPr>
          <w:sz w:val="28"/>
          <w:szCs w:val="28"/>
        </w:rPr>
        <w:t>Шевченка, 110В.</w:t>
      </w:r>
    </w:p>
    <w:p w:rsidR="007D44EF" w:rsidRPr="001B42C9" w:rsidRDefault="00780CE1" w:rsidP="007D44EF">
      <w:pPr>
        <w:pStyle w:val="a3"/>
        <w:rPr>
          <w:szCs w:val="28"/>
        </w:rPr>
      </w:pPr>
      <w:r>
        <w:rPr>
          <w:szCs w:val="28"/>
        </w:rPr>
        <w:t>3</w:t>
      </w:r>
      <w:r w:rsidR="007D44EF" w:rsidRPr="001B42C9">
        <w:rPr>
          <w:szCs w:val="28"/>
        </w:rPr>
        <w:t>.3. Встановити орендну плату за земельну ділянку площею 0,00</w:t>
      </w:r>
      <w:r w:rsidR="00CA58B3">
        <w:rPr>
          <w:szCs w:val="28"/>
        </w:rPr>
        <w:t>4</w:t>
      </w:r>
      <w:r w:rsidR="00FB6207">
        <w:rPr>
          <w:szCs w:val="28"/>
        </w:rPr>
        <w:t>3</w:t>
      </w:r>
      <w:r w:rsidR="007D44EF" w:rsidRPr="001B42C9">
        <w:rPr>
          <w:szCs w:val="28"/>
        </w:rPr>
        <w:t xml:space="preserve"> га </w:t>
      </w:r>
      <w:r w:rsidR="007D44EF">
        <w:rPr>
          <w:szCs w:val="28"/>
        </w:rPr>
        <w:t>за адресою:</w:t>
      </w:r>
      <w:r w:rsidR="00FB6207">
        <w:rPr>
          <w:szCs w:val="28"/>
        </w:rPr>
        <w:t xml:space="preserve"> </w:t>
      </w:r>
      <w:r w:rsidR="007D44EF">
        <w:rPr>
          <w:szCs w:val="28"/>
        </w:rPr>
        <w:t>м.</w:t>
      </w:r>
      <w:r w:rsidR="00FB6207">
        <w:rPr>
          <w:szCs w:val="28"/>
        </w:rPr>
        <w:t xml:space="preserve"> </w:t>
      </w:r>
      <w:r w:rsidR="007D44EF">
        <w:rPr>
          <w:szCs w:val="28"/>
        </w:rPr>
        <w:t xml:space="preserve">Ніжин, </w:t>
      </w:r>
      <w:r w:rsidR="007D44EF" w:rsidRPr="001B42C9">
        <w:rPr>
          <w:szCs w:val="28"/>
        </w:rPr>
        <w:t>вул</w:t>
      </w:r>
      <w:r w:rsidR="007D44EF">
        <w:rPr>
          <w:szCs w:val="28"/>
        </w:rPr>
        <w:t>.</w:t>
      </w:r>
      <w:r w:rsidR="007D44EF" w:rsidRPr="007D44EF">
        <w:rPr>
          <w:szCs w:val="28"/>
        </w:rPr>
        <w:t xml:space="preserve"> </w:t>
      </w:r>
      <w:r w:rsidR="00FB6207">
        <w:rPr>
          <w:szCs w:val="28"/>
        </w:rPr>
        <w:t xml:space="preserve">Шевченка, 110В, </w:t>
      </w:r>
      <w:r w:rsidR="007D44EF" w:rsidRPr="001B42C9">
        <w:rPr>
          <w:szCs w:val="28"/>
        </w:rPr>
        <w:t>на рівні дев’яти відсотків від нормативної грошової оцінки земельної ділянки за один рік</w:t>
      </w:r>
    </w:p>
    <w:p w:rsidR="00CD05ED" w:rsidRPr="00CD05ED" w:rsidRDefault="00780CE1" w:rsidP="00CD05ED">
      <w:pPr>
        <w:ind w:firstLine="709"/>
        <w:jc w:val="both"/>
        <w:rPr>
          <w:sz w:val="28"/>
          <w:szCs w:val="28"/>
        </w:rPr>
      </w:pPr>
      <w:r w:rsidRPr="00CD05ED">
        <w:rPr>
          <w:sz w:val="28"/>
          <w:szCs w:val="28"/>
        </w:rPr>
        <w:t>3</w:t>
      </w:r>
      <w:r w:rsidR="007D44EF" w:rsidRPr="00CD05ED">
        <w:rPr>
          <w:sz w:val="28"/>
          <w:szCs w:val="28"/>
        </w:rPr>
        <w:t xml:space="preserve">.4. Фізичній особі-підприємцю </w:t>
      </w:r>
      <w:proofErr w:type="spellStart"/>
      <w:r w:rsidR="00CD05ED" w:rsidRPr="00CD05ED">
        <w:rPr>
          <w:sz w:val="28"/>
          <w:szCs w:val="28"/>
        </w:rPr>
        <w:t>Лук</w:t>
      </w:r>
      <w:r w:rsidR="00CD05ED" w:rsidRPr="00CD05ED">
        <w:rPr>
          <w:rFonts w:eastAsia="Arial"/>
          <w:color w:val="000000"/>
          <w:sz w:val="28"/>
          <w:szCs w:val="28"/>
        </w:rPr>
        <w:t>’</w:t>
      </w:r>
      <w:r w:rsidR="00CD05ED" w:rsidRPr="00CD05ED">
        <w:rPr>
          <w:sz w:val="28"/>
          <w:szCs w:val="28"/>
        </w:rPr>
        <w:t>янченко</w:t>
      </w:r>
      <w:proofErr w:type="spellEnd"/>
      <w:r w:rsidR="00CD05ED" w:rsidRPr="00CD05ED">
        <w:rPr>
          <w:sz w:val="28"/>
          <w:szCs w:val="28"/>
        </w:rPr>
        <w:t xml:space="preserve"> Ірині Володимирівні, фізичній особі-підприємцю </w:t>
      </w:r>
      <w:proofErr w:type="spellStart"/>
      <w:r w:rsidR="00CD05ED" w:rsidRPr="00CD05ED">
        <w:rPr>
          <w:sz w:val="28"/>
          <w:szCs w:val="28"/>
        </w:rPr>
        <w:t>Загній</w:t>
      </w:r>
      <w:proofErr w:type="spellEnd"/>
      <w:r w:rsidR="00CD05ED" w:rsidRPr="00CD05ED">
        <w:rPr>
          <w:sz w:val="28"/>
          <w:szCs w:val="28"/>
        </w:rPr>
        <w:t xml:space="preserve"> Володимиру Івановичу </w:t>
      </w:r>
      <w:r w:rsidR="007D44EF" w:rsidRPr="00CD05ED">
        <w:rPr>
          <w:sz w:val="28"/>
          <w:szCs w:val="28"/>
        </w:rPr>
        <w:t>у трьохмісячний термін зареєструвати договір оренди земельної ділянки площею 0,00</w:t>
      </w:r>
      <w:r w:rsidR="00CA58B3" w:rsidRPr="00CD05ED">
        <w:rPr>
          <w:sz w:val="28"/>
          <w:szCs w:val="28"/>
        </w:rPr>
        <w:t>4</w:t>
      </w:r>
      <w:r w:rsidR="00CD05ED" w:rsidRPr="00CD05ED">
        <w:rPr>
          <w:sz w:val="28"/>
          <w:szCs w:val="28"/>
        </w:rPr>
        <w:t>3</w:t>
      </w:r>
      <w:r w:rsidR="007D44EF" w:rsidRPr="00CD05ED">
        <w:rPr>
          <w:sz w:val="28"/>
          <w:szCs w:val="28"/>
        </w:rPr>
        <w:t xml:space="preserve"> га за адресою: </w:t>
      </w:r>
      <w:proofErr w:type="spellStart"/>
      <w:r w:rsidR="007D44EF" w:rsidRPr="00CD05ED">
        <w:rPr>
          <w:sz w:val="28"/>
          <w:szCs w:val="28"/>
        </w:rPr>
        <w:t>м.Ніжин</w:t>
      </w:r>
      <w:proofErr w:type="spellEnd"/>
      <w:r w:rsidR="007D44EF" w:rsidRPr="00CD05ED">
        <w:rPr>
          <w:sz w:val="28"/>
          <w:szCs w:val="28"/>
        </w:rPr>
        <w:t xml:space="preserve">, вул. </w:t>
      </w:r>
      <w:r w:rsidR="00CD05ED" w:rsidRPr="00CD05ED">
        <w:rPr>
          <w:sz w:val="28"/>
          <w:szCs w:val="28"/>
        </w:rPr>
        <w:t>Шевченка, 110В.</w:t>
      </w:r>
    </w:p>
    <w:p w:rsidR="007D44EF" w:rsidRPr="00CA58B3" w:rsidRDefault="00780CE1" w:rsidP="00CD05ED">
      <w:pPr>
        <w:pStyle w:val="a3"/>
        <w:rPr>
          <w:szCs w:val="28"/>
        </w:rPr>
      </w:pPr>
      <w:r>
        <w:rPr>
          <w:rStyle w:val="af2"/>
          <w:rFonts w:eastAsia="Arial"/>
          <w:i w:val="0"/>
          <w:color w:val="000000"/>
          <w:szCs w:val="28"/>
        </w:rPr>
        <w:t>3</w:t>
      </w:r>
      <w:r w:rsidR="007D44EF" w:rsidRPr="00317D60">
        <w:rPr>
          <w:rStyle w:val="af2"/>
          <w:rFonts w:eastAsia="Arial"/>
          <w:i w:val="0"/>
          <w:color w:val="000000"/>
          <w:szCs w:val="28"/>
        </w:rPr>
        <w:t xml:space="preserve">.5. Для проведення державної реєстрації права оренди земельної ділянки 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припинити договір оренди від </w:t>
      </w:r>
      <w:r w:rsidR="002972D9">
        <w:rPr>
          <w:rStyle w:val="af2"/>
          <w:rFonts w:eastAsia="Arial"/>
          <w:i w:val="0"/>
          <w:color w:val="000000"/>
          <w:szCs w:val="28"/>
        </w:rPr>
        <w:t>30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 </w:t>
      </w:r>
      <w:r w:rsidR="002972D9">
        <w:rPr>
          <w:rStyle w:val="af2"/>
          <w:rFonts w:eastAsia="Arial"/>
          <w:i w:val="0"/>
          <w:color w:val="000000"/>
          <w:szCs w:val="28"/>
        </w:rPr>
        <w:t>тра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>вня 201</w:t>
      </w:r>
      <w:r w:rsidR="002972D9">
        <w:rPr>
          <w:rStyle w:val="af2"/>
          <w:rFonts w:eastAsia="Arial"/>
          <w:i w:val="0"/>
          <w:color w:val="000000"/>
          <w:szCs w:val="28"/>
        </w:rPr>
        <w:t>7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 року</w:t>
      </w:r>
      <w:r w:rsidR="002972D9">
        <w:rPr>
          <w:rStyle w:val="af2"/>
          <w:rFonts w:eastAsia="Arial"/>
          <w:i w:val="0"/>
          <w:color w:val="000000"/>
          <w:szCs w:val="28"/>
        </w:rPr>
        <w:t xml:space="preserve">, 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 укладений між Ніжинською міською радою та</w:t>
      </w:r>
      <w:r w:rsidR="007D44EF" w:rsidRPr="00CA58B3">
        <w:rPr>
          <w:rStyle w:val="af2"/>
          <w:rFonts w:eastAsia="Arial"/>
          <w:color w:val="000000"/>
          <w:szCs w:val="28"/>
        </w:rPr>
        <w:t xml:space="preserve"> </w:t>
      </w:r>
      <w:r w:rsidR="007D44EF" w:rsidRPr="00CA58B3">
        <w:rPr>
          <w:szCs w:val="28"/>
        </w:rPr>
        <w:t xml:space="preserve">фізичною особою-підприємцем </w:t>
      </w:r>
      <w:proofErr w:type="spellStart"/>
      <w:r w:rsidR="000F407D">
        <w:rPr>
          <w:szCs w:val="28"/>
        </w:rPr>
        <w:t>Лук</w:t>
      </w:r>
      <w:r w:rsidR="000F407D">
        <w:rPr>
          <w:rFonts w:eastAsia="Arial"/>
          <w:color w:val="000000"/>
          <w:szCs w:val="28"/>
        </w:rPr>
        <w:t>’</w:t>
      </w:r>
      <w:r w:rsidR="000F407D">
        <w:rPr>
          <w:szCs w:val="28"/>
        </w:rPr>
        <w:t>янченко</w:t>
      </w:r>
      <w:proofErr w:type="spellEnd"/>
      <w:r w:rsidR="000F407D">
        <w:rPr>
          <w:szCs w:val="28"/>
        </w:rPr>
        <w:t xml:space="preserve"> Іриною Володимирівною, </w:t>
      </w:r>
      <w:r w:rsidR="000F407D" w:rsidRPr="001B42C9">
        <w:rPr>
          <w:szCs w:val="28"/>
        </w:rPr>
        <w:t>фізичн</w:t>
      </w:r>
      <w:r w:rsidR="000F407D">
        <w:rPr>
          <w:szCs w:val="28"/>
        </w:rPr>
        <w:t>ою</w:t>
      </w:r>
      <w:r w:rsidR="000F407D" w:rsidRPr="001B42C9">
        <w:rPr>
          <w:szCs w:val="28"/>
        </w:rPr>
        <w:t xml:space="preserve"> особ</w:t>
      </w:r>
      <w:r w:rsidR="000F407D">
        <w:rPr>
          <w:szCs w:val="28"/>
        </w:rPr>
        <w:t xml:space="preserve">ою-підприємцем </w:t>
      </w:r>
      <w:proofErr w:type="spellStart"/>
      <w:r w:rsidR="000F407D">
        <w:rPr>
          <w:szCs w:val="28"/>
        </w:rPr>
        <w:t>Загній</w:t>
      </w:r>
      <w:proofErr w:type="spellEnd"/>
      <w:r w:rsidR="000F407D">
        <w:rPr>
          <w:szCs w:val="28"/>
        </w:rPr>
        <w:t xml:space="preserve"> Володимиром </w:t>
      </w:r>
      <w:r w:rsidR="007D44EF" w:rsidRPr="00CA58B3">
        <w:rPr>
          <w:rStyle w:val="af2"/>
          <w:rFonts w:eastAsia="Arial"/>
          <w:i w:val="0"/>
          <w:color w:val="000000"/>
          <w:szCs w:val="28"/>
        </w:rPr>
        <w:t xml:space="preserve">на підставі рішення Ніжинської міської ради від </w:t>
      </w:r>
      <w:r w:rsidR="000F407D">
        <w:rPr>
          <w:rStyle w:val="af2"/>
          <w:rFonts w:eastAsia="Arial"/>
          <w:i w:val="0"/>
          <w:color w:val="000000"/>
          <w:szCs w:val="28"/>
        </w:rPr>
        <w:t>03</w:t>
      </w:r>
      <w:r w:rsidR="00CA58B3" w:rsidRPr="00CA58B3">
        <w:rPr>
          <w:szCs w:val="28"/>
        </w:rPr>
        <w:t xml:space="preserve"> травня  201</w:t>
      </w:r>
      <w:r w:rsidR="000F407D">
        <w:rPr>
          <w:szCs w:val="28"/>
        </w:rPr>
        <w:t>7</w:t>
      </w:r>
      <w:r w:rsidR="00CA58B3" w:rsidRPr="00CA58B3">
        <w:rPr>
          <w:szCs w:val="28"/>
        </w:rPr>
        <w:t xml:space="preserve"> року </w:t>
      </w:r>
      <w:r w:rsidR="007C45C2">
        <w:rPr>
          <w:szCs w:val="28"/>
        </w:rPr>
        <w:t xml:space="preserve">                          № 36-23/2017 </w:t>
      </w:r>
      <w:r w:rsidR="00281160" w:rsidRPr="007D44EF">
        <w:rPr>
          <w:rStyle w:val="af2"/>
          <w:rFonts w:eastAsia="Arial"/>
          <w:color w:val="000000"/>
          <w:szCs w:val="28"/>
        </w:rPr>
        <w:t>«</w:t>
      </w:r>
      <w:r w:rsidR="00281160" w:rsidRPr="007D44EF">
        <w:rPr>
          <w:color w:val="000000"/>
          <w:szCs w:val="28"/>
        </w:rPr>
        <w:t xml:space="preserve">Про </w:t>
      </w:r>
      <w:r w:rsidR="00281160">
        <w:rPr>
          <w:color w:val="000000"/>
          <w:szCs w:val="28"/>
        </w:rPr>
        <w:t xml:space="preserve">припинення права користування земельними ділянками, </w:t>
      </w:r>
      <w:r w:rsidR="00281160" w:rsidRPr="007D44EF">
        <w:rPr>
          <w:color w:val="000000"/>
          <w:szCs w:val="28"/>
        </w:rPr>
        <w:t>поновлення договорів оренди земельних ділянок,</w:t>
      </w:r>
      <w:r w:rsidR="00281160">
        <w:rPr>
          <w:color w:val="000000"/>
          <w:szCs w:val="28"/>
        </w:rPr>
        <w:t xml:space="preserve"> затвердження землевпорядної документації, надання земельних ділянок суб’єктам господарювання фізичним особам»</w:t>
      </w:r>
      <w:r w:rsidR="00281160" w:rsidRPr="007D44EF">
        <w:rPr>
          <w:rStyle w:val="af2"/>
          <w:rFonts w:eastAsia="Arial"/>
          <w:color w:val="000000"/>
          <w:szCs w:val="28"/>
        </w:rPr>
        <w:t xml:space="preserve"> </w:t>
      </w:r>
      <w:r w:rsidR="007D44EF" w:rsidRPr="00CA58B3">
        <w:rPr>
          <w:rStyle w:val="af2"/>
          <w:rFonts w:eastAsia="Arial"/>
          <w:color w:val="000000"/>
          <w:szCs w:val="28"/>
        </w:rPr>
        <w:t>(</w:t>
      </w:r>
      <w:r w:rsidR="007D44EF" w:rsidRPr="00CA58B3">
        <w:rPr>
          <w:szCs w:val="28"/>
        </w:rPr>
        <w:t>номер запису про інше речове</w:t>
      </w:r>
      <w:r w:rsidR="007C0C37" w:rsidRPr="007C0C37">
        <w:rPr>
          <w:szCs w:val="28"/>
        </w:rPr>
        <w:t xml:space="preserve"> </w:t>
      </w:r>
      <w:r w:rsidR="007C0C37">
        <w:rPr>
          <w:szCs w:val="28"/>
        </w:rPr>
        <w:t>право</w:t>
      </w:r>
      <w:r w:rsidR="007C0C37" w:rsidRPr="001D40D9">
        <w:rPr>
          <w:szCs w:val="28"/>
        </w:rPr>
        <w:t>:</w:t>
      </w:r>
      <w:r w:rsidR="007D44EF" w:rsidRPr="00CA58B3">
        <w:rPr>
          <w:szCs w:val="28"/>
        </w:rPr>
        <w:t xml:space="preserve"> </w:t>
      </w:r>
      <w:r w:rsidR="00181541">
        <w:rPr>
          <w:szCs w:val="28"/>
        </w:rPr>
        <w:t>20884308</w:t>
      </w:r>
      <w:r w:rsidR="007D44EF" w:rsidRPr="00CA58B3">
        <w:rPr>
          <w:szCs w:val="28"/>
        </w:rPr>
        <w:t xml:space="preserve">). </w:t>
      </w:r>
    </w:p>
    <w:p w:rsidR="00780CE1" w:rsidRDefault="00780CE1" w:rsidP="007D4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44EF" w:rsidRPr="00CA58B3">
        <w:rPr>
          <w:sz w:val="28"/>
          <w:szCs w:val="28"/>
        </w:rPr>
        <w:t xml:space="preserve">.6. При невиконанні підпункту </w:t>
      </w:r>
      <w:r w:rsidR="00F30C09">
        <w:rPr>
          <w:sz w:val="28"/>
          <w:szCs w:val="28"/>
        </w:rPr>
        <w:t>3.2 та 3</w:t>
      </w:r>
      <w:r w:rsidR="007D44EF" w:rsidRPr="00CA58B3">
        <w:rPr>
          <w:sz w:val="28"/>
          <w:szCs w:val="28"/>
        </w:rPr>
        <w:t xml:space="preserve">.4 пункт </w:t>
      </w:r>
      <w:r w:rsidR="00F30C09">
        <w:rPr>
          <w:sz w:val="28"/>
          <w:szCs w:val="28"/>
        </w:rPr>
        <w:t>3</w:t>
      </w:r>
      <w:r w:rsidR="007D44EF" w:rsidRPr="00CA58B3">
        <w:rPr>
          <w:sz w:val="28"/>
          <w:szCs w:val="28"/>
        </w:rPr>
        <w:t xml:space="preserve"> з відповідними</w:t>
      </w:r>
      <w:r w:rsidR="007D44EF" w:rsidRPr="00317D60">
        <w:rPr>
          <w:sz w:val="28"/>
          <w:szCs w:val="28"/>
        </w:rPr>
        <w:t xml:space="preserve"> підпунктами втрачає чинність.</w:t>
      </w:r>
      <w:r w:rsidR="00460F21">
        <w:rPr>
          <w:sz w:val="28"/>
          <w:szCs w:val="28"/>
        </w:rPr>
        <w:t>»</w:t>
      </w:r>
    </w:p>
    <w:p w:rsidR="00454E04" w:rsidRPr="009D0179" w:rsidRDefault="00454E04" w:rsidP="00454E04">
      <w:pPr>
        <w:pStyle w:val="a3"/>
        <w:rPr>
          <w:szCs w:val="28"/>
        </w:rPr>
      </w:pPr>
      <w:r>
        <w:rPr>
          <w:b/>
          <w:szCs w:val="28"/>
        </w:rPr>
        <w:t>4</w:t>
      </w:r>
      <w:r w:rsidRPr="009D0179">
        <w:rPr>
          <w:b/>
          <w:szCs w:val="28"/>
        </w:rPr>
        <w:t xml:space="preserve">. </w:t>
      </w:r>
      <w:r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Pr="009D0179">
        <w:rPr>
          <w:szCs w:val="28"/>
        </w:rPr>
        <w:t xml:space="preserve">земельних відносин Ніжинської міської ради </w:t>
      </w:r>
      <w:proofErr w:type="spellStart"/>
      <w:r w:rsidRPr="009D0179">
        <w:rPr>
          <w:szCs w:val="28"/>
        </w:rPr>
        <w:t>Онокало</w:t>
      </w:r>
      <w:proofErr w:type="spellEnd"/>
      <w:r w:rsidRPr="009D0179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454E04" w:rsidRDefault="00454E04" w:rsidP="00454E04">
      <w:pPr>
        <w:pStyle w:val="a3"/>
        <w:ind w:firstLine="709"/>
        <w:rPr>
          <w:szCs w:val="28"/>
        </w:rPr>
      </w:pPr>
      <w:r>
        <w:rPr>
          <w:b/>
          <w:szCs w:val="28"/>
        </w:rPr>
        <w:t>5</w:t>
      </w:r>
      <w:r w:rsidRPr="00467457">
        <w:rPr>
          <w:b/>
          <w:szCs w:val="28"/>
        </w:rPr>
        <w:t>.</w:t>
      </w:r>
      <w:r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Pr="0071018F">
        <w:rPr>
          <w:kern w:val="3"/>
          <w:szCs w:val="28"/>
          <w:lang w:eastAsia="zh-CN"/>
        </w:rPr>
        <w:t xml:space="preserve">управління комунального майна та </w:t>
      </w:r>
      <w:r w:rsidRPr="0071018F">
        <w:rPr>
          <w:szCs w:val="28"/>
        </w:rPr>
        <w:t>земельних відносин Ніжинської міської ради.</w:t>
      </w:r>
    </w:p>
    <w:p w:rsidR="00A2113A" w:rsidRDefault="00A2113A" w:rsidP="00454E04">
      <w:pPr>
        <w:pStyle w:val="a3"/>
        <w:ind w:firstLine="709"/>
        <w:rPr>
          <w:szCs w:val="28"/>
        </w:rPr>
      </w:pPr>
    </w:p>
    <w:p w:rsidR="00454E04" w:rsidRDefault="009A473F" w:rsidP="00454E04">
      <w:pPr>
        <w:pStyle w:val="a3"/>
        <w:ind w:firstLine="709"/>
        <w:rPr>
          <w:szCs w:val="28"/>
        </w:rPr>
      </w:pPr>
      <w:r>
        <w:rPr>
          <w:b/>
          <w:szCs w:val="28"/>
        </w:rPr>
        <w:lastRenderedPageBreak/>
        <w:t>6</w:t>
      </w:r>
      <w:r w:rsidR="00454E04" w:rsidRPr="0071018F">
        <w:rPr>
          <w:b/>
          <w:szCs w:val="28"/>
        </w:rPr>
        <w:t xml:space="preserve">. </w:t>
      </w:r>
      <w:r w:rsidR="000C7F36">
        <w:rPr>
          <w:b/>
          <w:szCs w:val="28"/>
        </w:rPr>
        <w:t xml:space="preserve"> </w:t>
      </w:r>
      <w:r w:rsidR="00454E04" w:rsidRPr="0071018F">
        <w:rPr>
          <w:szCs w:val="28"/>
        </w:rPr>
        <w:t xml:space="preserve">Контроль за виконанням даного рішення покласти на </w:t>
      </w:r>
      <w:r w:rsidR="00454E04" w:rsidRPr="0071018F">
        <w:rPr>
          <w:rStyle w:val="a9"/>
          <w:b w:val="0"/>
          <w:szCs w:val="28"/>
        </w:rPr>
        <w:t xml:space="preserve">постійну комісію міської ради </w:t>
      </w:r>
      <w:r w:rsidR="00454E04" w:rsidRPr="0071018F">
        <w:rPr>
          <w:szCs w:val="28"/>
        </w:rPr>
        <w:t xml:space="preserve">з питань </w:t>
      </w:r>
      <w:r w:rsidR="00454E04" w:rsidRPr="00467457">
        <w:rPr>
          <w:szCs w:val="28"/>
        </w:rPr>
        <w:t>земельних відносин, будівництва, архітектури, інвестиційного розвитку міста та децентралізації.</w:t>
      </w:r>
    </w:p>
    <w:p w:rsidR="000C7F36" w:rsidRDefault="000C7F36" w:rsidP="00454E04">
      <w:pPr>
        <w:pStyle w:val="a3"/>
        <w:ind w:firstLine="709"/>
        <w:rPr>
          <w:szCs w:val="28"/>
        </w:rPr>
      </w:pPr>
    </w:p>
    <w:p w:rsidR="00454E04" w:rsidRDefault="00454E04" w:rsidP="00454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А.В. </w:t>
      </w:r>
      <w:proofErr w:type="spellStart"/>
      <w:r>
        <w:rPr>
          <w:sz w:val="28"/>
          <w:szCs w:val="28"/>
        </w:rPr>
        <w:t>Лінник</w:t>
      </w:r>
      <w:proofErr w:type="spellEnd"/>
    </w:p>
    <w:p w:rsidR="00454E04" w:rsidRDefault="00454E04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454E04" w:rsidRDefault="00454E04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0C7F36" w:rsidRDefault="000C7F36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0C7F36" w:rsidRDefault="000C7F36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A810C8" w:rsidRDefault="00A810C8" w:rsidP="00454E04">
      <w:pPr>
        <w:tabs>
          <w:tab w:val="left" w:pos="6510"/>
        </w:tabs>
        <w:jc w:val="both"/>
        <w:rPr>
          <w:sz w:val="28"/>
          <w:szCs w:val="28"/>
        </w:rPr>
      </w:pPr>
    </w:p>
    <w:p w:rsidR="00F65F50" w:rsidRDefault="00F65F50" w:rsidP="00F65F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Подає:</w:t>
      </w:r>
    </w:p>
    <w:p w:rsidR="00F65F50" w:rsidRDefault="00F65F50" w:rsidP="00F65F50">
      <w:pPr>
        <w:jc w:val="both"/>
        <w:rPr>
          <w:b/>
          <w:sz w:val="28"/>
          <w:szCs w:val="28"/>
        </w:rPr>
      </w:pPr>
    </w:p>
    <w:p w:rsidR="00F65F50" w:rsidRDefault="00F65F50" w:rsidP="00F65F50">
      <w:pPr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</w:t>
      </w:r>
      <w:r w:rsidR="00A6246F">
        <w:rPr>
          <w:kern w:val="3"/>
          <w:sz w:val="28"/>
          <w:szCs w:val="28"/>
          <w:lang w:eastAsia="zh-CN"/>
        </w:rPr>
        <w:t xml:space="preserve">                             </w:t>
      </w:r>
      <w:r>
        <w:rPr>
          <w:kern w:val="3"/>
          <w:sz w:val="28"/>
          <w:szCs w:val="28"/>
          <w:lang w:eastAsia="zh-CN"/>
        </w:rPr>
        <w:t xml:space="preserve">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F65F50" w:rsidRDefault="00F65F50" w:rsidP="00F65F50">
      <w:pPr>
        <w:jc w:val="both"/>
        <w:rPr>
          <w:b/>
          <w:sz w:val="28"/>
          <w:szCs w:val="28"/>
        </w:rPr>
      </w:pPr>
    </w:p>
    <w:p w:rsidR="00F65F50" w:rsidRDefault="00F65F50" w:rsidP="00F65F50">
      <w:pPr>
        <w:jc w:val="both"/>
        <w:rPr>
          <w:b/>
          <w:sz w:val="28"/>
          <w:szCs w:val="28"/>
        </w:rPr>
      </w:pPr>
    </w:p>
    <w:p w:rsidR="00F65F50" w:rsidRDefault="00F65F50" w:rsidP="00F65F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Погоджує:</w:t>
      </w:r>
    </w:p>
    <w:p w:rsidR="00F65F50" w:rsidRDefault="00F65F50" w:rsidP="00F65F50">
      <w:pPr>
        <w:jc w:val="both"/>
        <w:rPr>
          <w:b/>
          <w:sz w:val="28"/>
          <w:szCs w:val="28"/>
        </w:rPr>
      </w:pPr>
    </w:p>
    <w:p w:rsidR="00F65F50" w:rsidRDefault="00F65F50" w:rsidP="00F65F50">
      <w:pPr>
        <w:jc w:val="both"/>
        <w:rPr>
          <w:szCs w:val="20"/>
        </w:rPr>
      </w:pPr>
      <w:r>
        <w:rPr>
          <w:b/>
          <w:sz w:val="28"/>
          <w:szCs w:val="28"/>
        </w:rPr>
        <w:t xml:space="preserve">          </w:t>
      </w:r>
    </w:p>
    <w:p w:rsidR="00F65F50" w:rsidRDefault="00F65F50" w:rsidP="00F65F50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C2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Салогуб  </w:t>
      </w:r>
    </w:p>
    <w:p w:rsidR="00F65F50" w:rsidRDefault="00F65F50" w:rsidP="00F65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65F50" w:rsidRDefault="00F65F50" w:rsidP="00F65F50">
      <w:pPr>
        <w:rPr>
          <w:sz w:val="28"/>
          <w:szCs w:val="28"/>
        </w:rPr>
      </w:pPr>
    </w:p>
    <w:p w:rsidR="00F65F50" w:rsidRDefault="00F65F50" w:rsidP="00F65F50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                </w:t>
      </w:r>
    </w:p>
    <w:p w:rsidR="00F65F50" w:rsidRDefault="00F65F50" w:rsidP="00F65F50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:rsidR="00F65F50" w:rsidRDefault="00F65F50" w:rsidP="00F65F50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ради                                                                                      </w:t>
      </w:r>
      <w:r w:rsidR="00CC29EF">
        <w:rPr>
          <w:sz w:val="28"/>
          <w:szCs w:val="28"/>
        </w:rPr>
        <w:t xml:space="preserve"> </w:t>
      </w:r>
      <w:r>
        <w:rPr>
          <w:sz w:val="28"/>
          <w:szCs w:val="28"/>
        </w:rPr>
        <w:t>Г.М. Олійник</w:t>
      </w:r>
    </w:p>
    <w:p w:rsidR="00F65F50" w:rsidRDefault="00F65F50" w:rsidP="00F65F50">
      <w:pPr>
        <w:tabs>
          <w:tab w:val="left" w:pos="7875"/>
        </w:tabs>
        <w:rPr>
          <w:sz w:val="28"/>
          <w:szCs w:val="28"/>
        </w:rPr>
      </w:pPr>
    </w:p>
    <w:p w:rsidR="00F65F50" w:rsidRDefault="00F65F50" w:rsidP="00F65F50">
      <w:pPr>
        <w:tabs>
          <w:tab w:val="left" w:pos="7875"/>
        </w:tabs>
        <w:rPr>
          <w:sz w:val="28"/>
          <w:szCs w:val="28"/>
        </w:rPr>
      </w:pPr>
    </w:p>
    <w:p w:rsidR="00F65F50" w:rsidRDefault="00F65F50" w:rsidP="00F65F50">
      <w:pPr>
        <w:rPr>
          <w:sz w:val="28"/>
          <w:szCs w:val="28"/>
        </w:rPr>
      </w:pPr>
    </w:p>
    <w:p w:rsidR="00F65F50" w:rsidRDefault="00F65F50" w:rsidP="00F65F5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архітектури, головний архітектор                                            В.Б. Мироненко</w:t>
      </w: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</w:p>
    <w:p w:rsidR="00F65F50" w:rsidRDefault="00F65F50" w:rsidP="00F65F50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</w:p>
    <w:p w:rsidR="00F65F50" w:rsidRDefault="00F65F50" w:rsidP="00F65F50">
      <w:pPr>
        <w:tabs>
          <w:tab w:val="left" w:pos="7791"/>
        </w:tabs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  Т.Ф. </w:t>
      </w:r>
      <w:proofErr w:type="spellStart"/>
      <w:r>
        <w:rPr>
          <w:sz w:val="28"/>
          <w:szCs w:val="28"/>
        </w:rPr>
        <w:t>Бассак</w:t>
      </w:r>
      <w:proofErr w:type="spellEnd"/>
    </w:p>
    <w:p w:rsidR="00F65F50" w:rsidRPr="008A1220" w:rsidRDefault="00F65F50" w:rsidP="00F65F50">
      <w:pPr>
        <w:rPr>
          <w:sz w:val="28"/>
          <w:szCs w:val="28"/>
        </w:rPr>
      </w:pPr>
    </w:p>
    <w:p w:rsidR="00F65F50" w:rsidRDefault="00F65F50" w:rsidP="00F65F50">
      <w:pPr>
        <w:jc w:val="both"/>
        <w:rPr>
          <w:sz w:val="28"/>
          <w:szCs w:val="28"/>
        </w:rPr>
      </w:pPr>
    </w:p>
    <w:p w:rsidR="00F65F50" w:rsidRDefault="00F65F50" w:rsidP="00F65F50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F65F50" w:rsidRDefault="00F65F50" w:rsidP="00F65F50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F65F50" w:rsidRDefault="00F65F50" w:rsidP="00F65F50">
      <w:pPr>
        <w:rPr>
          <w:sz w:val="28"/>
          <w:szCs w:val="28"/>
        </w:rPr>
      </w:pPr>
    </w:p>
    <w:p w:rsidR="00F65F50" w:rsidRDefault="00F65F50" w:rsidP="00F65F50">
      <w:pPr>
        <w:rPr>
          <w:sz w:val="28"/>
          <w:szCs w:val="28"/>
        </w:rPr>
      </w:pP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відносин, будівництва,</w:t>
      </w: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                                        ___________</w:t>
      </w: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міста та децентралізації</w:t>
      </w:r>
    </w:p>
    <w:p w:rsidR="00F65F50" w:rsidRDefault="00F65F50" w:rsidP="00F65F50">
      <w:pPr>
        <w:tabs>
          <w:tab w:val="left" w:pos="7620"/>
        </w:tabs>
        <w:jc w:val="both"/>
        <w:rPr>
          <w:sz w:val="28"/>
          <w:szCs w:val="28"/>
        </w:rPr>
      </w:pPr>
    </w:p>
    <w:p w:rsidR="00F65F50" w:rsidRDefault="00F65F50" w:rsidP="00F65F50">
      <w:pPr>
        <w:rPr>
          <w:sz w:val="28"/>
          <w:szCs w:val="28"/>
        </w:rPr>
      </w:pP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регламенту, депутатської діяльності</w:t>
      </w: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етики, законності, правопорядку,</w:t>
      </w: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антикорупційної політики, свободи</w:t>
      </w: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слова 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О.В. Щербак</w:t>
      </w: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</w:p>
    <w:p w:rsidR="00F65F50" w:rsidRDefault="00F65F50" w:rsidP="00F65F50">
      <w:pPr>
        <w:tabs>
          <w:tab w:val="left" w:pos="6510"/>
        </w:tabs>
        <w:jc w:val="both"/>
        <w:rPr>
          <w:sz w:val="28"/>
          <w:szCs w:val="28"/>
        </w:rPr>
      </w:pPr>
    </w:p>
    <w:p w:rsidR="00A36A57" w:rsidRDefault="00A36A57" w:rsidP="00F65F50">
      <w:pPr>
        <w:tabs>
          <w:tab w:val="left" w:pos="6510"/>
        </w:tabs>
        <w:jc w:val="both"/>
        <w:rPr>
          <w:sz w:val="28"/>
          <w:szCs w:val="28"/>
        </w:rPr>
      </w:pPr>
    </w:p>
    <w:p w:rsidR="008A53D6" w:rsidRPr="006532F1" w:rsidRDefault="008A53D6" w:rsidP="006532F1">
      <w:pPr>
        <w:rPr>
          <w:rStyle w:val="af2"/>
        </w:rPr>
      </w:pPr>
    </w:p>
    <w:p w:rsidR="00F65F50" w:rsidRDefault="00F65F50" w:rsidP="00750014">
      <w:pPr>
        <w:jc w:val="both"/>
        <w:rPr>
          <w:sz w:val="32"/>
          <w:szCs w:val="32"/>
        </w:rPr>
      </w:pPr>
      <w:r w:rsidRPr="001E3394">
        <w:rPr>
          <w:b/>
          <w:sz w:val="28"/>
          <w:szCs w:val="28"/>
        </w:rPr>
        <w:lastRenderedPageBreak/>
        <w:t xml:space="preserve"> </w:t>
      </w:r>
      <w:r>
        <w:rPr>
          <w:sz w:val="32"/>
          <w:szCs w:val="32"/>
        </w:rPr>
        <w:t xml:space="preserve">                                    Пояснювальна записка</w:t>
      </w:r>
    </w:p>
    <w:p w:rsidR="00F65F50" w:rsidRDefault="00F65F50" w:rsidP="00F65F50">
      <w:pPr>
        <w:jc w:val="center"/>
        <w:rPr>
          <w:sz w:val="32"/>
          <w:szCs w:val="32"/>
        </w:rPr>
      </w:pPr>
    </w:p>
    <w:p w:rsidR="00F65F50" w:rsidRDefault="00F65F50" w:rsidP="00F65F50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F65F50" w:rsidRDefault="00F65F50" w:rsidP="00F65F50">
      <w:pPr>
        <w:jc w:val="center"/>
        <w:rPr>
          <w:sz w:val="28"/>
          <w:szCs w:val="28"/>
        </w:rPr>
      </w:pPr>
    </w:p>
    <w:p w:rsidR="00F65F50" w:rsidRDefault="00F65F50" w:rsidP="00F65F5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Даний проект рішення підготовлено відповідно </w:t>
      </w:r>
      <w:r w:rsidRPr="00AA77E0">
        <w:rPr>
          <w:sz w:val="28"/>
          <w:szCs w:val="28"/>
        </w:rPr>
        <w:t xml:space="preserve">до статей 25, 26, 50, 59, 73 Закону України </w:t>
      </w:r>
      <w:proofErr w:type="spellStart"/>
      <w:r w:rsidRPr="00AA77E0">
        <w:rPr>
          <w:sz w:val="28"/>
          <w:szCs w:val="28"/>
        </w:rPr>
        <w:t>“Про</w:t>
      </w:r>
      <w:proofErr w:type="spellEnd"/>
      <w:r w:rsidRPr="00AA77E0">
        <w:rPr>
          <w:sz w:val="28"/>
          <w:szCs w:val="28"/>
        </w:rPr>
        <w:t xml:space="preserve"> місцеве</w:t>
      </w:r>
      <w:r w:rsidRPr="00467457">
        <w:rPr>
          <w:sz w:val="28"/>
          <w:szCs w:val="28"/>
        </w:rPr>
        <w:t xml:space="preserve"> самоврядування в </w:t>
      </w:r>
      <w:proofErr w:type="spellStart"/>
      <w:r w:rsidRPr="00467457">
        <w:rPr>
          <w:sz w:val="28"/>
          <w:szCs w:val="28"/>
        </w:rPr>
        <w:t>Україні”</w:t>
      </w:r>
      <w:proofErr w:type="spellEnd"/>
      <w:r w:rsidRPr="00467457">
        <w:rPr>
          <w:sz w:val="28"/>
          <w:szCs w:val="28"/>
        </w:rPr>
        <w:t xml:space="preserve">, Земельного кодексу України, Податкового кодексу України, Закону України </w:t>
      </w:r>
      <w:r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“Про</w:t>
      </w:r>
      <w:proofErr w:type="spellEnd"/>
      <w:r w:rsidRPr="00467457">
        <w:rPr>
          <w:sz w:val="28"/>
          <w:szCs w:val="28"/>
        </w:rPr>
        <w:t xml:space="preserve"> оренду </w:t>
      </w:r>
      <w:proofErr w:type="spellStart"/>
      <w:r w:rsidRPr="00467457">
        <w:rPr>
          <w:sz w:val="28"/>
          <w:szCs w:val="28"/>
        </w:rPr>
        <w:t>землі”</w:t>
      </w:r>
      <w:proofErr w:type="spellEnd"/>
      <w:r w:rsidRPr="00467457">
        <w:rPr>
          <w:sz w:val="28"/>
          <w:szCs w:val="28"/>
        </w:rPr>
        <w:t>, рішення Ніжинської міської ради від 08 липня 2015 року №</w:t>
      </w:r>
      <w:r>
        <w:rPr>
          <w:sz w:val="28"/>
          <w:szCs w:val="28"/>
        </w:rPr>
        <w:t xml:space="preserve"> </w:t>
      </w:r>
      <w:r w:rsidRPr="00467457">
        <w:rPr>
          <w:sz w:val="28"/>
          <w:szCs w:val="28"/>
        </w:rPr>
        <w:t xml:space="preserve">6-69/2015 </w:t>
      </w:r>
      <w:proofErr w:type="spellStart"/>
      <w:r w:rsidRPr="00467457">
        <w:rPr>
          <w:sz w:val="28"/>
          <w:szCs w:val="28"/>
        </w:rPr>
        <w:t>“</w:t>
      </w:r>
      <w:r w:rsidRPr="00467457">
        <w:rPr>
          <w:rStyle w:val="a9"/>
          <w:b w:val="0"/>
          <w:sz w:val="28"/>
          <w:szCs w:val="28"/>
        </w:rPr>
        <w:t>Про</w:t>
      </w:r>
      <w:proofErr w:type="spellEnd"/>
      <w:r w:rsidRPr="00467457">
        <w:rPr>
          <w:rStyle w:val="a9"/>
          <w:b w:val="0"/>
          <w:sz w:val="28"/>
          <w:szCs w:val="28"/>
        </w:rPr>
        <w:t xml:space="preserve"> затвердження місцевих </w:t>
      </w:r>
      <w:proofErr w:type="spellStart"/>
      <w:r w:rsidRPr="00467457">
        <w:rPr>
          <w:rStyle w:val="a9"/>
          <w:b w:val="0"/>
          <w:sz w:val="28"/>
          <w:szCs w:val="28"/>
        </w:rPr>
        <w:t>податків”</w:t>
      </w:r>
      <w:proofErr w:type="spellEnd"/>
      <w:r w:rsidRPr="00467457">
        <w:rPr>
          <w:rStyle w:val="a9"/>
          <w:b w:val="0"/>
          <w:sz w:val="28"/>
          <w:szCs w:val="28"/>
        </w:rPr>
        <w:t xml:space="preserve"> (із змін</w:t>
      </w:r>
      <w:r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Регламентy</w:t>
      </w:r>
      <w:proofErr w:type="spellEnd"/>
      <w:r w:rsidRPr="00467457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 xml:space="preserve">розглянувши клопотання </w:t>
      </w:r>
      <w:r>
        <w:rPr>
          <w:sz w:val="28"/>
          <w:szCs w:val="28"/>
        </w:rPr>
        <w:t xml:space="preserve"> фізичних осіб.</w:t>
      </w:r>
    </w:p>
    <w:p w:rsidR="00F65F50" w:rsidRDefault="00F65F50" w:rsidP="00F65F50">
      <w:pPr>
        <w:rPr>
          <w:sz w:val="28"/>
          <w:szCs w:val="28"/>
        </w:rPr>
      </w:pPr>
      <w:r>
        <w:rPr>
          <w:sz w:val="28"/>
          <w:szCs w:val="28"/>
        </w:rPr>
        <w:t xml:space="preserve">           У даному проекті рішення розглядається питання </w:t>
      </w:r>
      <w:r w:rsidR="00656CFD">
        <w:rPr>
          <w:sz w:val="28"/>
          <w:szCs w:val="28"/>
        </w:rPr>
        <w:t>поновле</w:t>
      </w:r>
      <w:r w:rsidRPr="00A76621">
        <w:rPr>
          <w:sz w:val="28"/>
          <w:szCs w:val="28"/>
        </w:rPr>
        <w:t>ння дого</w:t>
      </w:r>
      <w:r>
        <w:rPr>
          <w:sz w:val="28"/>
          <w:szCs w:val="28"/>
        </w:rPr>
        <w:t xml:space="preserve">ворів оренди земельних </w:t>
      </w:r>
      <w:r w:rsidRPr="00F65F50">
        <w:rPr>
          <w:sz w:val="28"/>
          <w:szCs w:val="28"/>
        </w:rPr>
        <w:t>ділянок з фізичними особами.</w:t>
      </w:r>
    </w:p>
    <w:p w:rsidR="00F65F50" w:rsidRDefault="00F65F50" w:rsidP="00F65F50">
      <w:pPr>
        <w:jc w:val="both"/>
        <w:rPr>
          <w:sz w:val="28"/>
          <w:szCs w:val="28"/>
        </w:rPr>
      </w:pPr>
    </w:p>
    <w:p w:rsidR="00F65F50" w:rsidRDefault="00F65F50" w:rsidP="00F65F50">
      <w:pPr>
        <w:jc w:val="both"/>
        <w:rPr>
          <w:sz w:val="28"/>
          <w:szCs w:val="28"/>
        </w:rPr>
      </w:pPr>
    </w:p>
    <w:p w:rsidR="00F65F50" w:rsidRDefault="00F65F50" w:rsidP="00F65F50">
      <w:pPr>
        <w:jc w:val="both"/>
        <w:rPr>
          <w:sz w:val="28"/>
          <w:szCs w:val="28"/>
        </w:rPr>
      </w:pPr>
    </w:p>
    <w:p w:rsidR="00F65F50" w:rsidRDefault="00F65F50" w:rsidP="00F65F50">
      <w:pPr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  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F65F50" w:rsidRDefault="00F65F50" w:rsidP="00F65F50">
      <w:pPr>
        <w:jc w:val="both"/>
        <w:rPr>
          <w:b/>
          <w:sz w:val="28"/>
          <w:szCs w:val="28"/>
        </w:rPr>
      </w:pPr>
    </w:p>
    <w:p w:rsidR="00454E04" w:rsidRPr="00467457" w:rsidRDefault="00454E04" w:rsidP="00454E04">
      <w:pPr>
        <w:pStyle w:val="a3"/>
        <w:ind w:firstLine="709"/>
        <w:rPr>
          <w:szCs w:val="28"/>
        </w:rPr>
      </w:pPr>
    </w:p>
    <w:p w:rsidR="00780CE1" w:rsidRDefault="00780CE1" w:rsidP="007D44EF">
      <w:pPr>
        <w:ind w:firstLine="709"/>
        <w:jc w:val="both"/>
        <w:rPr>
          <w:sz w:val="28"/>
          <w:szCs w:val="28"/>
        </w:rPr>
      </w:pPr>
    </w:p>
    <w:p w:rsidR="00780CE1" w:rsidRDefault="00780CE1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p w:rsidR="00454E04" w:rsidRPr="00317D60" w:rsidRDefault="00454E04" w:rsidP="007D44EF">
      <w:pPr>
        <w:ind w:firstLine="709"/>
        <w:jc w:val="both"/>
        <w:rPr>
          <w:rFonts w:eastAsia="Arial"/>
          <w:iCs/>
          <w:color w:val="000000"/>
          <w:sz w:val="28"/>
          <w:szCs w:val="28"/>
        </w:rPr>
      </w:pPr>
    </w:p>
    <w:sectPr w:rsidR="00454E04" w:rsidRPr="00317D60" w:rsidSect="00A36A57">
      <w:pgSz w:w="11906" w:h="16838"/>
      <w:pgMar w:top="709" w:right="707" w:bottom="851" w:left="1560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0E" w:rsidRDefault="00476A0E" w:rsidP="00E1773E">
      <w:r>
        <w:separator/>
      </w:r>
    </w:p>
  </w:endnote>
  <w:endnote w:type="continuationSeparator" w:id="0">
    <w:p w:rsidR="00476A0E" w:rsidRDefault="00476A0E" w:rsidP="00E1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0E" w:rsidRDefault="00476A0E" w:rsidP="00E1773E">
      <w:r>
        <w:separator/>
      </w:r>
    </w:p>
  </w:footnote>
  <w:footnote w:type="continuationSeparator" w:id="0">
    <w:p w:rsidR="00476A0E" w:rsidRDefault="00476A0E" w:rsidP="00E17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2D0B"/>
    <w:rsid w:val="00001118"/>
    <w:rsid w:val="000011E7"/>
    <w:rsid w:val="0000191B"/>
    <w:rsid w:val="00006A34"/>
    <w:rsid w:val="00012E40"/>
    <w:rsid w:val="00013AF2"/>
    <w:rsid w:val="00014129"/>
    <w:rsid w:val="000178FF"/>
    <w:rsid w:val="00017D21"/>
    <w:rsid w:val="000207AD"/>
    <w:rsid w:val="00020EB0"/>
    <w:rsid w:val="00022970"/>
    <w:rsid w:val="0002322B"/>
    <w:rsid w:val="000233D6"/>
    <w:rsid w:val="0002776F"/>
    <w:rsid w:val="00032E1E"/>
    <w:rsid w:val="00032F78"/>
    <w:rsid w:val="00032FA7"/>
    <w:rsid w:val="00033456"/>
    <w:rsid w:val="00034EC3"/>
    <w:rsid w:val="00035095"/>
    <w:rsid w:val="00035143"/>
    <w:rsid w:val="00040172"/>
    <w:rsid w:val="00043A6F"/>
    <w:rsid w:val="00044832"/>
    <w:rsid w:val="0005320A"/>
    <w:rsid w:val="00053C31"/>
    <w:rsid w:val="00055321"/>
    <w:rsid w:val="000564F1"/>
    <w:rsid w:val="0007322D"/>
    <w:rsid w:val="00073B34"/>
    <w:rsid w:val="00074485"/>
    <w:rsid w:val="00075D76"/>
    <w:rsid w:val="000765CC"/>
    <w:rsid w:val="00087FC4"/>
    <w:rsid w:val="0009094C"/>
    <w:rsid w:val="00094214"/>
    <w:rsid w:val="00096766"/>
    <w:rsid w:val="000A0AC6"/>
    <w:rsid w:val="000A19C0"/>
    <w:rsid w:val="000A1A99"/>
    <w:rsid w:val="000A2FAE"/>
    <w:rsid w:val="000A7890"/>
    <w:rsid w:val="000B214F"/>
    <w:rsid w:val="000B2536"/>
    <w:rsid w:val="000B3497"/>
    <w:rsid w:val="000C086D"/>
    <w:rsid w:val="000C14E4"/>
    <w:rsid w:val="000C7F36"/>
    <w:rsid w:val="000D125B"/>
    <w:rsid w:val="000D1792"/>
    <w:rsid w:val="000D3F3B"/>
    <w:rsid w:val="000D4340"/>
    <w:rsid w:val="000D448E"/>
    <w:rsid w:val="000D4F05"/>
    <w:rsid w:val="000D4F5D"/>
    <w:rsid w:val="000D5A82"/>
    <w:rsid w:val="000D6269"/>
    <w:rsid w:val="000D648E"/>
    <w:rsid w:val="000E0661"/>
    <w:rsid w:val="000E0A03"/>
    <w:rsid w:val="000E1141"/>
    <w:rsid w:val="000E2E69"/>
    <w:rsid w:val="000E31D7"/>
    <w:rsid w:val="000E4BD4"/>
    <w:rsid w:val="000E4D8E"/>
    <w:rsid w:val="000E59E3"/>
    <w:rsid w:val="000E6AA9"/>
    <w:rsid w:val="000E76B7"/>
    <w:rsid w:val="000F077C"/>
    <w:rsid w:val="000F1D0D"/>
    <w:rsid w:val="000F2195"/>
    <w:rsid w:val="000F407D"/>
    <w:rsid w:val="000F4596"/>
    <w:rsid w:val="000F7C92"/>
    <w:rsid w:val="00100BF5"/>
    <w:rsid w:val="001019A6"/>
    <w:rsid w:val="00103C0F"/>
    <w:rsid w:val="00107462"/>
    <w:rsid w:val="001137F4"/>
    <w:rsid w:val="00114665"/>
    <w:rsid w:val="00116484"/>
    <w:rsid w:val="00116D7F"/>
    <w:rsid w:val="00120088"/>
    <w:rsid w:val="001232BB"/>
    <w:rsid w:val="0012515C"/>
    <w:rsid w:val="0012629A"/>
    <w:rsid w:val="0012735D"/>
    <w:rsid w:val="001303A1"/>
    <w:rsid w:val="001316DC"/>
    <w:rsid w:val="00131D94"/>
    <w:rsid w:val="00136594"/>
    <w:rsid w:val="0013758F"/>
    <w:rsid w:val="00142837"/>
    <w:rsid w:val="00145043"/>
    <w:rsid w:val="001451F2"/>
    <w:rsid w:val="0014545E"/>
    <w:rsid w:val="0014661C"/>
    <w:rsid w:val="00154083"/>
    <w:rsid w:val="001569F9"/>
    <w:rsid w:val="001614F4"/>
    <w:rsid w:val="00165A36"/>
    <w:rsid w:val="00165B19"/>
    <w:rsid w:val="001669FA"/>
    <w:rsid w:val="00166C4C"/>
    <w:rsid w:val="00171463"/>
    <w:rsid w:val="00171CEB"/>
    <w:rsid w:val="0017232E"/>
    <w:rsid w:val="001740F8"/>
    <w:rsid w:val="00175B65"/>
    <w:rsid w:val="0017677E"/>
    <w:rsid w:val="00180620"/>
    <w:rsid w:val="0018092A"/>
    <w:rsid w:val="00181541"/>
    <w:rsid w:val="00186137"/>
    <w:rsid w:val="001865DC"/>
    <w:rsid w:val="00187641"/>
    <w:rsid w:val="00187E8A"/>
    <w:rsid w:val="001913A7"/>
    <w:rsid w:val="0019397A"/>
    <w:rsid w:val="00194498"/>
    <w:rsid w:val="00194C48"/>
    <w:rsid w:val="001A371F"/>
    <w:rsid w:val="001A4147"/>
    <w:rsid w:val="001A534B"/>
    <w:rsid w:val="001B4AB6"/>
    <w:rsid w:val="001B64A9"/>
    <w:rsid w:val="001B7CD6"/>
    <w:rsid w:val="001C207E"/>
    <w:rsid w:val="001C2125"/>
    <w:rsid w:val="001C23E0"/>
    <w:rsid w:val="001C30D1"/>
    <w:rsid w:val="001C3C54"/>
    <w:rsid w:val="001C4FF2"/>
    <w:rsid w:val="001C583F"/>
    <w:rsid w:val="001C5B0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E035B"/>
    <w:rsid w:val="001E08E8"/>
    <w:rsid w:val="001E1BA1"/>
    <w:rsid w:val="001E3E09"/>
    <w:rsid w:val="001E52B5"/>
    <w:rsid w:val="001E6F37"/>
    <w:rsid w:val="001E77F8"/>
    <w:rsid w:val="001E7FAE"/>
    <w:rsid w:val="001F1B2B"/>
    <w:rsid w:val="001F216B"/>
    <w:rsid w:val="001F29BF"/>
    <w:rsid w:val="001F30F0"/>
    <w:rsid w:val="001F3CAB"/>
    <w:rsid w:val="00202D05"/>
    <w:rsid w:val="002032C5"/>
    <w:rsid w:val="002062B7"/>
    <w:rsid w:val="00211EF0"/>
    <w:rsid w:val="002145C7"/>
    <w:rsid w:val="00214768"/>
    <w:rsid w:val="00216E14"/>
    <w:rsid w:val="002178C6"/>
    <w:rsid w:val="002221B7"/>
    <w:rsid w:val="0022529A"/>
    <w:rsid w:val="00226BBA"/>
    <w:rsid w:val="00230784"/>
    <w:rsid w:val="00231552"/>
    <w:rsid w:val="00233420"/>
    <w:rsid w:val="0023795C"/>
    <w:rsid w:val="00242E79"/>
    <w:rsid w:val="00244B9C"/>
    <w:rsid w:val="00244BC1"/>
    <w:rsid w:val="00245135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5199"/>
    <w:rsid w:val="00275C23"/>
    <w:rsid w:val="00276715"/>
    <w:rsid w:val="00281160"/>
    <w:rsid w:val="00282BA6"/>
    <w:rsid w:val="00284AB3"/>
    <w:rsid w:val="002850F1"/>
    <w:rsid w:val="00286220"/>
    <w:rsid w:val="002939BB"/>
    <w:rsid w:val="00293BFF"/>
    <w:rsid w:val="0029575D"/>
    <w:rsid w:val="00297258"/>
    <w:rsid w:val="002972D9"/>
    <w:rsid w:val="00297DF4"/>
    <w:rsid w:val="002A43F0"/>
    <w:rsid w:val="002A4C21"/>
    <w:rsid w:val="002A4EB8"/>
    <w:rsid w:val="002A636B"/>
    <w:rsid w:val="002A6784"/>
    <w:rsid w:val="002A6DA3"/>
    <w:rsid w:val="002A6EFB"/>
    <w:rsid w:val="002B1818"/>
    <w:rsid w:val="002B1E03"/>
    <w:rsid w:val="002B2A22"/>
    <w:rsid w:val="002B6DB7"/>
    <w:rsid w:val="002B7315"/>
    <w:rsid w:val="002C22CC"/>
    <w:rsid w:val="002C22CF"/>
    <w:rsid w:val="002C2430"/>
    <w:rsid w:val="002C2FD0"/>
    <w:rsid w:val="002C5C71"/>
    <w:rsid w:val="002C6541"/>
    <w:rsid w:val="002D0551"/>
    <w:rsid w:val="002D5449"/>
    <w:rsid w:val="002D7299"/>
    <w:rsid w:val="002D7431"/>
    <w:rsid w:val="002E0986"/>
    <w:rsid w:val="002E12FB"/>
    <w:rsid w:val="002E1DE5"/>
    <w:rsid w:val="002E2C3C"/>
    <w:rsid w:val="002E7A39"/>
    <w:rsid w:val="002F118E"/>
    <w:rsid w:val="002F3F95"/>
    <w:rsid w:val="002F46B5"/>
    <w:rsid w:val="002F47B4"/>
    <w:rsid w:val="002F6B29"/>
    <w:rsid w:val="003025C4"/>
    <w:rsid w:val="00305378"/>
    <w:rsid w:val="00305715"/>
    <w:rsid w:val="00307002"/>
    <w:rsid w:val="0031055C"/>
    <w:rsid w:val="003127C3"/>
    <w:rsid w:val="00312B4D"/>
    <w:rsid w:val="00313A11"/>
    <w:rsid w:val="00314A5E"/>
    <w:rsid w:val="0031504A"/>
    <w:rsid w:val="003155E0"/>
    <w:rsid w:val="0031562A"/>
    <w:rsid w:val="00317D60"/>
    <w:rsid w:val="0032110A"/>
    <w:rsid w:val="00322F53"/>
    <w:rsid w:val="00323F00"/>
    <w:rsid w:val="00326E89"/>
    <w:rsid w:val="00332519"/>
    <w:rsid w:val="003337DA"/>
    <w:rsid w:val="00336318"/>
    <w:rsid w:val="0033707D"/>
    <w:rsid w:val="003371A4"/>
    <w:rsid w:val="00337BF5"/>
    <w:rsid w:val="00344DC4"/>
    <w:rsid w:val="003451FD"/>
    <w:rsid w:val="00345E20"/>
    <w:rsid w:val="003469B5"/>
    <w:rsid w:val="003513B7"/>
    <w:rsid w:val="00351A83"/>
    <w:rsid w:val="00351BDE"/>
    <w:rsid w:val="0035416B"/>
    <w:rsid w:val="00354929"/>
    <w:rsid w:val="00354F0D"/>
    <w:rsid w:val="0035687A"/>
    <w:rsid w:val="00356D84"/>
    <w:rsid w:val="0035749D"/>
    <w:rsid w:val="00362081"/>
    <w:rsid w:val="00364CE5"/>
    <w:rsid w:val="00372EBA"/>
    <w:rsid w:val="00372F4A"/>
    <w:rsid w:val="0037573F"/>
    <w:rsid w:val="00376E8C"/>
    <w:rsid w:val="00381F3B"/>
    <w:rsid w:val="003824A8"/>
    <w:rsid w:val="0038312B"/>
    <w:rsid w:val="003848B2"/>
    <w:rsid w:val="00385CE3"/>
    <w:rsid w:val="003875CC"/>
    <w:rsid w:val="00387C90"/>
    <w:rsid w:val="00390FB1"/>
    <w:rsid w:val="00391823"/>
    <w:rsid w:val="00395118"/>
    <w:rsid w:val="00396540"/>
    <w:rsid w:val="00397EAB"/>
    <w:rsid w:val="003A1360"/>
    <w:rsid w:val="003A158D"/>
    <w:rsid w:val="003A1A05"/>
    <w:rsid w:val="003A28A6"/>
    <w:rsid w:val="003A4D1D"/>
    <w:rsid w:val="003A53D9"/>
    <w:rsid w:val="003A588F"/>
    <w:rsid w:val="003B3249"/>
    <w:rsid w:val="003B33F5"/>
    <w:rsid w:val="003B3E6D"/>
    <w:rsid w:val="003B4735"/>
    <w:rsid w:val="003B5442"/>
    <w:rsid w:val="003B5887"/>
    <w:rsid w:val="003C0CCF"/>
    <w:rsid w:val="003C2047"/>
    <w:rsid w:val="003C3E92"/>
    <w:rsid w:val="003C4770"/>
    <w:rsid w:val="003C6C11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3953"/>
    <w:rsid w:val="003E5160"/>
    <w:rsid w:val="003E5557"/>
    <w:rsid w:val="003E7ED5"/>
    <w:rsid w:val="003F2959"/>
    <w:rsid w:val="003F2B3D"/>
    <w:rsid w:val="003F2DF4"/>
    <w:rsid w:val="003F3A5E"/>
    <w:rsid w:val="003F46FE"/>
    <w:rsid w:val="003F4957"/>
    <w:rsid w:val="0040208C"/>
    <w:rsid w:val="004029C4"/>
    <w:rsid w:val="00402A3C"/>
    <w:rsid w:val="0040774B"/>
    <w:rsid w:val="00407A8E"/>
    <w:rsid w:val="00414BCA"/>
    <w:rsid w:val="00416738"/>
    <w:rsid w:val="00416B32"/>
    <w:rsid w:val="00420B2A"/>
    <w:rsid w:val="00421F2D"/>
    <w:rsid w:val="004273DD"/>
    <w:rsid w:val="00427575"/>
    <w:rsid w:val="00432524"/>
    <w:rsid w:val="0043434A"/>
    <w:rsid w:val="00437944"/>
    <w:rsid w:val="00440161"/>
    <w:rsid w:val="00441F76"/>
    <w:rsid w:val="00443096"/>
    <w:rsid w:val="00445F4D"/>
    <w:rsid w:val="004535AB"/>
    <w:rsid w:val="00453E9A"/>
    <w:rsid w:val="00454903"/>
    <w:rsid w:val="00454E04"/>
    <w:rsid w:val="00454EC3"/>
    <w:rsid w:val="00455164"/>
    <w:rsid w:val="00455165"/>
    <w:rsid w:val="00456FC7"/>
    <w:rsid w:val="00460F21"/>
    <w:rsid w:val="00461C35"/>
    <w:rsid w:val="00462A67"/>
    <w:rsid w:val="00467181"/>
    <w:rsid w:val="00467457"/>
    <w:rsid w:val="00467AE1"/>
    <w:rsid w:val="00472E59"/>
    <w:rsid w:val="0047433F"/>
    <w:rsid w:val="00474E8F"/>
    <w:rsid w:val="00476A0E"/>
    <w:rsid w:val="00477829"/>
    <w:rsid w:val="00477BD8"/>
    <w:rsid w:val="00485E4E"/>
    <w:rsid w:val="00490881"/>
    <w:rsid w:val="00491442"/>
    <w:rsid w:val="004916F0"/>
    <w:rsid w:val="00494CE1"/>
    <w:rsid w:val="0049510E"/>
    <w:rsid w:val="00497E14"/>
    <w:rsid w:val="004A68F0"/>
    <w:rsid w:val="004B2BF5"/>
    <w:rsid w:val="004B76D0"/>
    <w:rsid w:val="004B7CB0"/>
    <w:rsid w:val="004C6AA2"/>
    <w:rsid w:val="004C79A5"/>
    <w:rsid w:val="004D03D7"/>
    <w:rsid w:val="004D716F"/>
    <w:rsid w:val="004D7B61"/>
    <w:rsid w:val="004E0596"/>
    <w:rsid w:val="004E10F4"/>
    <w:rsid w:val="004E347E"/>
    <w:rsid w:val="004E4945"/>
    <w:rsid w:val="004E69A2"/>
    <w:rsid w:val="004F0E94"/>
    <w:rsid w:val="004F1FA8"/>
    <w:rsid w:val="004F5EB8"/>
    <w:rsid w:val="004F6E50"/>
    <w:rsid w:val="00502743"/>
    <w:rsid w:val="00502A1A"/>
    <w:rsid w:val="005043FA"/>
    <w:rsid w:val="005045C7"/>
    <w:rsid w:val="005053B1"/>
    <w:rsid w:val="0050729B"/>
    <w:rsid w:val="0050755A"/>
    <w:rsid w:val="0051147F"/>
    <w:rsid w:val="0051378F"/>
    <w:rsid w:val="00514B1F"/>
    <w:rsid w:val="005165A8"/>
    <w:rsid w:val="00520296"/>
    <w:rsid w:val="00521E23"/>
    <w:rsid w:val="005221C7"/>
    <w:rsid w:val="00525A27"/>
    <w:rsid w:val="00525A39"/>
    <w:rsid w:val="00530428"/>
    <w:rsid w:val="00530527"/>
    <w:rsid w:val="00534E8D"/>
    <w:rsid w:val="00545F97"/>
    <w:rsid w:val="00550492"/>
    <w:rsid w:val="00551137"/>
    <w:rsid w:val="00551351"/>
    <w:rsid w:val="00551691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1376"/>
    <w:rsid w:val="00573D96"/>
    <w:rsid w:val="005744AB"/>
    <w:rsid w:val="00576E70"/>
    <w:rsid w:val="005824A6"/>
    <w:rsid w:val="005838B4"/>
    <w:rsid w:val="005849B7"/>
    <w:rsid w:val="00584D5F"/>
    <w:rsid w:val="005863F4"/>
    <w:rsid w:val="005878B8"/>
    <w:rsid w:val="00593C57"/>
    <w:rsid w:val="00594EA7"/>
    <w:rsid w:val="0059506A"/>
    <w:rsid w:val="00595307"/>
    <w:rsid w:val="005962BE"/>
    <w:rsid w:val="0059641F"/>
    <w:rsid w:val="00596D0C"/>
    <w:rsid w:val="005A13C9"/>
    <w:rsid w:val="005A13D3"/>
    <w:rsid w:val="005A2284"/>
    <w:rsid w:val="005B19F5"/>
    <w:rsid w:val="005B1A60"/>
    <w:rsid w:val="005B2166"/>
    <w:rsid w:val="005B2EF3"/>
    <w:rsid w:val="005B5C2F"/>
    <w:rsid w:val="005B67F3"/>
    <w:rsid w:val="005B6B10"/>
    <w:rsid w:val="005B721C"/>
    <w:rsid w:val="005C106B"/>
    <w:rsid w:val="005C455B"/>
    <w:rsid w:val="005C6493"/>
    <w:rsid w:val="005C70B5"/>
    <w:rsid w:val="005D228F"/>
    <w:rsid w:val="005D3A57"/>
    <w:rsid w:val="005D5C16"/>
    <w:rsid w:val="005D70F7"/>
    <w:rsid w:val="005D7F2B"/>
    <w:rsid w:val="005E13D0"/>
    <w:rsid w:val="005E44B4"/>
    <w:rsid w:val="005E7176"/>
    <w:rsid w:val="005F0130"/>
    <w:rsid w:val="005F0E90"/>
    <w:rsid w:val="005F101B"/>
    <w:rsid w:val="005F566C"/>
    <w:rsid w:val="00602A05"/>
    <w:rsid w:val="00602DCB"/>
    <w:rsid w:val="00605EF6"/>
    <w:rsid w:val="00614B3C"/>
    <w:rsid w:val="00615896"/>
    <w:rsid w:val="00615BE1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068B"/>
    <w:rsid w:val="00644BC4"/>
    <w:rsid w:val="00646CD5"/>
    <w:rsid w:val="00647AC4"/>
    <w:rsid w:val="006509E2"/>
    <w:rsid w:val="00652FFB"/>
    <w:rsid w:val="006532F1"/>
    <w:rsid w:val="00654896"/>
    <w:rsid w:val="0065646F"/>
    <w:rsid w:val="00656CFD"/>
    <w:rsid w:val="00662B90"/>
    <w:rsid w:val="0066359E"/>
    <w:rsid w:val="00664B6A"/>
    <w:rsid w:val="00664E44"/>
    <w:rsid w:val="00666E0D"/>
    <w:rsid w:val="00671E99"/>
    <w:rsid w:val="00673AEC"/>
    <w:rsid w:val="006744BB"/>
    <w:rsid w:val="00675D85"/>
    <w:rsid w:val="006773E4"/>
    <w:rsid w:val="00681C39"/>
    <w:rsid w:val="006830E2"/>
    <w:rsid w:val="00683144"/>
    <w:rsid w:val="00683C2C"/>
    <w:rsid w:val="0069129D"/>
    <w:rsid w:val="00691513"/>
    <w:rsid w:val="00691B0F"/>
    <w:rsid w:val="00693969"/>
    <w:rsid w:val="00693F2A"/>
    <w:rsid w:val="006970CE"/>
    <w:rsid w:val="00697A35"/>
    <w:rsid w:val="006A1437"/>
    <w:rsid w:val="006A200E"/>
    <w:rsid w:val="006A4D20"/>
    <w:rsid w:val="006A4D8D"/>
    <w:rsid w:val="006A70C5"/>
    <w:rsid w:val="006A7BF0"/>
    <w:rsid w:val="006B02F7"/>
    <w:rsid w:val="006B3234"/>
    <w:rsid w:val="006B6BBF"/>
    <w:rsid w:val="006C0540"/>
    <w:rsid w:val="006C19D0"/>
    <w:rsid w:val="006C266D"/>
    <w:rsid w:val="006C2FE3"/>
    <w:rsid w:val="006C645D"/>
    <w:rsid w:val="006C6CC2"/>
    <w:rsid w:val="006C7FF3"/>
    <w:rsid w:val="006D1F12"/>
    <w:rsid w:val="006D3AA6"/>
    <w:rsid w:val="006D418B"/>
    <w:rsid w:val="006D5462"/>
    <w:rsid w:val="006D6668"/>
    <w:rsid w:val="006E2E42"/>
    <w:rsid w:val="006E53D7"/>
    <w:rsid w:val="006F2DE5"/>
    <w:rsid w:val="006F5143"/>
    <w:rsid w:val="006F603B"/>
    <w:rsid w:val="006F67CD"/>
    <w:rsid w:val="00700333"/>
    <w:rsid w:val="00701218"/>
    <w:rsid w:val="00701A92"/>
    <w:rsid w:val="00703CB0"/>
    <w:rsid w:val="0070567A"/>
    <w:rsid w:val="00705E8E"/>
    <w:rsid w:val="00705F0F"/>
    <w:rsid w:val="0071018F"/>
    <w:rsid w:val="0071280F"/>
    <w:rsid w:val="007150D3"/>
    <w:rsid w:val="00715C13"/>
    <w:rsid w:val="007169D2"/>
    <w:rsid w:val="007169EB"/>
    <w:rsid w:val="00716BD4"/>
    <w:rsid w:val="00716D95"/>
    <w:rsid w:val="00717480"/>
    <w:rsid w:val="00717A74"/>
    <w:rsid w:val="00717D01"/>
    <w:rsid w:val="007249CC"/>
    <w:rsid w:val="00724F84"/>
    <w:rsid w:val="0072748D"/>
    <w:rsid w:val="00735566"/>
    <w:rsid w:val="007377B2"/>
    <w:rsid w:val="007401AD"/>
    <w:rsid w:val="00740275"/>
    <w:rsid w:val="007404AB"/>
    <w:rsid w:val="007434C7"/>
    <w:rsid w:val="007462D9"/>
    <w:rsid w:val="00750014"/>
    <w:rsid w:val="00754468"/>
    <w:rsid w:val="007614C8"/>
    <w:rsid w:val="007615FB"/>
    <w:rsid w:val="00762940"/>
    <w:rsid w:val="00762AA3"/>
    <w:rsid w:val="0076370F"/>
    <w:rsid w:val="007700FF"/>
    <w:rsid w:val="00771600"/>
    <w:rsid w:val="00771F60"/>
    <w:rsid w:val="0077217E"/>
    <w:rsid w:val="00776ED2"/>
    <w:rsid w:val="00776F07"/>
    <w:rsid w:val="00780CE1"/>
    <w:rsid w:val="0078126F"/>
    <w:rsid w:val="00782071"/>
    <w:rsid w:val="007835C8"/>
    <w:rsid w:val="0078493A"/>
    <w:rsid w:val="007859BA"/>
    <w:rsid w:val="007866DA"/>
    <w:rsid w:val="0079204C"/>
    <w:rsid w:val="00792B8D"/>
    <w:rsid w:val="0079440E"/>
    <w:rsid w:val="00795048"/>
    <w:rsid w:val="00795F60"/>
    <w:rsid w:val="0079731D"/>
    <w:rsid w:val="007A1667"/>
    <w:rsid w:val="007A2D3F"/>
    <w:rsid w:val="007A66DB"/>
    <w:rsid w:val="007A75ED"/>
    <w:rsid w:val="007B1003"/>
    <w:rsid w:val="007B1BE3"/>
    <w:rsid w:val="007B27CE"/>
    <w:rsid w:val="007B6371"/>
    <w:rsid w:val="007B6E7D"/>
    <w:rsid w:val="007C0773"/>
    <w:rsid w:val="007C0787"/>
    <w:rsid w:val="007C0C37"/>
    <w:rsid w:val="007C0E72"/>
    <w:rsid w:val="007C45C2"/>
    <w:rsid w:val="007C4965"/>
    <w:rsid w:val="007C6331"/>
    <w:rsid w:val="007D051D"/>
    <w:rsid w:val="007D0E8D"/>
    <w:rsid w:val="007D20E4"/>
    <w:rsid w:val="007D4004"/>
    <w:rsid w:val="007D44EF"/>
    <w:rsid w:val="007D51B7"/>
    <w:rsid w:val="007D538D"/>
    <w:rsid w:val="007E03D8"/>
    <w:rsid w:val="007E2129"/>
    <w:rsid w:val="007E5522"/>
    <w:rsid w:val="007F163E"/>
    <w:rsid w:val="007F377D"/>
    <w:rsid w:val="007F380E"/>
    <w:rsid w:val="007F4F5D"/>
    <w:rsid w:val="00800401"/>
    <w:rsid w:val="00800827"/>
    <w:rsid w:val="008017FB"/>
    <w:rsid w:val="00803A39"/>
    <w:rsid w:val="00803F1F"/>
    <w:rsid w:val="00805CDC"/>
    <w:rsid w:val="008111A2"/>
    <w:rsid w:val="008116FC"/>
    <w:rsid w:val="00813382"/>
    <w:rsid w:val="008159FA"/>
    <w:rsid w:val="00816B9D"/>
    <w:rsid w:val="00822B37"/>
    <w:rsid w:val="0082301D"/>
    <w:rsid w:val="008271FC"/>
    <w:rsid w:val="00830E71"/>
    <w:rsid w:val="008324F1"/>
    <w:rsid w:val="008352A3"/>
    <w:rsid w:val="0083561D"/>
    <w:rsid w:val="00835F2A"/>
    <w:rsid w:val="00844F70"/>
    <w:rsid w:val="00845D20"/>
    <w:rsid w:val="00845EEE"/>
    <w:rsid w:val="008507DB"/>
    <w:rsid w:val="008508D9"/>
    <w:rsid w:val="008517D9"/>
    <w:rsid w:val="008519F8"/>
    <w:rsid w:val="00851B06"/>
    <w:rsid w:val="00853588"/>
    <w:rsid w:val="00854C21"/>
    <w:rsid w:val="0085502D"/>
    <w:rsid w:val="008569E9"/>
    <w:rsid w:val="00856C7E"/>
    <w:rsid w:val="00856E72"/>
    <w:rsid w:val="00857397"/>
    <w:rsid w:val="008601EF"/>
    <w:rsid w:val="00870525"/>
    <w:rsid w:val="00870B97"/>
    <w:rsid w:val="008720F4"/>
    <w:rsid w:val="00874512"/>
    <w:rsid w:val="00875786"/>
    <w:rsid w:val="00876DE9"/>
    <w:rsid w:val="00876ED9"/>
    <w:rsid w:val="0088179B"/>
    <w:rsid w:val="00890876"/>
    <w:rsid w:val="00896367"/>
    <w:rsid w:val="00897F35"/>
    <w:rsid w:val="008A0323"/>
    <w:rsid w:val="008A0D9C"/>
    <w:rsid w:val="008A0F0B"/>
    <w:rsid w:val="008A1928"/>
    <w:rsid w:val="008A53D6"/>
    <w:rsid w:val="008B108C"/>
    <w:rsid w:val="008B1206"/>
    <w:rsid w:val="008B147E"/>
    <w:rsid w:val="008B2331"/>
    <w:rsid w:val="008B6619"/>
    <w:rsid w:val="008C032E"/>
    <w:rsid w:val="008C3261"/>
    <w:rsid w:val="008C455A"/>
    <w:rsid w:val="008C6079"/>
    <w:rsid w:val="008C6916"/>
    <w:rsid w:val="008C6EED"/>
    <w:rsid w:val="008D1D11"/>
    <w:rsid w:val="008D29A6"/>
    <w:rsid w:val="008D71C5"/>
    <w:rsid w:val="008E2EF7"/>
    <w:rsid w:val="008E5B44"/>
    <w:rsid w:val="008E7F79"/>
    <w:rsid w:val="008F1C5E"/>
    <w:rsid w:val="008F2149"/>
    <w:rsid w:val="008F4027"/>
    <w:rsid w:val="008F7D00"/>
    <w:rsid w:val="00901864"/>
    <w:rsid w:val="00901E45"/>
    <w:rsid w:val="00901FD7"/>
    <w:rsid w:val="00906BD8"/>
    <w:rsid w:val="00907B2A"/>
    <w:rsid w:val="00910449"/>
    <w:rsid w:val="00911077"/>
    <w:rsid w:val="0091459F"/>
    <w:rsid w:val="0091685F"/>
    <w:rsid w:val="009216B4"/>
    <w:rsid w:val="00921AE0"/>
    <w:rsid w:val="00921E73"/>
    <w:rsid w:val="009244CF"/>
    <w:rsid w:val="00925E2B"/>
    <w:rsid w:val="00926E77"/>
    <w:rsid w:val="00927541"/>
    <w:rsid w:val="00931116"/>
    <w:rsid w:val="00932B63"/>
    <w:rsid w:val="00933461"/>
    <w:rsid w:val="009374E2"/>
    <w:rsid w:val="00944784"/>
    <w:rsid w:val="00946641"/>
    <w:rsid w:val="00947897"/>
    <w:rsid w:val="00950BF4"/>
    <w:rsid w:val="009512F0"/>
    <w:rsid w:val="0095299E"/>
    <w:rsid w:val="00952AF4"/>
    <w:rsid w:val="00955A68"/>
    <w:rsid w:val="009560DF"/>
    <w:rsid w:val="00956AF6"/>
    <w:rsid w:val="009627F1"/>
    <w:rsid w:val="0096280C"/>
    <w:rsid w:val="009628DD"/>
    <w:rsid w:val="00963BA9"/>
    <w:rsid w:val="0096720A"/>
    <w:rsid w:val="0097104F"/>
    <w:rsid w:val="009715A8"/>
    <w:rsid w:val="00974559"/>
    <w:rsid w:val="00975633"/>
    <w:rsid w:val="00975A52"/>
    <w:rsid w:val="009767CC"/>
    <w:rsid w:val="0098064F"/>
    <w:rsid w:val="009820FC"/>
    <w:rsid w:val="00982155"/>
    <w:rsid w:val="00982C7D"/>
    <w:rsid w:val="00983BBD"/>
    <w:rsid w:val="00983CF9"/>
    <w:rsid w:val="0098408F"/>
    <w:rsid w:val="00984EFC"/>
    <w:rsid w:val="009874B7"/>
    <w:rsid w:val="00992DD7"/>
    <w:rsid w:val="00993875"/>
    <w:rsid w:val="00993ADD"/>
    <w:rsid w:val="00995BDD"/>
    <w:rsid w:val="00997D86"/>
    <w:rsid w:val="009A10BE"/>
    <w:rsid w:val="009A3579"/>
    <w:rsid w:val="009A473F"/>
    <w:rsid w:val="009A5EDF"/>
    <w:rsid w:val="009A767C"/>
    <w:rsid w:val="009B22D2"/>
    <w:rsid w:val="009B2F10"/>
    <w:rsid w:val="009B2F17"/>
    <w:rsid w:val="009C0EA8"/>
    <w:rsid w:val="009C377E"/>
    <w:rsid w:val="009C5618"/>
    <w:rsid w:val="009C5ECE"/>
    <w:rsid w:val="009D0179"/>
    <w:rsid w:val="009D09D0"/>
    <w:rsid w:val="009D2409"/>
    <w:rsid w:val="009D352D"/>
    <w:rsid w:val="009D387A"/>
    <w:rsid w:val="009D721E"/>
    <w:rsid w:val="009D7FB2"/>
    <w:rsid w:val="009E1062"/>
    <w:rsid w:val="009E3C55"/>
    <w:rsid w:val="009E4567"/>
    <w:rsid w:val="009E572F"/>
    <w:rsid w:val="009E76AC"/>
    <w:rsid w:val="009F272B"/>
    <w:rsid w:val="009F2EFB"/>
    <w:rsid w:val="009F3084"/>
    <w:rsid w:val="009F339C"/>
    <w:rsid w:val="009F34ED"/>
    <w:rsid w:val="009F4E9C"/>
    <w:rsid w:val="009F6084"/>
    <w:rsid w:val="009F61D7"/>
    <w:rsid w:val="009F6969"/>
    <w:rsid w:val="00A00A9E"/>
    <w:rsid w:val="00A02973"/>
    <w:rsid w:val="00A0391B"/>
    <w:rsid w:val="00A04CEE"/>
    <w:rsid w:val="00A05738"/>
    <w:rsid w:val="00A05CCC"/>
    <w:rsid w:val="00A07588"/>
    <w:rsid w:val="00A1066E"/>
    <w:rsid w:val="00A120A6"/>
    <w:rsid w:val="00A1514D"/>
    <w:rsid w:val="00A1620C"/>
    <w:rsid w:val="00A2113A"/>
    <w:rsid w:val="00A219A8"/>
    <w:rsid w:val="00A22F9B"/>
    <w:rsid w:val="00A23DED"/>
    <w:rsid w:val="00A24800"/>
    <w:rsid w:val="00A31BE2"/>
    <w:rsid w:val="00A33987"/>
    <w:rsid w:val="00A36A57"/>
    <w:rsid w:val="00A47E76"/>
    <w:rsid w:val="00A47FFA"/>
    <w:rsid w:val="00A50374"/>
    <w:rsid w:val="00A574E7"/>
    <w:rsid w:val="00A575EB"/>
    <w:rsid w:val="00A6246F"/>
    <w:rsid w:val="00A62B3E"/>
    <w:rsid w:val="00A6464C"/>
    <w:rsid w:val="00A658F0"/>
    <w:rsid w:val="00A65B4E"/>
    <w:rsid w:val="00A65B5F"/>
    <w:rsid w:val="00A66BC7"/>
    <w:rsid w:val="00A738F0"/>
    <w:rsid w:val="00A74CAF"/>
    <w:rsid w:val="00A751E8"/>
    <w:rsid w:val="00A76621"/>
    <w:rsid w:val="00A76C24"/>
    <w:rsid w:val="00A810C8"/>
    <w:rsid w:val="00A829DB"/>
    <w:rsid w:val="00A8560D"/>
    <w:rsid w:val="00A856D8"/>
    <w:rsid w:val="00A909C4"/>
    <w:rsid w:val="00A90A2C"/>
    <w:rsid w:val="00A9205A"/>
    <w:rsid w:val="00A92691"/>
    <w:rsid w:val="00A945D5"/>
    <w:rsid w:val="00AA075F"/>
    <w:rsid w:val="00AA458D"/>
    <w:rsid w:val="00AA54A7"/>
    <w:rsid w:val="00AA627D"/>
    <w:rsid w:val="00AA6F4B"/>
    <w:rsid w:val="00AA77E0"/>
    <w:rsid w:val="00AC3DC4"/>
    <w:rsid w:val="00AC7B2B"/>
    <w:rsid w:val="00AD16C8"/>
    <w:rsid w:val="00AD16CC"/>
    <w:rsid w:val="00AD37FA"/>
    <w:rsid w:val="00AD3951"/>
    <w:rsid w:val="00AD3FF2"/>
    <w:rsid w:val="00AD6997"/>
    <w:rsid w:val="00AE0442"/>
    <w:rsid w:val="00AE05D4"/>
    <w:rsid w:val="00AE18C3"/>
    <w:rsid w:val="00AE69C2"/>
    <w:rsid w:val="00AE73B7"/>
    <w:rsid w:val="00AF14ED"/>
    <w:rsid w:val="00AF2AD1"/>
    <w:rsid w:val="00AF2D3C"/>
    <w:rsid w:val="00AF3A2C"/>
    <w:rsid w:val="00AF51E5"/>
    <w:rsid w:val="00AF5420"/>
    <w:rsid w:val="00B041F6"/>
    <w:rsid w:val="00B061AE"/>
    <w:rsid w:val="00B1561B"/>
    <w:rsid w:val="00B179A9"/>
    <w:rsid w:val="00B276FE"/>
    <w:rsid w:val="00B27DD0"/>
    <w:rsid w:val="00B30D11"/>
    <w:rsid w:val="00B310BA"/>
    <w:rsid w:val="00B409FC"/>
    <w:rsid w:val="00B43AC8"/>
    <w:rsid w:val="00B4469F"/>
    <w:rsid w:val="00B474BB"/>
    <w:rsid w:val="00B475D3"/>
    <w:rsid w:val="00B52186"/>
    <w:rsid w:val="00B522F9"/>
    <w:rsid w:val="00B5278D"/>
    <w:rsid w:val="00B565BC"/>
    <w:rsid w:val="00B6052E"/>
    <w:rsid w:val="00B61B34"/>
    <w:rsid w:val="00B65E82"/>
    <w:rsid w:val="00B707BF"/>
    <w:rsid w:val="00B71EC8"/>
    <w:rsid w:val="00B73292"/>
    <w:rsid w:val="00B741B9"/>
    <w:rsid w:val="00B7432A"/>
    <w:rsid w:val="00B748B9"/>
    <w:rsid w:val="00B75D69"/>
    <w:rsid w:val="00B80968"/>
    <w:rsid w:val="00B831E6"/>
    <w:rsid w:val="00B86661"/>
    <w:rsid w:val="00B86683"/>
    <w:rsid w:val="00B90235"/>
    <w:rsid w:val="00B933D8"/>
    <w:rsid w:val="00B93A1F"/>
    <w:rsid w:val="00B95526"/>
    <w:rsid w:val="00B9757E"/>
    <w:rsid w:val="00BA4C1C"/>
    <w:rsid w:val="00BA4FEC"/>
    <w:rsid w:val="00BB1D9F"/>
    <w:rsid w:val="00BB1F56"/>
    <w:rsid w:val="00BB2347"/>
    <w:rsid w:val="00BB3C0E"/>
    <w:rsid w:val="00BB4A85"/>
    <w:rsid w:val="00BB4CFB"/>
    <w:rsid w:val="00BB5B8B"/>
    <w:rsid w:val="00BC08AC"/>
    <w:rsid w:val="00BC0921"/>
    <w:rsid w:val="00BC299A"/>
    <w:rsid w:val="00BC3017"/>
    <w:rsid w:val="00BD11A4"/>
    <w:rsid w:val="00BD25E3"/>
    <w:rsid w:val="00BD25ED"/>
    <w:rsid w:val="00BE1544"/>
    <w:rsid w:val="00BE17D8"/>
    <w:rsid w:val="00BE3625"/>
    <w:rsid w:val="00BE6E68"/>
    <w:rsid w:val="00BF0EF5"/>
    <w:rsid w:val="00BF2BAD"/>
    <w:rsid w:val="00BF4086"/>
    <w:rsid w:val="00BF75BA"/>
    <w:rsid w:val="00BF7D55"/>
    <w:rsid w:val="00C00773"/>
    <w:rsid w:val="00C01AD8"/>
    <w:rsid w:val="00C0539A"/>
    <w:rsid w:val="00C06059"/>
    <w:rsid w:val="00C1091A"/>
    <w:rsid w:val="00C110C3"/>
    <w:rsid w:val="00C124A0"/>
    <w:rsid w:val="00C135F6"/>
    <w:rsid w:val="00C16892"/>
    <w:rsid w:val="00C22CE9"/>
    <w:rsid w:val="00C22D80"/>
    <w:rsid w:val="00C22EF2"/>
    <w:rsid w:val="00C245E4"/>
    <w:rsid w:val="00C255DA"/>
    <w:rsid w:val="00C3020A"/>
    <w:rsid w:val="00C30265"/>
    <w:rsid w:val="00C33AA1"/>
    <w:rsid w:val="00C34F90"/>
    <w:rsid w:val="00C44519"/>
    <w:rsid w:val="00C45F87"/>
    <w:rsid w:val="00C476A6"/>
    <w:rsid w:val="00C51DE7"/>
    <w:rsid w:val="00C52038"/>
    <w:rsid w:val="00C52B77"/>
    <w:rsid w:val="00C53123"/>
    <w:rsid w:val="00C61572"/>
    <w:rsid w:val="00C61D94"/>
    <w:rsid w:val="00C62DA2"/>
    <w:rsid w:val="00C632A1"/>
    <w:rsid w:val="00C6337B"/>
    <w:rsid w:val="00C64E68"/>
    <w:rsid w:val="00C656D3"/>
    <w:rsid w:val="00C66BB0"/>
    <w:rsid w:val="00C71372"/>
    <w:rsid w:val="00C73EF4"/>
    <w:rsid w:val="00C740C1"/>
    <w:rsid w:val="00C749AA"/>
    <w:rsid w:val="00C760B1"/>
    <w:rsid w:val="00C80419"/>
    <w:rsid w:val="00C81F52"/>
    <w:rsid w:val="00C8207A"/>
    <w:rsid w:val="00C85F83"/>
    <w:rsid w:val="00C879DA"/>
    <w:rsid w:val="00C92FE2"/>
    <w:rsid w:val="00C94B73"/>
    <w:rsid w:val="00C95587"/>
    <w:rsid w:val="00C979E9"/>
    <w:rsid w:val="00CA0A3F"/>
    <w:rsid w:val="00CA1205"/>
    <w:rsid w:val="00CA353D"/>
    <w:rsid w:val="00CA44F9"/>
    <w:rsid w:val="00CA58B3"/>
    <w:rsid w:val="00CA648A"/>
    <w:rsid w:val="00CA6E1B"/>
    <w:rsid w:val="00CB1ADC"/>
    <w:rsid w:val="00CB336F"/>
    <w:rsid w:val="00CB4256"/>
    <w:rsid w:val="00CB51DD"/>
    <w:rsid w:val="00CC0ACE"/>
    <w:rsid w:val="00CC20A4"/>
    <w:rsid w:val="00CC29EF"/>
    <w:rsid w:val="00CC2BA0"/>
    <w:rsid w:val="00CC33E7"/>
    <w:rsid w:val="00CC4DD4"/>
    <w:rsid w:val="00CC6B09"/>
    <w:rsid w:val="00CD05ED"/>
    <w:rsid w:val="00CD2EAA"/>
    <w:rsid w:val="00CD630A"/>
    <w:rsid w:val="00CE204F"/>
    <w:rsid w:val="00CF0765"/>
    <w:rsid w:val="00CF238A"/>
    <w:rsid w:val="00CF2E9A"/>
    <w:rsid w:val="00CF6635"/>
    <w:rsid w:val="00CF664C"/>
    <w:rsid w:val="00CF6DE2"/>
    <w:rsid w:val="00D00017"/>
    <w:rsid w:val="00D01909"/>
    <w:rsid w:val="00D03325"/>
    <w:rsid w:val="00D05740"/>
    <w:rsid w:val="00D05877"/>
    <w:rsid w:val="00D05E77"/>
    <w:rsid w:val="00D10703"/>
    <w:rsid w:val="00D206D6"/>
    <w:rsid w:val="00D22B57"/>
    <w:rsid w:val="00D22F70"/>
    <w:rsid w:val="00D2697E"/>
    <w:rsid w:val="00D34B4F"/>
    <w:rsid w:val="00D40A09"/>
    <w:rsid w:val="00D42F47"/>
    <w:rsid w:val="00D45235"/>
    <w:rsid w:val="00D523B2"/>
    <w:rsid w:val="00D54915"/>
    <w:rsid w:val="00D55115"/>
    <w:rsid w:val="00D558ED"/>
    <w:rsid w:val="00D60F34"/>
    <w:rsid w:val="00D61905"/>
    <w:rsid w:val="00D63F84"/>
    <w:rsid w:val="00D742CB"/>
    <w:rsid w:val="00D82656"/>
    <w:rsid w:val="00D84106"/>
    <w:rsid w:val="00D84C51"/>
    <w:rsid w:val="00D86C34"/>
    <w:rsid w:val="00D87D04"/>
    <w:rsid w:val="00D90292"/>
    <w:rsid w:val="00D90419"/>
    <w:rsid w:val="00D94DCA"/>
    <w:rsid w:val="00DA1753"/>
    <w:rsid w:val="00DA1A3C"/>
    <w:rsid w:val="00DA56FE"/>
    <w:rsid w:val="00DA59C9"/>
    <w:rsid w:val="00DB18EA"/>
    <w:rsid w:val="00DB250B"/>
    <w:rsid w:val="00DB4D08"/>
    <w:rsid w:val="00DB597D"/>
    <w:rsid w:val="00DB5A59"/>
    <w:rsid w:val="00DB71FA"/>
    <w:rsid w:val="00DB7503"/>
    <w:rsid w:val="00DB7AD6"/>
    <w:rsid w:val="00DC04E8"/>
    <w:rsid w:val="00DC201A"/>
    <w:rsid w:val="00DC2DFA"/>
    <w:rsid w:val="00DC351B"/>
    <w:rsid w:val="00DC5CD1"/>
    <w:rsid w:val="00DC6833"/>
    <w:rsid w:val="00DC7A45"/>
    <w:rsid w:val="00DC7FF7"/>
    <w:rsid w:val="00DD51D1"/>
    <w:rsid w:val="00DD53BA"/>
    <w:rsid w:val="00DD7457"/>
    <w:rsid w:val="00DD74DE"/>
    <w:rsid w:val="00DD7C63"/>
    <w:rsid w:val="00DE1C35"/>
    <w:rsid w:val="00DE2527"/>
    <w:rsid w:val="00DE3727"/>
    <w:rsid w:val="00DE6331"/>
    <w:rsid w:val="00DE7D70"/>
    <w:rsid w:val="00E00539"/>
    <w:rsid w:val="00E006D7"/>
    <w:rsid w:val="00E0204E"/>
    <w:rsid w:val="00E02AC8"/>
    <w:rsid w:val="00E05307"/>
    <w:rsid w:val="00E07A05"/>
    <w:rsid w:val="00E12F39"/>
    <w:rsid w:val="00E15F55"/>
    <w:rsid w:val="00E16703"/>
    <w:rsid w:val="00E1710C"/>
    <w:rsid w:val="00E1773E"/>
    <w:rsid w:val="00E209C5"/>
    <w:rsid w:val="00E20BBD"/>
    <w:rsid w:val="00E23248"/>
    <w:rsid w:val="00E23588"/>
    <w:rsid w:val="00E240E4"/>
    <w:rsid w:val="00E267E6"/>
    <w:rsid w:val="00E27086"/>
    <w:rsid w:val="00E27AD1"/>
    <w:rsid w:val="00E31370"/>
    <w:rsid w:val="00E33358"/>
    <w:rsid w:val="00E3697E"/>
    <w:rsid w:val="00E37237"/>
    <w:rsid w:val="00E375B9"/>
    <w:rsid w:val="00E37695"/>
    <w:rsid w:val="00E410D1"/>
    <w:rsid w:val="00E42584"/>
    <w:rsid w:val="00E43CEB"/>
    <w:rsid w:val="00E44FF0"/>
    <w:rsid w:val="00E461BF"/>
    <w:rsid w:val="00E50830"/>
    <w:rsid w:val="00E52001"/>
    <w:rsid w:val="00E52617"/>
    <w:rsid w:val="00E56A06"/>
    <w:rsid w:val="00E56FCF"/>
    <w:rsid w:val="00E5733F"/>
    <w:rsid w:val="00E578AB"/>
    <w:rsid w:val="00E57C02"/>
    <w:rsid w:val="00E57CF6"/>
    <w:rsid w:val="00E609D5"/>
    <w:rsid w:val="00E61148"/>
    <w:rsid w:val="00E61A96"/>
    <w:rsid w:val="00E62567"/>
    <w:rsid w:val="00E63FE8"/>
    <w:rsid w:val="00E665DA"/>
    <w:rsid w:val="00E66B0A"/>
    <w:rsid w:val="00E6704B"/>
    <w:rsid w:val="00E71007"/>
    <w:rsid w:val="00E71E05"/>
    <w:rsid w:val="00E728DA"/>
    <w:rsid w:val="00E748E2"/>
    <w:rsid w:val="00E752CE"/>
    <w:rsid w:val="00E7565C"/>
    <w:rsid w:val="00E75F89"/>
    <w:rsid w:val="00E802E5"/>
    <w:rsid w:val="00E81950"/>
    <w:rsid w:val="00E856A7"/>
    <w:rsid w:val="00E85956"/>
    <w:rsid w:val="00E85EF6"/>
    <w:rsid w:val="00E86034"/>
    <w:rsid w:val="00E92782"/>
    <w:rsid w:val="00E9410B"/>
    <w:rsid w:val="00E9416D"/>
    <w:rsid w:val="00E97F60"/>
    <w:rsid w:val="00EA32C2"/>
    <w:rsid w:val="00EA35DE"/>
    <w:rsid w:val="00EA35E0"/>
    <w:rsid w:val="00EA4B07"/>
    <w:rsid w:val="00EA51FB"/>
    <w:rsid w:val="00EA584C"/>
    <w:rsid w:val="00EA65D9"/>
    <w:rsid w:val="00EB06C5"/>
    <w:rsid w:val="00EB08A4"/>
    <w:rsid w:val="00EB11F6"/>
    <w:rsid w:val="00EB2FDF"/>
    <w:rsid w:val="00EB55FC"/>
    <w:rsid w:val="00EB69C3"/>
    <w:rsid w:val="00EC04FB"/>
    <w:rsid w:val="00EC1CDA"/>
    <w:rsid w:val="00EC5B8E"/>
    <w:rsid w:val="00ED517F"/>
    <w:rsid w:val="00ED7EDA"/>
    <w:rsid w:val="00EE08CF"/>
    <w:rsid w:val="00EE2221"/>
    <w:rsid w:val="00EE5AD1"/>
    <w:rsid w:val="00EE6E61"/>
    <w:rsid w:val="00EF06D3"/>
    <w:rsid w:val="00EF738E"/>
    <w:rsid w:val="00F030B0"/>
    <w:rsid w:val="00F039B5"/>
    <w:rsid w:val="00F04271"/>
    <w:rsid w:val="00F07467"/>
    <w:rsid w:val="00F16B5C"/>
    <w:rsid w:val="00F21FF6"/>
    <w:rsid w:val="00F22A4F"/>
    <w:rsid w:val="00F22F0C"/>
    <w:rsid w:val="00F26467"/>
    <w:rsid w:val="00F30884"/>
    <w:rsid w:val="00F30C09"/>
    <w:rsid w:val="00F325C2"/>
    <w:rsid w:val="00F32D50"/>
    <w:rsid w:val="00F330EC"/>
    <w:rsid w:val="00F338CE"/>
    <w:rsid w:val="00F35CC5"/>
    <w:rsid w:val="00F36B35"/>
    <w:rsid w:val="00F372B8"/>
    <w:rsid w:val="00F37641"/>
    <w:rsid w:val="00F37E60"/>
    <w:rsid w:val="00F43F50"/>
    <w:rsid w:val="00F44C79"/>
    <w:rsid w:val="00F455B9"/>
    <w:rsid w:val="00F46D2A"/>
    <w:rsid w:val="00F473FA"/>
    <w:rsid w:val="00F47889"/>
    <w:rsid w:val="00F51D44"/>
    <w:rsid w:val="00F52107"/>
    <w:rsid w:val="00F53ECD"/>
    <w:rsid w:val="00F616AB"/>
    <w:rsid w:val="00F626F4"/>
    <w:rsid w:val="00F627F9"/>
    <w:rsid w:val="00F63651"/>
    <w:rsid w:val="00F65F50"/>
    <w:rsid w:val="00F6753A"/>
    <w:rsid w:val="00F72173"/>
    <w:rsid w:val="00F73C1A"/>
    <w:rsid w:val="00F73EA5"/>
    <w:rsid w:val="00F74FED"/>
    <w:rsid w:val="00F76E37"/>
    <w:rsid w:val="00F827B8"/>
    <w:rsid w:val="00F90FF6"/>
    <w:rsid w:val="00FA3D46"/>
    <w:rsid w:val="00FA45B5"/>
    <w:rsid w:val="00FA66BC"/>
    <w:rsid w:val="00FA787D"/>
    <w:rsid w:val="00FA7BFF"/>
    <w:rsid w:val="00FA7D68"/>
    <w:rsid w:val="00FB0A46"/>
    <w:rsid w:val="00FB115A"/>
    <w:rsid w:val="00FB247F"/>
    <w:rsid w:val="00FB31BB"/>
    <w:rsid w:val="00FB6207"/>
    <w:rsid w:val="00FB64FB"/>
    <w:rsid w:val="00FB6DF7"/>
    <w:rsid w:val="00FC051A"/>
    <w:rsid w:val="00FC3E0F"/>
    <w:rsid w:val="00FC5B52"/>
    <w:rsid w:val="00FC5B76"/>
    <w:rsid w:val="00FC5CB2"/>
    <w:rsid w:val="00FC6576"/>
    <w:rsid w:val="00FD1274"/>
    <w:rsid w:val="00FD5199"/>
    <w:rsid w:val="00FD5FCB"/>
    <w:rsid w:val="00FE3416"/>
    <w:rsid w:val="00FE3CA6"/>
    <w:rsid w:val="00FE3E40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17B1-B004-43FA-8CF9-79110D25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355</cp:revision>
  <cp:lastPrinted>2020-10-21T13:15:00Z</cp:lastPrinted>
  <dcterms:created xsi:type="dcterms:W3CDTF">2020-09-30T13:05:00Z</dcterms:created>
  <dcterms:modified xsi:type="dcterms:W3CDTF">2020-10-21T14:00:00Z</dcterms:modified>
</cp:coreProperties>
</file>